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7D" w:rsidRPr="00DE6F59" w:rsidRDefault="00BA1419" w:rsidP="002717AE">
      <w:pPr>
        <w:ind w:right="-44"/>
        <w:jc w:val="center"/>
        <w:rPr>
          <w:rFonts w:ascii="Arial" w:hAnsi="Arial" w:cs="Arial"/>
          <w:sz w:val="11"/>
          <w:szCs w:val="11"/>
        </w:rPr>
      </w:pPr>
      <w:r>
        <w:rPr>
          <w:noProof/>
        </w:rPr>
        <w:drawing>
          <wp:inline distT="0" distB="0" distL="0" distR="0">
            <wp:extent cx="7124700" cy="2032000"/>
            <wp:effectExtent l="0" t="0" r="0" b="635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0" cy="2032000"/>
                    </a:xfrm>
                    <a:prstGeom prst="rect">
                      <a:avLst/>
                    </a:prstGeom>
                    <a:noFill/>
                    <a:ln>
                      <a:noFill/>
                    </a:ln>
                  </pic:spPr>
                </pic:pic>
              </a:graphicData>
            </a:graphic>
          </wp:inline>
        </w:drawing>
      </w:r>
    </w:p>
    <w:p w:rsidR="003A5B82" w:rsidRPr="001F143A" w:rsidRDefault="003A5B82" w:rsidP="00675495">
      <w:pPr>
        <w:ind w:firstLine="720"/>
        <w:jc w:val="center"/>
        <w:rPr>
          <w:rFonts w:ascii="Arial" w:hAnsi="Arial" w:cs="Arial"/>
          <w:b/>
          <w:sz w:val="20"/>
          <w:szCs w:val="20"/>
        </w:rPr>
      </w:pPr>
      <w:r w:rsidRPr="001F143A">
        <w:rPr>
          <w:rFonts w:ascii="Arial" w:hAnsi="Arial" w:cs="Arial"/>
          <w:b/>
          <w:sz w:val="20"/>
          <w:szCs w:val="20"/>
        </w:rPr>
        <w:t>Информация о конкурсе</w:t>
      </w:r>
    </w:p>
    <w:p w:rsidR="003A5B82" w:rsidRPr="001F143A" w:rsidRDefault="003A5B82" w:rsidP="00675495">
      <w:pPr>
        <w:ind w:firstLine="720"/>
        <w:jc w:val="center"/>
        <w:rPr>
          <w:rFonts w:ascii="Arial" w:hAnsi="Arial" w:cs="Arial"/>
          <w:sz w:val="20"/>
          <w:szCs w:val="20"/>
        </w:rPr>
      </w:pPr>
      <w:r w:rsidRPr="001F143A">
        <w:rPr>
          <w:rFonts w:ascii="Arial" w:hAnsi="Arial" w:cs="Arial"/>
          <w:b/>
          <w:sz w:val="20"/>
          <w:szCs w:val="20"/>
        </w:rPr>
        <w:t>на замещение вакантной должности муниципальной службы</w:t>
      </w:r>
    </w:p>
    <w:p w:rsidR="003A5B82" w:rsidRDefault="003A5B82" w:rsidP="00675495">
      <w:pPr>
        <w:ind w:firstLine="720"/>
        <w:jc w:val="both"/>
        <w:rPr>
          <w:rFonts w:ascii="Arial" w:hAnsi="Arial" w:cs="Arial"/>
          <w:sz w:val="16"/>
          <w:szCs w:val="16"/>
        </w:rPr>
      </w:pPr>
      <w:r>
        <w:rPr>
          <w:rFonts w:ascii="Arial" w:hAnsi="Arial" w:cs="Arial"/>
          <w:sz w:val="16"/>
          <w:szCs w:val="16"/>
        </w:rPr>
        <w:t xml:space="preserve">Муниципальное казенное учреждение комитет образования Администрации Валдайского муниципального района (далее комитет образования) сообщает о предстоящем конкурсе на замещение вакантной должности муниципальной службы комитета образования. </w:t>
      </w:r>
    </w:p>
    <w:p w:rsidR="003A5B82" w:rsidRDefault="003A5B82" w:rsidP="00675495">
      <w:pPr>
        <w:ind w:firstLine="720"/>
        <w:jc w:val="both"/>
        <w:rPr>
          <w:rFonts w:ascii="Arial" w:hAnsi="Arial" w:cs="Arial"/>
          <w:b/>
          <w:sz w:val="16"/>
          <w:szCs w:val="16"/>
        </w:rPr>
      </w:pPr>
      <w:r>
        <w:rPr>
          <w:rFonts w:ascii="Arial" w:hAnsi="Arial" w:cs="Arial"/>
          <w:b/>
          <w:sz w:val="16"/>
          <w:szCs w:val="16"/>
        </w:rPr>
        <w:t>Информация о конкурсе</w:t>
      </w:r>
    </w:p>
    <w:p w:rsidR="003A5B82" w:rsidRDefault="003A5B82" w:rsidP="00675495">
      <w:pPr>
        <w:numPr>
          <w:ilvl w:val="0"/>
          <w:numId w:val="14"/>
        </w:numPr>
        <w:tabs>
          <w:tab w:val="left" w:pos="993"/>
        </w:tabs>
        <w:ind w:left="0" w:firstLine="567"/>
        <w:jc w:val="both"/>
        <w:rPr>
          <w:rFonts w:ascii="Arial" w:hAnsi="Arial" w:cs="Arial"/>
          <w:sz w:val="16"/>
          <w:szCs w:val="16"/>
        </w:rPr>
      </w:pPr>
      <w:r>
        <w:rPr>
          <w:rFonts w:ascii="Arial" w:hAnsi="Arial" w:cs="Arial"/>
          <w:sz w:val="16"/>
          <w:szCs w:val="16"/>
          <w:u w:val="single"/>
        </w:rPr>
        <w:t>Наименование вакантной должности муниципальной службы</w:t>
      </w:r>
      <w:r>
        <w:rPr>
          <w:rFonts w:ascii="Arial" w:hAnsi="Arial" w:cs="Arial"/>
          <w:sz w:val="16"/>
          <w:szCs w:val="16"/>
        </w:rPr>
        <w:t>: ведущий специалист по молодежной политики комитета образования (дене</w:t>
      </w:r>
      <w:r>
        <w:rPr>
          <w:rFonts w:ascii="Arial" w:hAnsi="Arial" w:cs="Arial"/>
          <w:sz w:val="16"/>
          <w:szCs w:val="16"/>
        </w:rPr>
        <w:t>ж</w:t>
      </w:r>
      <w:r>
        <w:rPr>
          <w:rFonts w:ascii="Arial" w:hAnsi="Arial" w:cs="Arial"/>
          <w:sz w:val="16"/>
          <w:szCs w:val="16"/>
        </w:rPr>
        <w:t>ное содержание от 18000 до 20000 рублей);</w:t>
      </w:r>
    </w:p>
    <w:p w:rsidR="003A5B82" w:rsidRDefault="003A5B82" w:rsidP="001F143A">
      <w:pPr>
        <w:tabs>
          <w:tab w:val="left" w:pos="993"/>
        </w:tabs>
        <w:ind w:left="567"/>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Требования, предъявляемые к претенденту на замещение этой должности</w:t>
      </w:r>
      <w:r>
        <w:rPr>
          <w:rFonts w:ascii="Arial" w:hAnsi="Arial" w:cs="Arial"/>
          <w:sz w:val="16"/>
          <w:szCs w:val="16"/>
        </w:rPr>
        <w:t>:</w:t>
      </w:r>
    </w:p>
    <w:p w:rsidR="003A5B82" w:rsidRDefault="003A5B82" w:rsidP="00675495">
      <w:pPr>
        <w:tabs>
          <w:tab w:val="left" w:pos="993"/>
        </w:tabs>
        <w:ind w:firstLine="567"/>
        <w:rPr>
          <w:rFonts w:ascii="Arial" w:hAnsi="Arial" w:cs="Arial"/>
          <w:color w:val="000000"/>
          <w:sz w:val="16"/>
          <w:szCs w:val="16"/>
        </w:rPr>
      </w:pPr>
      <w:r>
        <w:rPr>
          <w:rFonts w:ascii="Arial" w:hAnsi="Arial" w:cs="Arial"/>
          <w:color w:val="000000"/>
          <w:sz w:val="16"/>
          <w:szCs w:val="16"/>
        </w:rPr>
        <w:t>1)  наличие высшего профессионального образования;</w:t>
      </w:r>
    </w:p>
    <w:p w:rsidR="003A5B82" w:rsidRDefault="003A5B82" w:rsidP="00675495">
      <w:pPr>
        <w:tabs>
          <w:tab w:val="left" w:pos="993"/>
          <w:tab w:val="left" w:pos="1418"/>
        </w:tabs>
        <w:ind w:firstLine="567"/>
        <w:jc w:val="both"/>
        <w:rPr>
          <w:rFonts w:ascii="Arial" w:hAnsi="Arial" w:cs="Arial"/>
          <w:color w:val="000000"/>
          <w:sz w:val="16"/>
          <w:szCs w:val="16"/>
        </w:rPr>
      </w:pPr>
      <w:r>
        <w:rPr>
          <w:rFonts w:ascii="Arial" w:hAnsi="Arial" w:cs="Arial"/>
          <w:color w:val="000000"/>
          <w:sz w:val="16"/>
          <w:szCs w:val="16"/>
        </w:rPr>
        <w:t xml:space="preserve">2)  </w:t>
      </w:r>
      <w:r>
        <w:rPr>
          <w:rFonts w:ascii="Arial" w:hAnsi="Arial" w:cs="Arial"/>
          <w:sz w:val="16"/>
          <w:szCs w:val="16"/>
        </w:rPr>
        <w:t xml:space="preserve">не менее двух лет </w:t>
      </w:r>
      <w:r>
        <w:rPr>
          <w:rFonts w:ascii="Arial" w:hAnsi="Arial" w:cs="Arial"/>
          <w:color w:val="000000"/>
          <w:sz w:val="16"/>
          <w:szCs w:val="16"/>
          <w:shd w:val="clear" w:color="auto" w:fill="FFFFFF"/>
        </w:rPr>
        <w:t>стажа муниципальной службы (государственной службы) или не менее четырех лет стажа работы по специальности</w:t>
      </w:r>
      <w:r>
        <w:rPr>
          <w:rFonts w:ascii="Arial" w:hAnsi="Arial" w:cs="Arial"/>
          <w:color w:val="000000"/>
          <w:sz w:val="16"/>
          <w:szCs w:val="16"/>
        </w:rPr>
        <w:t>;</w:t>
      </w:r>
    </w:p>
    <w:p w:rsidR="003A5B82" w:rsidRDefault="003A5B82" w:rsidP="00675495">
      <w:pPr>
        <w:tabs>
          <w:tab w:val="left" w:pos="993"/>
          <w:tab w:val="left" w:pos="1418"/>
        </w:tabs>
        <w:ind w:firstLine="567"/>
        <w:jc w:val="both"/>
        <w:rPr>
          <w:rFonts w:ascii="Arial" w:hAnsi="Arial" w:cs="Arial"/>
          <w:color w:val="000000"/>
          <w:sz w:val="16"/>
          <w:szCs w:val="16"/>
        </w:rPr>
      </w:pPr>
      <w:r>
        <w:rPr>
          <w:rFonts w:ascii="Arial" w:hAnsi="Arial" w:cs="Arial"/>
          <w:color w:val="000000"/>
          <w:sz w:val="16"/>
          <w:szCs w:val="16"/>
        </w:rPr>
        <w:t>3) профессиональные знания: Конституции Российской Федерации, Устава Валдайского муниципального района, нормативных актов и служебных документов, регулирующих развитие соответствующей сферы деятельности применительно к исполнению конкретных должностных обязанностей; основ управления и организации труда; норм делового общения; форм и методов работы с применением автоматизированных средств управления; аппаратн</w:t>
      </w:r>
      <w:r>
        <w:rPr>
          <w:rFonts w:ascii="Arial" w:hAnsi="Arial" w:cs="Arial"/>
          <w:color w:val="000000"/>
          <w:sz w:val="16"/>
          <w:szCs w:val="16"/>
        </w:rPr>
        <w:t>о</w:t>
      </w:r>
      <w:r>
        <w:rPr>
          <w:rFonts w:ascii="Arial" w:hAnsi="Arial" w:cs="Arial"/>
          <w:color w:val="000000"/>
          <w:sz w:val="16"/>
          <w:szCs w:val="16"/>
        </w:rPr>
        <w:t>го и программного обеспечения; возможностей и особенностей применения современных информационно-коммуникационных технологий в госуда</w:t>
      </w:r>
      <w:r>
        <w:rPr>
          <w:rFonts w:ascii="Arial" w:hAnsi="Arial" w:cs="Arial"/>
          <w:color w:val="000000"/>
          <w:sz w:val="16"/>
          <w:szCs w:val="16"/>
        </w:rPr>
        <w:t>р</w:t>
      </w:r>
      <w:r>
        <w:rPr>
          <w:rFonts w:ascii="Arial" w:hAnsi="Arial" w:cs="Arial"/>
          <w:color w:val="000000"/>
          <w:sz w:val="16"/>
          <w:szCs w:val="16"/>
        </w:rPr>
        <w:t>ственных органах, включая использование возможностей межведомственного документооборота; общих вопросов в области обеспечения информацио</w:t>
      </w:r>
      <w:r>
        <w:rPr>
          <w:rFonts w:ascii="Arial" w:hAnsi="Arial" w:cs="Arial"/>
          <w:color w:val="000000"/>
          <w:sz w:val="16"/>
          <w:szCs w:val="16"/>
        </w:rPr>
        <w:t>н</w:t>
      </w:r>
      <w:r>
        <w:rPr>
          <w:rFonts w:ascii="Arial" w:hAnsi="Arial" w:cs="Arial"/>
          <w:color w:val="000000"/>
          <w:sz w:val="16"/>
          <w:szCs w:val="16"/>
        </w:rPr>
        <w:t>ной безопасности; порядка работы со служебной информацией; основ делопроизводства; правил охраны труда и противопожарной безопасности;</w:t>
      </w:r>
    </w:p>
    <w:p w:rsidR="003A5B82" w:rsidRDefault="003A5B82" w:rsidP="001F143A">
      <w:pPr>
        <w:tabs>
          <w:tab w:val="left" w:pos="993"/>
          <w:tab w:val="left" w:pos="1418"/>
        </w:tabs>
        <w:ind w:firstLine="567"/>
        <w:jc w:val="both"/>
        <w:rPr>
          <w:rFonts w:ascii="Arial" w:hAnsi="Arial" w:cs="Arial"/>
          <w:sz w:val="16"/>
          <w:szCs w:val="16"/>
        </w:rPr>
      </w:pPr>
      <w:r>
        <w:rPr>
          <w:rFonts w:ascii="Arial" w:hAnsi="Arial" w:cs="Arial"/>
          <w:color w:val="000000"/>
          <w:sz w:val="16"/>
          <w:szCs w:val="16"/>
        </w:rPr>
        <w:t>4) профессиональные навыки: работы в сфере, соответствующей направлению деятельности структурного подразделения, обеспечения выпо</w:t>
      </w:r>
      <w:r>
        <w:rPr>
          <w:rFonts w:ascii="Arial" w:hAnsi="Arial" w:cs="Arial"/>
          <w:color w:val="000000"/>
          <w:sz w:val="16"/>
          <w:szCs w:val="16"/>
        </w:rPr>
        <w:t>л</w:t>
      </w:r>
      <w:r>
        <w:rPr>
          <w:rFonts w:ascii="Arial" w:hAnsi="Arial" w:cs="Arial"/>
          <w:color w:val="000000"/>
          <w:sz w:val="16"/>
          <w:szCs w:val="16"/>
        </w:rPr>
        <w:t>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обеспечения выполнения задач и функций по организационному, информационному, документационному, финансово-экономическому, хозяйственному и иному обеспечению деятельности, исполнительской дисциплины, работы с внутренними и периферийн</w:t>
      </w:r>
      <w:r>
        <w:rPr>
          <w:rFonts w:ascii="Arial" w:hAnsi="Arial" w:cs="Arial"/>
          <w:color w:val="000000"/>
          <w:sz w:val="16"/>
          <w:szCs w:val="16"/>
        </w:rPr>
        <w:t>ы</w:t>
      </w:r>
      <w:r>
        <w:rPr>
          <w:rFonts w:ascii="Arial" w:hAnsi="Arial" w:cs="Arial"/>
          <w:color w:val="000000"/>
          <w:sz w:val="16"/>
          <w:szCs w:val="16"/>
        </w:rPr>
        <w:t>ми устройствами компьютера, работы с информационно-телекоммуникационными сетями, в том числе сетью «Интернет», работы в операционной сист</w:t>
      </w:r>
      <w:r>
        <w:rPr>
          <w:rFonts w:ascii="Arial" w:hAnsi="Arial" w:cs="Arial"/>
          <w:color w:val="000000"/>
          <w:sz w:val="16"/>
          <w:szCs w:val="16"/>
        </w:rPr>
        <w:t>е</w:t>
      </w:r>
      <w:r>
        <w:rPr>
          <w:rFonts w:ascii="Arial" w:hAnsi="Arial" w:cs="Arial"/>
          <w:color w:val="000000"/>
          <w:sz w:val="16"/>
          <w:szCs w:val="16"/>
        </w:rPr>
        <w:t>ме, управления электронной почтой, работы в текстовом редакторе, работы с электронными таблицами, подготовки презентаций, использования граф</w:t>
      </w:r>
      <w:r>
        <w:rPr>
          <w:rFonts w:ascii="Arial" w:hAnsi="Arial" w:cs="Arial"/>
          <w:color w:val="000000"/>
          <w:sz w:val="16"/>
          <w:szCs w:val="16"/>
        </w:rPr>
        <w:t>и</w:t>
      </w:r>
      <w:r>
        <w:rPr>
          <w:rFonts w:ascii="Arial" w:hAnsi="Arial" w:cs="Arial"/>
          <w:color w:val="000000"/>
          <w:sz w:val="16"/>
          <w:szCs w:val="16"/>
        </w:rPr>
        <w:t>ческих объектов в электронных документах, работы с базами данных, подготовки деловой корреспонденции.</w:t>
      </w:r>
      <w:r>
        <w:rPr>
          <w:rFonts w:ascii="Arial" w:hAnsi="Arial" w:cs="Arial"/>
          <w:color w:val="000000"/>
          <w:sz w:val="16"/>
          <w:szCs w:val="16"/>
        </w:rPr>
        <w:br/>
      </w:r>
    </w:p>
    <w:p w:rsidR="003A5B82" w:rsidRDefault="003A5B82" w:rsidP="001F143A">
      <w:pPr>
        <w:numPr>
          <w:ilvl w:val="0"/>
          <w:numId w:val="14"/>
        </w:numPr>
        <w:tabs>
          <w:tab w:val="left" w:pos="993"/>
        </w:tabs>
        <w:ind w:left="0" w:firstLine="567"/>
        <w:jc w:val="both"/>
        <w:rPr>
          <w:rFonts w:ascii="Arial" w:hAnsi="Arial" w:cs="Arial"/>
          <w:sz w:val="16"/>
          <w:szCs w:val="16"/>
        </w:rPr>
      </w:pPr>
      <w:r>
        <w:rPr>
          <w:rFonts w:ascii="Arial" w:hAnsi="Arial" w:cs="Arial"/>
          <w:sz w:val="16"/>
          <w:szCs w:val="16"/>
          <w:u w:val="single"/>
        </w:rPr>
        <w:t>Перечень документов</w:t>
      </w:r>
      <w:r>
        <w:rPr>
          <w:rFonts w:ascii="Arial" w:hAnsi="Arial" w:cs="Arial"/>
          <w:sz w:val="16"/>
          <w:szCs w:val="16"/>
        </w:rPr>
        <w:t>, представляемых гражданином</w:t>
      </w:r>
      <w:r>
        <w:rPr>
          <w:rFonts w:ascii="Arial" w:hAnsi="Arial" w:cs="Arial"/>
          <w:color w:val="000000"/>
          <w:sz w:val="16"/>
          <w:szCs w:val="16"/>
        </w:rPr>
        <w:t xml:space="preserve"> Российской Федерации, изъявившим желание участвовать в конкурсе</w:t>
      </w:r>
      <w:r>
        <w:rPr>
          <w:rFonts w:ascii="Arial" w:hAnsi="Arial" w:cs="Arial"/>
          <w:sz w:val="16"/>
          <w:szCs w:val="16"/>
        </w:rPr>
        <w:t xml:space="preserve"> на замещение данной должности</w:t>
      </w:r>
      <w:r>
        <w:rPr>
          <w:rFonts w:ascii="Arial" w:hAnsi="Arial" w:cs="Arial"/>
          <w:color w:val="000000"/>
          <w:sz w:val="16"/>
          <w:szCs w:val="16"/>
        </w:rPr>
        <w:t>, в комитет образования</w:t>
      </w:r>
      <w:r>
        <w:rPr>
          <w:rFonts w:ascii="Arial" w:hAnsi="Arial" w:cs="Arial"/>
          <w:sz w:val="16"/>
          <w:szCs w:val="16"/>
        </w:rPr>
        <w:t>:</w:t>
      </w:r>
    </w:p>
    <w:p w:rsidR="003A5B82" w:rsidRDefault="003A5B82" w:rsidP="001F143A">
      <w:pPr>
        <w:tabs>
          <w:tab w:val="left" w:pos="993"/>
        </w:tabs>
        <w:ind w:firstLine="567"/>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3A5B82" w:rsidRDefault="003A5B82" w:rsidP="001F143A">
      <w:pPr>
        <w:tabs>
          <w:tab w:val="left" w:pos="993"/>
        </w:tabs>
        <w:ind w:firstLine="567"/>
        <w:jc w:val="both"/>
        <w:rPr>
          <w:rFonts w:ascii="Arial" w:hAnsi="Arial" w:cs="Arial"/>
          <w:sz w:val="16"/>
          <w:szCs w:val="16"/>
        </w:rPr>
      </w:pPr>
      <w:r>
        <w:rPr>
          <w:rFonts w:ascii="Arial" w:hAnsi="Arial" w:cs="Arial"/>
          <w:sz w:val="16"/>
          <w:szCs w:val="16"/>
        </w:rPr>
        <w:t>2) собственноручно заполненная и подписанная анкета, по форме, утверждённая распоряжением Правительства Российской Федерации от 26 мая 2005 года № 667-р, с приложением фотографии размера 3x4 см</w:t>
      </w:r>
      <w:r>
        <w:rPr>
          <w:rFonts w:ascii="Arial" w:hAnsi="Arial" w:cs="Arial"/>
          <w:b/>
          <w:sz w:val="16"/>
          <w:szCs w:val="16"/>
        </w:rPr>
        <w:t>;</w:t>
      </w:r>
    </w:p>
    <w:p w:rsidR="003A5B82" w:rsidRDefault="003A5B82" w:rsidP="001F143A">
      <w:pPr>
        <w:tabs>
          <w:tab w:val="left" w:pos="993"/>
        </w:tabs>
        <w:ind w:firstLine="567"/>
        <w:jc w:val="both"/>
        <w:rPr>
          <w:rFonts w:ascii="Arial" w:hAnsi="Arial" w:cs="Arial"/>
          <w:sz w:val="16"/>
          <w:szCs w:val="16"/>
        </w:rPr>
      </w:pPr>
      <w:r>
        <w:rPr>
          <w:rFonts w:ascii="Arial" w:hAnsi="Arial" w:cs="Arial"/>
          <w:sz w:val="16"/>
          <w:szCs w:val="16"/>
        </w:rPr>
        <w:t>3) копия паспорта или заменяющего его документа (соответствующий документ предъявляется лично по прибытии на конкурс);</w:t>
      </w:r>
    </w:p>
    <w:p w:rsidR="003A5B82" w:rsidRDefault="003A5B82" w:rsidP="001F143A">
      <w:pPr>
        <w:tabs>
          <w:tab w:val="left" w:pos="993"/>
        </w:tabs>
        <w:ind w:firstLine="567"/>
        <w:jc w:val="both"/>
        <w:rPr>
          <w:rFonts w:ascii="Arial" w:hAnsi="Arial" w:cs="Arial"/>
          <w:sz w:val="16"/>
          <w:szCs w:val="16"/>
        </w:rPr>
      </w:pPr>
      <w:r>
        <w:rPr>
          <w:rFonts w:ascii="Arial" w:hAnsi="Arial" w:cs="Arial"/>
          <w:sz w:val="16"/>
          <w:szCs w:val="16"/>
        </w:rPr>
        <w:t>4) копия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A5B82" w:rsidRDefault="003A5B82" w:rsidP="001F143A">
      <w:pPr>
        <w:tabs>
          <w:tab w:val="left" w:pos="993"/>
        </w:tabs>
        <w:ind w:firstLine="567"/>
        <w:jc w:val="both"/>
        <w:rPr>
          <w:rFonts w:ascii="Arial" w:hAnsi="Arial" w:cs="Arial"/>
          <w:sz w:val="16"/>
          <w:szCs w:val="16"/>
        </w:rPr>
      </w:pPr>
      <w:r>
        <w:rPr>
          <w:rFonts w:ascii="Arial" w:hAnsi="Arial" w:cs="Arial"/>
          <w:sz w:val="16"/>
          <w:szCs w:val="16"/>
        </w:rPr>
        <w:t>5) копии документов о профессиональном образовании, а также (по желанию гражданина) документы о дополнительном профессиональном о</w:t>
      </w:r>
      <w:r>
        <w:rPr>
          <w:rFonts w:ascii="Arial" w:hAnsi="Arial" w:cs="Arial"/>
          <w:sz w:val="16"/>
          <w:szCs w:val="16"/>
        </w:rPr>
        <w:t>б</w:t>
      </w:r>
      <w:r>
        <w:rPr>
          <w:rFonts w:ascii="Arial" w:hAnsi="Arial" w:cs="Arial"/>
          <w:sz w:val="16"/>
          <w:szCs w:val="16"/>
        </w:rPr>
        <w:t>разовании, о присвоении учёной степени, учёного звания, заверенные нотариально или кадровыми службами по месту работы (службы);</w:t>
      </w:r>
    </w:p>
    <w:p w:rsidR="003A5B82" w:rsidRDefault="003A5B82" w:rsidP="001F143A">
      <w:pPr>
        <w:tabs>
          <w:tab w:val="left" w:pos="993"/>
        </w:tabs>
        <w:ind w:firstLine="567"/>
        <w:jc w:val="both"/>
        <w:rPr>
          <w:rFonts w:ascii="Arial" w:hAnsi="Arial" w:cs="Arial"/>
          <w:b/>
          <w:color w:val="000000"/>
          <w:sz w:val="16"/>
          <w:szCs w:val="16"/>
        </w:rPr>
      </w:pPr>
      <w:r>
        <w:rPr>
          <w:rFonts w:ascii="Arial" w:hAnsi="Arial" w:cs="Arial"/>
          <w:sz w:val="16"/>
          <w:szCs w:val="16"/>
        </w:rPr>
        <w:t xml:space="preserve">6) </w:t>
      </w:r>
      <w:r>
        <w:rPr>
          <w:rFonts w:ascii="Arial" w:hAnsi="Arial" w:cs="Arial"/>
          <w:color w:val="000000"/>
          <w:sz w:val="16"/>
          <w:szCs w:val="16"/>
        </w:rPr>
        <w:t>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w:t>
      </w:r>
    </w:p>
    <w:p w:rsidR="003A5B82" w:rsidRDefault="003A5B82" w:rsidP="001F143A">
      <w:pPr>
        <w:numPr>
          <w:ilvl w:val="0"/>
          <w:numId w:val="14"/>
        </w:numPr>
        <w:tabs>
          <w:tab w:val="left" w:pos="993"/>
        </w:tabs>
        <w:ind w:left="0" w:firstLine="567"/>
        <w:jc w:val="both"/>
        <w:rPr>
          <w:rFonts w:ascii="Arial" w:hAnsi="Arial" w:cs="Arial"/>
          <w:sz w:val="16"/>
          <w:szCs w:val="16"/>
        </w:rPr>
      </w:pPr>
      <w:r>
        <w:rPr>
          <w:rFonts w:ascii="Arial" w:hAnsi="Arial" w:cs="Arial"/>
          <w:sz w:val="16"/>
          <w:szCs w:val="16"/>
          <w:u w:val="single"/>
        </w:rPr>
        <w:t>Срок приема документов</w:t>
      </w:r>
      <w:r>
        <w:rPr>
          <w:rFonts w:ascii="Arial" w:hAnsi="Arial" w:cs="Arial"/>
          <w:sz w:val="16"/>
          <w:szCs w:val="16"/>
        </w:rPr>
        <w:t xml:space="preserve">: 08 февраля - 29 февраля 2016 года; </w:t>
      </w:r>
    </w:p>
    <w:p w:rsidR="003A5B82" w:rsidRDefault="003A5B82" w:rsidP="001F143A">
      <w:pPr>
        <w:numPr>
          <w:ilvl w:val="0"/>
          <w:numId w:val="14"/>
        </w:numPr>
        <w:tabs>
          <w:tab w:val="left" w:pos="993"/>
        </w:tabs>
        <w:ind w:left="0" w:firstLine="567"/>
        <w:jc w:val="both"/>
        <w:rPr>
          <w:rFonts w:ascii="Arial" w:hAnsi="Arial" w:cs="Arial"/>
          <w:sz w:val="16"/>
          <w:szCs w:val="16"/>
        </w:rPr>
      </w:pPr>
      <w:r>
        <w:rPr>
          <w:rFonts w:ascii="Arial" w:hAnsi="Arial" w:cs="Arial"/>
          <w:sz w:val="16"/>
          <w:szCs w:val="16"/>
          <w:u w:val="single"/>
        </w:rPr>
        <w:t>Место и время приёма документов</w:t>
      </w:r>
      <w:r>
        <w:rPr>
          <w:rFonts w:ascii="Arial" w:hAnsi="Arial" w:cs="Arial"/>
          <w:sz w:val="16"/>
          <w:szCs w:val="16"/>
        </w:rPr>
        <w:t xml:space="preserve"> для участия в конкурсе: понедельник – пятница </w:t>
      </w:r>
      <w:r>
        <w:rPr>
          <w:rFonts w:ascii="Arial" w:hAnsi="Arial" w:cs="Arial"/>
          <w:color w:val="000000"/>
          <w:sz w:val="16"/>
          <w:szCs w:val="16"/>
        </w:rPr>
        <w:t>с 08.00. до 17.00. (перерыв с 12.00. до 13.00.)</w:t>
      </w:r>
      <w:r>
        <w:rPr>
          <w:rFonts w:ascii="Arial" w:hAnsi="Arial" w:cs="Arial"/>
          <w:sz w:val="16"/>
          <w:szCs w:val="16"/>
        </w:rPr>
        <w:t xml:space="preserve"> </w:t>
      </w:r>
      <w:r>
        <w:rPr>
          <w:rFonts w:ascii="Arial" w:hAnsi="Arial" w:cs="Arial"/>
          <w:color w:val="000000"/>
          <w:sz w:val="16"/>
          <w:szCs w:val="16"/>
        </w:rPr>
        <w:t>по адресу: г.Валдай, Комсомольский проспект, д.19/21, кабинеты 204</w:t>
      </w:r>
    </w:p>
    <w:p w:rsidR="003A5B82" w:rsidRDefault="003A5B82" w:rsidP="001F143A">
      <w:pPr>
        <w:numPr>
          <w:ilvl w:val="0"/>
          <w:numId w:val="14"/>
        </w:numPr>
        <w:tabs>
          <w:tab w:val="left" w:pos="993"/>
        </w:tabs>
        <w:ind w:left="0" w:firstLine="567"/>
        <w:jc w:val="both"/>
        <w:rPr>
          <w:rFonts w:ascii="Arial" w:hAnsi="Arial" w:cs="Arial"/>
          <w:sz w:val="16"/>
          <w:szCs w:val="16"/>
        </w:rPr>
      </w:pPr>
      <w:r>
        <w:rPr>
          <w:rFonts w:ascii="Arial" w:hAnsi="Arial" w:cs="Arial"/>
          <w:sz w:val="16"/>
          <w:szCs w:val="16"/>
          <w:u w:val="single"/>
        </w:rPr>
        <w:t>Предполагаемая дата и место проведения конкурса</w:t>
      </w:r>
      <w:r>
        <w:rPr>
          <w:rFonts w:ascii="Arial" w:hAnsi="Arial" w:cs="Arial"/>
          <w:sz w:val="16"/>
          <w:szCs w:val="16"/>
        </w:rPr>
        <w:t>:</w:t>
      </w:r>
      <w:r>
        <w:rPr>
          <w:rFonts w:ascii="Arial" w:hAnsi="Arial" w:cs="Arial"/>
          <w:color w:val="000000"/>
          <w:sz w:val="16"/>
          <w:szCs w:val="16"/>
        </w:rPr>
        <w:t xml:space="preserve"> первая декада марта 2016 года, комитет образования Администрации Валдайского м</w:t>
      </w:r>
      <w:r>
        <w:rPr>
          <w:rFonts w:ascii="Arial" w:hAnsi="Arial" w:cs="Arial"/>
          <w:color w:val="000000"/>
          <w:sz w:val="16"/>
          <w:szCs w:val="16"/>
        </w:rPr>
        <w:t>у</w:t>
      </w:r>
      <w:r>
        <w:rPr>
          <w:rFonts w:ascii="Arial" w:hAnsi="Arial" w:cs="Arial"/>
          <w:color w:val="000000"/>
          <w:sz w:val="16"/>
          <w:szCs w:val="16"/>
        </w:rPr>
        <w:t>ниципального района по адресу г.Валдай, Комсомольский проспект, д.19/21, кабинеты 203;</w:t>
      </w:r>
    </w:p>
    <w:p w:rsidR="003A5B82" w:rsidRDefault="003A5B82" w:rsidP="001F143A">
      <w:pPr>
        <w:numPr>
          <w:ilvl w:val="0"/>
          <w:numId w:val="14"/>
        </w:numPr>
        <w:tabs>
          <w:tab w:val="left" w:pos="993"/>
        </w:tabs>
        <w:ind w:left="0" w:firstLine="567"/>
        <w:jc w:val="both"/>
        <w:rPr>
          <w:rFonts w:ascii="Arial" w:hAnsi="Arial" w:cs="Arial"/>
          <w:sz w:val="16"/>
          <w:szCs w:val="16"/>
        </w:rPr>
      </w:pPr>
      <w:r>
        <w:rPr>
          <w:rFonts w:ascii="Arial" w:hAnsi="Arial" w:cs="Arial"/>
          <w:sz w:val="16"/>
          <w:szCs w:val="16"/>
          <w:u w:val="single"/>
        </w:rPr>
        <w:t>Проект трудового договора</w:t>
      </w:r>
      <w:r>
        <w:rPr>
          <w:rFonts w:ascii="Arial" w:hAnsi="Arial" w:cs="Arial"/>
          <w:sz w:val="16"/>
          <w:szCs w:val="16"/>
        </w:rPr>
        <w:t xml:space="preserve"> (приложение 1.); </w:t>
      </w:r>
    </w:p>
    <w:p w:rsidR="003A5B82" w:rsidRDefault="003A5B82" w:rsidP="001F143A">
      <w:pPr>
        <w:numPr>
          <w:ilvl w:val="0"/>
          <w:numId w:val="14"/>
        </w:numPr>
        <w:tabs>
          <w:tab w:val="left" w:pos="993"/>
        </w:tabs>
        <w:ind w:left="0" w:firstLine="567"/>
        <w:jc w:val="both"/>
        <w:rPr>
          <w:rFonts w:ascii="Arial" w:hAnsi="Arial" w:cs="Arial"/>
          <w:sz w:val="16"/>
          <w:szCs w:val="16"/>
        </w:rPr>
      </w:pPr>
      <w:r>
        <w:rPr>
          <w:rFonts w:ascii="Arial" w:hAnsi="Arial" w:cs="Arial"/>
          <w:sz w:val="16"/>
          <w:szCs w:val="16"/>
          <w:u w:val="single"/>
        </w:rPr>
        <w:t>Должностная инструкция</w:t>
      </w:r>
      <w:r>
        <w:rPr>
          <w:rFonts w:ascii="Arial" w:hAnsi="Arial" w:cs="Arial"/>
          <w:sz w:val="16"/>
          <w:szCs w:val="16"/>
        </w:rPr>
        <w:t xml:space="preserve"> (приложение 2.);</w:t>
      </w:r>
    </w:p>
    <w:p w:rsidR="003A5B82" w:rsidRDefault="003A5B82" w:rsidP="001F143A">
      <w:pPr>
        <w:numPr>
          <w:ilvl w:val="0"/>
          <w:numId w:val="14"/>
        </w:numPr>
        <w:tabs>
          <w:tab w:val="left" w:pos="993"/>
        </w:tabs>
        <w:ind w:left="0" w:firstLine="567"/>
        <w:jc w:val="both"/>
        <w:rPr>
          <w:rFonts w:ascii="Arial" w:hAnsi="Arial" w:cs="Arial"/>
          <w:bCs/>
          <w:sz w:val="16"/>
          <w:szCs w:val="16"/>
        </w:rPr>
      </w:pPr>
      <w:r>
        <w:rPr>
          <w:rFonts w:ascii="Arial" w:hAnsi="Arial" w:cs="Arial"/>
          <w:sz w:val="16"/>
          <w:szCs w:val="16"/>
          <w:u w:val="single"/>
        </w:rPr>
        <w:t>Сведения об источнике подробной информации о конкурсе</w:t>
      </w:r>
      <w:r>
        <w:rPr>
          <w:rFonts w:ascii="Arial" w:hAnsi="Arial" w:cs="Arial"/>
          <w:sz w:val="16"/>
          <w:szCs w:val="16"/>
        </w:rPr>
        <w:t xml:space="preserve">: Положение </w:t>
      </w:r>
      <w:r>
        <w:rPr>
          <w:rFonts w:ascii="Arial" w:hAnsi="Arial" w:cs="Arial"/>
          <w:bCs/>
          <w:sz w:val="16"/>
          <w:szCs w:val="16"/>
        </w:rPr>
        <w:t>о порядке проведения конкурса на замещение вакантной должности муниципальной службы в Администрации Валдайского муниципального района, утвержденное решение Думы Валдайского муниципального района от 25.04.2013 №202 (в редакции решений Думы Валдайского муниципального района от 26.09.2013 № 231; от 26.12.2013 № 263; от 25.06.2014 № 315</w:t>
      </w:r>
      <w:r>
        <w:rPr>
          <w:rFonts w:ascii="Arial" w:hAnsi="Arial" w:cs="Arial"/>
          <w:bCs/>
          <w:i/>
          <w:sz w:val="16"/>
          <w:szCs w:val="16"/>
        </w:rPr>
        <w:t xml:space="preserve">) </w:t>
      </w:r>
      <w:r>
        <w:rPr>
          <w:rFonts w:ascii="Arial" w:hAnsi="Arial" w:cs="Arial"/>
          <w:bCs/>
          <w:sz w:val="16"/>
          <w:szCs w:val="16"/>
        </w:rPr>
        <w:t>(Пр</w:t>
      </w:r>
      <w:r>
        <w:rPr>
          <w:rFonts w:ascii="Arial" w:hAnsi="Arial" w:cs="Arial"/>
          <w:bCs/>
          <w:sz w:val="16"/>
          <w:szCs w:val="16"/>
        </w:rPr>
        <w:t>и</w:t>
      </w:r>
      <w:r>
        <w:rPr>
          <w:rFonts w:ascii="Arial" w:hAnsi="Arial" w:cs="Arial"/>
          <w:bCs/>
          <w:sz w:val="16"/>
          <w:szCs w:val="16"/>
        </w:rPr>
        <w:t>ложение 3.)</w:t>
      </w:r>
    </w:p>
    <w:p w:rsidR="003A5B82" w:rsidRDefault="003A5B82" w:rsidP="00675495">
      <w:pPr>
        <w:jc w:val="right"/>
        <w:rPr>
          <w:rFonts w:ascii="Arial" w:hAnsi="Arial" w:cs="Arial"/>
          <w:b/>
          <w:sz w:val="16"/>
          <w:szCs w:val="16"/>
        </w:rPr>
      </w:pPr>
      <w:r>
        <w:rPr>
          <w:rFonts w:ascii="Arial" w:hAnsi="Arial" w:cs="Arial"/>
          <w:b/>
          <w:sz w:val="16"/>
          <w:szCs w:val="16"/>
        </w:rPr>
        <w:t xml:space="preserve">                 </w:t>
      </w:r>
    </w:p>
    <w:p w:rsidR="00F4127E" w:rsidRPr="00B54A06" w:rsidRDefault="00B54A06" w:rsidP="00675495">
      <w:pPr>
        <w:jc w:val="right"/>
        <w:rPr>
          <w:rFonts w:ascii="Arial" w:hAnsi="Arial" w:cs="Arial"/>
          <w:sz w:val="16"/>
          <w:szCs w:val="16"/>
        </w:rPr>
      </w:pPr>
      <w:r w:rsidRPr="00B54A06">
        <w:rPr>
          <w:rFonts w:ascii="Arial" w:hAnsi="Arial" w:cs="Arial"/>
          <w:sz w:val="16"/>
          <w:szCs w:val="16"/>
        </w:rPr>
        <w:t>Приложение 1</w:t>
      </w:r>
    </w:p>
    <w:p w:rsidR="00F4127E" w:rsidRDefault="00F4127E" w:rsidP="00675495">
      <w:pPr>
        <w:jc w:val="center"/>
        <w:rPr>
          <w:rFonts w:ascii="Arial" w:hAnsi="Arial" w:cs="Arial"/>
          <w:b/>
          <w:sz w:val="16"/>
          <w:szCs w:val="16"/>
        </w:rPr>
      </w:pPr>
      <w:r>
        <w:rPr>
          <w:rFonts w:ascii="Arial" w:hAnsi="Arial" w:cs="Arial"/>
          <w:b/>
          <w:sz w:val="16"/>
          <w:szCs w:val="16"/>
        </w:rPr>
        <w:t xml:space="preserve">ТРУДОВОЙ ДОГОВОР № </w:t>
      </w:r>
    </w:p>
    <w:p w:rsidR="00F4127E" w:rsidRDefault="00F4127E" w:rsidP="00675495">
      <w:pPr>
        <w:jc w:val="center"/>
        <w:rPr>
          <w:rFonts w:ascii="Arial" w:hAnsi="Arial" w:cs="Arial"/>
          <w:b/>
          <w:sz w:val="16"/>
          <w:szCs w:val="16"/>
        </w:rPr>
      </w:pPr>
      <w:r>
        <w:rPr>
          <w:rFonts w:ascii="Arial" w:hAnsi="Arial" w:cs="Arial"/>
          <w:b/>
          <w:sz w:val="16"/>
          <w:szCs w:val="16"/>
        </w:rPr>
        <w:t xml:space="preserve"> «_____» _________ 201__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г.Валдай</w:t>
      </w:r>
    </w:p>
    <w:p w:rsidR="00F4127E" w:rsidRDefault="00F4127E" w:rsidP="00675495">
      <w:pPr>
        <w:jc w:val="center"/>
        <w:rPr>
          <w:rFonts w:ascii="Arial" w:hAnsi="Arial" w:cs="Arial"/>
          <w:b/>
          <w:sz w:val="16"/>
          <w:szCs w:val="16"/>
        </w:rPr>
      </w:pPr>
    </w:p>
    <w:p w:rsidR="00F4127E" w:rsidRDefault="00F4127E" w:rsidP="00675495">
      <w:pPr>
        <w:ind w:firstLine="720"/>
        <w:jc w:val="both"/>
        <w:rPr>
          <w:rFonts w:ascii="Arial" w:hAnsi="Arial" w:cs="Arial"/>
          <w:sz w:val="16"/>
          <w:szCs w:val="16"/>
        </w:rPr>
      </w:pPr>
      <w:r>
        <w:rPr>
          <w:rFonts w:ascii="Arial" w:hAnsi="Arial" w:cs="Arial"/>
          <w:b/>
          <w:bCs/>
          <w:sz w:val="16"/>
          <w:szCs w:val="16"/>
        </w:rPr>
        <w:t>Представитель нанимателя</w:t>
      </w:r>
      <w:r>
        <w:rPr>
          <w:rFonts w:ascii="Arial" w:hAnsi="Arial" w:cs="Arial"/>
          <w:sz w:val="16"/>
          <w:szCs w:val="16"/>
        </w:rPr>
        <w:t xml:space="preserve"> в лице председателя муниципального казенного учреждения комитета образования Администрации Валдайского муниципального района</w:t>
      </w:r>
      <w:r>
        <w:rPr>
          <w:rFonts w:ascii="Arial" w:hAnsi="Arial" w:cs="Arial"/>
          <w:b/>
          <w:i/>
          <w:sz w:val="16"/>
          <w:szCs w:val="16"/>
        </w:rPr>
        <w:t>, Ивановой Алевтины Викторовны</w:t>
      </w:r>
      <w:r>
        <w:rPr>
          <w:rFonts w:ascii="Arial" w:hAnsi="Arial" w:cs="Arial"/>
          <w:b/>
          <w:sz w:val="16"/>
          <w:szCs w:val="16"/>
        </w:rPr>
        <w:t xml:space="preserve">,  </w:t>
      </w:r>
      <w:r>
        <w:rPr>
          <w:rFonts w:ascii="Arial" w:hAnsi="Arial" w:cs="Arial"/>
          <w:sz w:val="16"/>
          <w:szCs w:val="16"/>
        </w:rPr>
        <w:t>действующего на основании Положения о  муниципальном казенном учреждении комит</w:t>
      </w:r>
      <w:r>
        <w:rPr>
          <w:rFonts w:ascii="Arial" w:hAnsi="Arial" w:cs="Arial"/>
          <w:sz w:val="16"/>
          <w:szCs w:val="16"/>
        </w:rPr>
        <w:t>е</w:t>
      </w:r>
      <w:r>
        <w:rPr>
          <w:rFonts w:ascii="Arial" w:hAnsi="Arial" w:cs="Arial"/>
          <w:sz w:val="16"/>
          <w:szCs w:val="16"/>
        </w:rPr>
        <w:t xml:space="preserve">те образования Администрации Валдайского муниципального района,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стороны</w:t>
      </w:r>
      <w:r>
        <w:rPr>
          <w:rFonts w:ascii="Arial" w:hAnsi="Arial" w:cs="Arial"/>
          <w:sz w:val="16"/>
          <w:szCs w:val="16"/>
        </w:rPr>
        <w:t>, и гражданин Росси</w:t>
      </w:r>
      <w:r>
        <w:rPr>
          <w:rFonts w:ascii="Arial" w:hAnsi="Arial" w:cs="Arial"/>
          <w:sz w:val="16"/>
          <w:szCs w:val="16"/>
        </w:rPr>
        <w:t>й</w:t>
      </w:r>
      <w:r>
        <w:rPr>
          <w:rFonts w:ascii="Arial" w:hAnsi="Arial" w:cs="Arial"/>
          <w:sz w:val="16"/>
          <w:szCs w:val="16"/>
        </w:rPr>
        <w:t xml:space="preserve">ской Федерации </w:t>
      </w:r>
      <w:r>
        <w:rPr>
          <w:rFonts w:ascii="Arial" w:hAnsi="Arial" w:cs="Arial"/>
          <w:b/>
          <w:sz w:val="16"/>
          <w:szCs w:val="16"/>
        </w:rPr>
        <w:t>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(Работник)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вместе именуемые стороны, заключили трудовой договор (далее – договор) о нижеследующем.</w:t>
      </w:r>
    </w:p>
    <w:p w:rsidR="00F4127E" w:rsidRDefault="00F4127E" w:rsidP="00675495">
      <w:pPr>
        <w:jc w:val="center"/>
        <w:rPr>
          <w:rFonts w:ascii="Arial" w:hAnsi="Arial" w:cs="Arial"/>
          <w:b/>
          <w:sz w:val="16"/>
          <w:szCs w:val="16"/>
        </w:rPr>
      </w:pPr>
      <w:r>
        <w:rPr>
          <w:rFonts w:ascii="Arial" w:hAnsi="Arial" w:cs="Arial"/>
          <w:b/>
          <w:sz w:val="16"/>
          <w:szCs w:val="16"/>
        </w:rPr>
        <w:t>1. ПРЕДМЕТ ДОГОВОРА</w:t>
      </w:r>
    </w:p>
    <w:p w:rsidR="00F4127E" w:rsidRDefault="00F4127E" w:rsidP="00675495">
      <w:pPr>
        <w:ind w:firstLine="709"/>
        <w:jc w:val="both"/>
        <w:rPr>
          <w:rFonts w:ascii="Arial" w:hAnsi="Arial" w:cs="Arial"/>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Pr>
          <w:rFonts w:ascii="Arial" w:hAnsi="Arial" w:cs="Arial"/>
          <w:b/>
          <w:i/>
          <w:sz w:val="16"/>
          <w:szCs w:val="16"/>
        </w:rPr>
        <w:t>муниципальную службу (работу) в муниципальное казенное учреждение комитет образования Администрацию Валдайского муниципального района</w:t>
      </w:r>
      <w:r>
        <w:rPr>
          <w:rFonts w:ascii="Arial" w:hAnsi="Arial" w:cs="Arial"/>
          <w:sz w:val="16"/>
          <w:szCs w:val="16"/>
        </w:rPr>
        <w:t xml:space="preserve"> и принимает на себя выполнение обязанностей по должности </w:t>
      </w:r>
      <w:r>
        <w:rPr>
          <w:rFonts w:ascii="Arial" w:hAnsi="Arial" w:cs="Arial"/>
          <w:b/>
          <w:i/>
          <w:sz w:val="16"/>
          <w:szCs w:val="16"/>
        </w:rPr>
        <w:t>в</w:t>
      </w:r>
      <w:r>
        <w:rPr>
          <w:rFonts w:ascii="Arial" w:hAnsi="Arial" w:cs="Arial"/>
          <w:b/>
          <w:i/>
          <w:sz w:val="16"/>
          <w:szCs w:val="16"/>
        </w:rPr>
        <w:t>е</w:t>
      </w:r>
      <w:r>
        <w:rPr>
          <w:rFonts w:ascii="Arial" w:hAnsi="Arial" w:cs="Arial"/>
          <w:b/>
          <w:i/>
          <w:sz w:val="16"/>
          <w:szCs w:val="16"/>
        </w:rPr>
        <w:t>дущего специалиста в сфере молодежной политики</w:t>
      </w:r>
      <w:r>
        <w:rPr>
          <w:rFonts w:ascii="Arial" w:hAnsi="Arial" w:cs="Arial"/>
          <w:sz w:val="16"/>
          <w:szCs w:val="16"/>
        </w:rPr>
        <w:t>.</w:t>
      </w:r>
    </w:p>
    <w:p w:rsidR="00F4127E" w:rsidRDefault="00F4127E" w:rsidP="00675495">
      <w:pPr>
        <w:ind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F4127E" w:rsidRDefault="00F4127E" w:rsidP="00675495">
      <w:pPr>
        <w:ind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F4127E" w:rsidRDefault="00F4127E" w:rsidP="00675495">
      <w:pPr>
        <w:ind w:firstLine="709"/>
        <w:jc w:val="both"/>
        <w:rPr>
          <w:rFonts w:ascii="Arial" w:hAnsi="Arial" w:cs="Arial"/>
          <w:sz w:val="16"/>
          <w:szCs w:val="16"/>
        </w:rPr>
      </w:pPr>
      <w:r>
        <w:rPr>
          <w:rFonts w:ascii="Arial" w:hAnsi="Arial" w:cs="Arial"/>
          <w:sz w:val="16"/>
          <w:szCs w:val="16"/>
        </w:rPr>
        <w:t>1.4. В Реестре должностей муниципальной службы в Новгородской области</w:t>
      </w:r>
      <w:r>
        <w:rPr>
          <w:rFonts w:ascii="Arial" w:hAnsi="Arial" w:cs="Arial"/>
          <w:i/>
          <w:iCs/>
          <w:sz w:val="16"/>
          <w:szCs w:val="16"/>
        </w:rPr>
        <w:t xml:space="preserve"> </w:t>
      </w:r>
      <w:r>
        <w:rPr>
          <w:rFonts w:ascii="Arial" w:hAnsi="Arial" w:cs="Arial"/>
          <w:sz w:val="16"/>
          <w:szCs w:val="16"/>
        </w:rPr>
        <w:t xml:space="preserve">должность, замещаемая </w:t>
      </w:r>
      <w:r>
        <w:rPr>
          <w:rFonts w:ascii="Arial" w:hAnsi="Arial" w:cs="Arial"/>
          <w:b/>
          <w:bCs/>
          <w:sz w:val="16"/>
          <w:szCs w:val="16"/>
        </w:rPr>
        <w:t>Муниципальным служащим</w:t>
      </w:r>
      <w:r>
        <w:rPr>
          <w:rFonts w:ascii="Arial" w:hAnsi="Arial" w:cs="Arial"/>
          <w:sz w:val="16"/>
          <w:szCs w:val="16"/>
        </w:rPr>
        <w:t xml:space="preserve">, отнесена к старшей группе должностей муниципальной службы в </w:t>
      </w:r>
      <w:r>
        <w:rPr>
          <w:rFonts w:ascii="Arial" w:hAnsi="Arial" w:cs="Arial"/>
          <w:bCs/>
          <w:sz w:val="16"/>
          <w:szCs w:val="16"/>
        </w:rPr>
        <w:t>Новгородской области.</w:t>
      </w:r>
    </w:p>
    <w:p w:rsidR="00F4127E" w:rsidRDefault="00F4127E" w:rsidP="00675495">
      <w:pPr>
        <w:ind w:firstLine="709"/>
        <w:jc w:val="both"/>
        <w:rPr>
          <w:rFonts w:ascii="Arial" w:hAnsi="Arial" w:cs="Arial"/>
          <w:sz w:val="16"/>
          <w:szCs w:val="16"/>
        </w:rPr>
      </w:pPr>
      <w:r>
        <w:rPr>
          <w:rFonts w:ascii="Arial" w:hAnsi="Arial" w:cs="Arial"/>
          <w:sz w:val="16"/>
          <w:szCs w:val="16"/>
        </w:rPr>
        <w:t>1.5. Дата начала работы __________ 2016 года.</w:t>
      </w:r>
    </w:p>
    <w:p w:rsidR="00F4127E" w:rsidRDefault="00F4127E" w:rsidP="00675495">
      <w:pPr>
        <w:ind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w:t>
      </w:r>
      <w:r>
        <w:rPr>
          <w:rFonts w:ascii="Arial" w:hAnsi="Arial" w:cs="Arial"/>
          <w:i/>
          <w:sz w:val="16"/>
          <w:szCs w:val="16"/>
        </w:rPr>
        <w:t xml:space="preserve">принят с испытательным сроком. </w:t>
      </w:r>
    </w:p>
    <w:p w:rsidR="00F4127E" w:rsidRDefault="00F4127E" w:rsidP="00675495">
      <w:pPr>
        <w:ind w:firstLine="708"/>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 подчиняется председателю муниципального казенного учреждения комитета о</w:t>
      </w:r>
      <w:r>
        <w:rPr>
          <w:rFonts w:ascii="Arial" w:hAnsi="Arial" w:cs="Arial"/>
          <w:sz w:val="16"/>
          <w:szCs w:val="16"/>
        </w:rPr>
        <w:t>б</w:t>
      </w:r>
      <w:r>
        <w:rPr>
          <w:rFonts w:ascii="Arial" w:hAnsi="Arial" w:cs="Arial"/>
          <w:sz w:val="16"/>
          <w:szCs w:val="16"/>
        </w:rPr>
        <w:t xml:space="preserve">разования Администрации Валдайского муниципального района. Его указания в рамках должностной инструкции являются для </w:t>
      </w:r>
      <w:r>
        <w:rPr>
          <w:rFonts w:ascii="Arial" w:hAnsi="Arial" w:cs="Arial"/>
          <w:b/>
          <w:sz w:val="16"/>
          <w:szCs w:val="16"/>
        </w:rPr>
        <w:t>Муниципального сл</w:t>
      </w:r>
      <w:r>
        <w:rPr>
          <w:rFonts w:ascii="Arial" w:hAnsi="Arial" w:cs="Arial"/>
          <w:b/>
          <w:sz w:val="16"/>
          <w:szCs w:val="16"/>
        </w:rPr>
        <w:t>у</w:t>
      </w:r>
      <w:r>
        <w:rPr>
          <w:rFonts w:ascii="Arial" w:hAnsi="Arial" w:cs="Arial"/>
          <w:b/>
          <w:sz w:val="16"/>
          <w:szCs w:val="16"/>
        </w:rPr>
        <w:t>жащего (Работника)</w:t>
      </w:r>
      <w:r>
        <w:rPr>
          <w:rFonts w:ascii="Arial" w:hAnsi="Arial" w:cs="Arial"/>
          <w:sz w:val="16"/>
          <w:szCs w:val="16"/>
        </w:rPr>
        <w:t xml:space="preserve"> обязательными.</w:t>
      </w:r>
    </w:p>
    <w:p w:rsidR="00F4127E" w:rsidRDefault="00F4127E" w:rsidP="00675495">
      <w:pPr>
        <w:jc w:val="center"/>
        <w:rPr>
          <w:rFonts w:ascii="Arial" w:hAnsi="Arial" w:cs="Arial"/>
          <w:b/>
          <w:sz w:val="16"/>
          <w:szCs w:val="16"/>
        </w:rPr>
      </w:pPr>
      <w:r>
        <w:rPr>
          <w:rFonts w:ascii="Arial" w:hAnsi="Arial" w:cs="Arial"/>
          <w:b/>
          <w:sz w:val="16"/>
          <w:szCs w:val="16"/>
        </w:rPr>
        <w:t xml:space="preserve">2. ПРАВА И ОБЯЗАННОСТИ МУНИЦИПАЛЬНОГО СЛУЖАЩЕГО </w:t>
      </w:r>
    </w:p>
    <w:p w:rsidR="00F4127E" w:rsidRDefault="00F4127E" w:rsidP="00675495">
      <w:pPr>
        <w:jc w:val="center"/>
        <w:rPr>
          <w:rFonts w:ascii="Arial" w:hAnsi="Arial" w:cs="Arial"/>
          <w:b/>
          <w:sz w:val="16"/>
          <w:szCs w:val="16"/>
        </w:rPr>
      </w:pPr>
      <w:r>
        <w:rPr>
          <w:rFonts w:ascii="Arial" w:hAnsi="Arial" w:cs="Arial"/>
          <w:b/>
          <w:sz w:val="16"/>
          <w:szCs w:val="16"/>
        </w:rPr>
        <w:t>(РАБОТНИКА)</w:t>
      </w:r>
    </w:p>
    <w:p w:rsidR="00F4127E" w:rsidRDefault="00F4127E" w:rsidP="00675495">
      <w:pPr>
        <w:ind w:firstLine="851"/>
        <w:jc w:val="both"/>
        <w:rPr>
          <w:rFonts w:ascii="Arial" w:hAnsi="Arial" w:cs="Arial"/>
          <w:b/>
          <w:sz w:val="16"/>
          <w:szCs w:val="16"/>
        </w:rPr>
      </w:pPr>
      <w:r>
        <w:rPr>
          <w:rFonts w:ascii="Arial" w:hAnsi="Arial" w:cs="Arial"/>
          <w:b/>
          <w:sz w:val="16"/>
          <w:szCs w:val="16"/>
        </w:rPr>
        <w:lastRenderedPageBreak/>
        <w:t>Муниципальный служащий (Работник) принимает на себя следующие обязательства по отношению к Работодателю:</w:t>
      </w:r>
    </w:p>
    <w:p w:rsidR="00F4127E" w:rsidRDefault="00F4127E" w:rsidP="00675495">
      <w:pPr>
        <w:ind w:firstLine="720"/>
        <w:jc w:val="both"/>
        <w:rPr>
          <w:rFonts w:ascii="Arial" w:hAnsi="Arial" w:cs="Arial"/>
          <w:sz w:val="16"/>
          <w:szCs w:val="16"/>
        </w:rPr>
      </w:pPr>
      <w:r>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Pr>
          <w:rFonts w:ascii="Arial" w:hAnsi="Arial" w:cs="Arial"/>
          <w:sz w:val="16"/>
          <w:szCs w:val="16"/>
        </w:rPr>
        <w:t>я</w:t>
      </w:r>
      <w:r>
        <w:rPr>
          <w:rFonts w:ascii="Arial" w:hAnsi="Arial" w:cs="Arial"/>
          <w:sz w:val="16"/>
          <w:szCs w:val="16"/>
        </w:rPr>
        <w:t xml:space="preserve">жения,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F4127E" w:rsidRDefault="00F4127E" w:rsidP="00675495">
      <w:pPr>
        <w:ind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объёме и в установленные сроки.</w:t>
      </w:r>
    </w:p>
    <w:p w:rsidR="00F4127E" w:rsidRDefault="00F4127E" w:rsidP="00675495">
      <w:pPr>
        <w:ind w:firstLine="72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Pr>
          <w:rFonts w:ascii="Arial" w:hAnsi="Arial" w:cs="Arial"/>
          <w:sz w:val="16"/>
          <w:szCs w:val="16"/>
        </w:rPr>
        <w:t>и</w:t>
      </w:r>
      <w:r>
        <w:rPr>
          <w:rFonts w:ascii="Arial" w:hAnsi="Arial" w:cs="Arial"/>
          <w:sz w:val="16"/>
          <w:szCs w:val="16"/>
        </w:rPr>
        <w:t xml:space="preserve">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w:t>
      </w:r>
      <w:r>
        <w:rPr>
          <w:rFonts w:ascii="Arial" w:hAnsi="Arial" w:cs="Arial"/>
          <w:sz w:val="16"/>
          <w:szCs w:val="16"/>
        </w:rPr>
        <w:t>о</w:t>
      </w:r>
      <w:r>
        <w:rPr>
          <w:rFonts w:ascii="Arial" w:hAnsi="Arial" w:cs="Arial"/>
          <w:sz w:val="16"/>
          <w:szCs w:val="16"/>
        </w:rPr>
        <w:t xml:space="preserve">общать о случившемся </w:t>
      </w:r>
      <w:r>
        <w:rPr>
          <w:rFonts w:ascii="Arial" w:hAnsi="Arial" w:cs="Arial"/>
          <w:b/>
          <w:sz w:val="16"/>
          <w:szCs w:val="16"/>
        </w:rPr>
        <w:t>Работодателю</w:t>
      </w:r>
      <w:r>
        <w:rPr>
          <w:rFonts w:ascii="Arial" w:hAnsi="Arial" w:cs="Arial"/>
          <w:sz w:val="16"/>
          <w:szCs w:val="16"/>
        </w:rPr>
        <w:t>.</w:t>
      </w:r>
    </w:p>
    <w:p w:rsidR="00F4127E" w:rsidRDefault="00F4127E" w:rsidP="00675495">
      <w:pPr>
        <w:ind w:firstLine="709"/>
        <w:jc w:val="both"/>
        <w:rPr>
          <w:rFonts w:ascii="Arial" w:hAnsi="Arial" w:cs="Arial"/>
          <w:b/>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F4127E" w:rsidRDefault="00F4127E" w:rsidP="00675495">
      <w:pPr>
        <w:ind w:firstLine="720"/>
        <w:jc w:val="both"/>
        <w:rPr>
          <w:rFonts w:ascii="Arial" w:hAnsi="Arial" w:cs="Arial"/>
          <w:sz w:val="16"/>
          <w:szCs w:val="16"/>
        </w:rPr>
      </w:pPr>
      <w:r>
        <w:rPr>
          <w:rFonts w:ascii="Arial" w:hAnsi="Arial" w:cs="Arial"/>
          <w:sz w:val="16"/>
          <w:szCs w:val="16"/>
        </w:rPr>
        <w:t xml:space="preserve">2.4. В трёхдневный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F4127E" w:rsidRDefault="00F4127E" w:rsidP="00675495">
      <w:pPr>
        <w:ind w:firstLine="708"/>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несёт ответственность за сохранность этого имущества) и других работников, принимать меры к предотвращению ущерба. </w:t>
      </w:r>
    </w:p>
    <w:p w:rsidR="00F4127E" w:rsidRDefault="00F4127E" w:rsidP="00675495">
      <w:pPr>
        <w:ind w:firstLine="708"/>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w:t>
      </w:r>
      <w:r>
        <w:rPr>
          <w:rFonts w:ascii="Arial" w:hAnsi="Arial" w:cs="Arial"/>
          <w:b/>
          <w:sz w:val="16"/>
          <w:szCs w:val="16"/>
        </w:rPr>
        <w:t>у</w:t>
      </w:r>
      <w:r>
        <w:rPr>
          <w:rFonts w:ascii="Arial" w:hAnsi="Arial" w:cs="Arial"/>
          <w:b/>
          <w:sz w:val="16"/>
          <w:szCs w:val="16"/>
        </w:rPr>
        <w:t>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F4127E" w:rsidRDefault="00F4127E" w:rsidP="00675495">
      <w:pPr>
        <w:ind w:firstLine="357"/>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F4127E" w:rsidRDefault="00F4127E" w:rsidP="00675495">
      <w:pPr>
        <w:tabs>
          <w:tab w:val="left" w:pos="360"/>
        </w:tabs>
        <w:jc w:val="both"/>
        <w:rPr>
          <w:rFonts w:ascii="Arial" w:hAnsi="Arial" w:cs="Arial"/>
          <w:sz w:val="16"/>
          <w:szCs w:val="16"/>
        </w:rPr>
      </w:pPr>
      <w:r>
        <w:rPr>
          <w:rFonts w:ascii="Arial" w:hAnsi="Arial" w:cs="Arial"/>
          <w:sz w:val="16"/>
          <w:szCs w:val="16"/>
        </w:rPr>
        <w:tab/>
      </w:r>
      <w:r>
        <w:rPr>
          <w:rFonts w:ascii="Arial" w:hAnsi="Arial" w:cs="Arial"/>
          <w:sz w:val="16"/>
          <w:szCs w:val="16"/>
        </w:rPr>
        <w:tab/>
        <w:t>2.7.  На предоставление ему работы, обусловленной договором.</w:t>
      </w:r>
    </w:p>
    <w:p w:rsidR="00F4127E" w:rsidRDefault="00F4127E" w:rsidP="00675495">
      <w:pPr>
        <w:tabs>
          <w:tab w:val="left" w:pos="360"/>
        </w:tabs>
        <w:jc w:val="both"/>
        <w:rPr>
          <w:rFonts w:ascii="Arial" w:hAnsi="Arial" w:cs="Arial"/>
          <w:spacing w:val="-8"/>
          <w:sz w:val="16"/>
          <w:szCs w:val="16"/>
        </w:rPr>
      </w:pPr>
      <w:r>
        <w:rPr>
          <w:rFonts w:ascii="Arial" w:hAnsi="Arial" w:cs="Arial"/>
          <w:sz w:val="16"/>
          <w:szCs w:val="16"/>
        </w:rPr>
        <w:tab/>
      </w:r>
      <w:r>
        <w:rPr>
          <w:rFonts w:ascii="Arial" w:hAnsi="Arial" w:cs="Arial"/>
          <w:sz w:val="16"/>
          <w:szCs w:val="16"/>
        </w:rPr>
        <w:tab/>
        <w:t xml:space="preserve">2.8. </w:t>
      </w:r>
      <w:r>
        <w:rPr>
          <w:rFonts w:ascii="Arial" w:hAnsi="Arial" w:cs="Arial"/>
          <w:spacing w:val="-8"/>
          <w:sz w:val="16"/>
          <w:szCs w:val="16"/>
        </w:rPr>
        <w:t xml:space="preserve">На полную достоверную информацию об условиях труда и требованиях охраны труда. </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2.9. На своевременную и в полном объёме выплату заработной платы.</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2.10. На обязательное социальное страхование в случаях, предусмотренных федеральным законодательством.</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2.11. </w:t>
      </w:r>
      <w:r>
        <w:rPr>
          <w:rFonts w:ascii="Arial" w:hAnsi="Arial" w:cs="Arial"/>
          <w:spacing w:val="-4"/>
          <w:sz w:val="16"/>
          <w:szCs w:val="16"/>
        </w:rPr>
        <w:t xml:space="preserve">На возмещение вреда, причинённого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2.12. На отдых, обеспечиваемый установлением соответствующей закону продолжительности рабочего времени, предоставлением еженедел</w:t>
      </w:r>
      <w:r>
        <w:rPr>
          <w:rFonts w:ascii="Arial" w:hAnsi="Arial" w:cs="Arial"/>
          <w:sz w:val="16"/>
          <w:szCs w:val="16"/>
        </w:rPr>
        <w:t>ь</w:t>
      </w:r>
      <w:r>
        <w:rPr>
          <w:rFonts w:ascii="Arial" w:hAnsi="Arial" w:cs="Arial"/>
          <w:sz w:val="16"/>
          <w:szCs w:val="16"/>
        </w:rPr>
        <w:t>ных выходных дней, нерабочих праздничных дней.</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2.14. На ежегодный дополнительный оплачиваемый отпуск за выслугу лет в соответствии с законодательством Российской Федерации о мун</w:t>
      </w:r>
      <w:r>
        <w:rPr>
          <w:rFonts w:ascii="Arial" w:hAnsi="Arial" w:cs="Arial"/>
          <w:sz w:val="16"/>
          <w:szCs w:val="16"/>
        </w:rPr>
        <w:t>и</w:t>
      </w:r>
      <w:r>
        <w:rPr>
          <w:rFonts w:ascii="Arial" w:hAnsi="Arial" w:cs="Arial"/>
          <w:sz w:val="16"/>
          <w:szCs w:val="16"/>
        </w:rPr>
        <w:t>ципальной службе и областными нормативными правовыми актами; иные дополнительные оплачиваемые отпуска, предусмотренные действующим зак</w:t>
      </w:r>
      <w:r>
        <w:rPr>
          <w:rFonts w:ascii="Arial" w:hAnsi="Arial" w:cs="Arial"/>
          <w:sz w:val="16"/>
          <w:szCs w:val="16"/>
        </w:rPr>
        <w:t>о</w:t>
      </w:r>
      <w:r>
        <w:rPr>
          <w:rFonts w:ascii="Arial" w:hAnsi="Arial" w:cs="Arial"/>
          <w:sz w:val="16"/>
          <w:szCs w:val="16"/>
        </w:rPr>
        <w:t>нодательством Российской Федерации и областными нормативными правовыми актами.</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 </w:t>
      </w:r>
    </w:p>
    <w:p w:rsidR="00F4127E" w:rsidRDefault="00F4127E" w:rsidP="00675495">
      <w:pPr>
        <w:tabs>
          <w:tab w:val="left" w:pos="360"/>
          <w:tab w:val="left" w:pos="720"/>
          <w:tab w:val="left" w:pos="1260"/>
        </w:tabs>
        <w:jc w:val="center"/>
        <w:rPr>
          <w:rFonts w:ascii="Arial" w:hAnsi="Arial" w:cs="Arial"/>
          <w:b/>
          <w:i/>
          <w:sz w:val="16"/>
          <w:szCs w:val="16"/>
        </w:rPr>
      </w:pPr>
      <w:r>
        <w:rPr>
          <w:rFonts w:ascii="Arial" w:hAnsi="Arial" w:cs="Arial"/>
          <w:b/>
          <w:i/>
          <w:sz w:val="16"/>
          <w:szCs w:val="16"/>
        </w:rPr>
        <w:t>ОСНОВНЫЕ ПРАВА МУНИЦИПАЛЬНОГО СЛУЖАЩЕГО</w:t>
      </w:r>
    </w:p>
    <w:p w:rsidR="00F4127E" w:rsidRDefault="00F4127E" w:rsidP="00675495">
      <w:pPr>
        <w:tabs>
          <w:tab w:val="left" w:pos="360"/>
          <w:tab w:val="left" w:pos="720"/>
          <w:tab w:val="left" w:pos="1260"/>
        </w:tabs>
        <w:jc w:val="center"/>
        <w:rPr>
          <w:rFonts w:ascii="Arial" w:hAnsi="Arial" w:cs="Arial"/>
          <w:i/>
          <w:sz w:val="16"/>
          <w:szCs w:val="16"/>
        </w:rPr>
      </w:pPr>
      <w:r>
        <w:rPr>
          <w:rFonts w:ascii="Arial" w:hAnsi="Arial" w:cs="Arial"/>
          <w:i/>
          <w:sz w:val="16"/>
          <w:szCs w:val="16"/>
        </w:rPr>
        <w:t>(статья 11 Федерального закона от 2 марта 2007 года № 25-ФЗ</w:t>
      </w:r>
    </w:p>
    <w:p w:rsidR="00F4127E" w:rsidRDefault="00F4127E" w:rsidP="00675495">
      <w:pPr>
        <w:tabs>
          <w:tab w:val="left" w:pos="360"/>
          <w:tab w:val="left" w:pos="720"/>
          <w:tab w:val="left" w:pos="1260"/>
        </w:tabs>
        <w:jc w:val="center"/>
        <w:rPr>
          <w:rFonts w:ascii="Arial" w:hAnsi="Arial" w:cs="Arial"/>
          <w:i/>
          <w:sz w:val="16"/>
          <w:szCs w:val="16"/>
        </w:rPr>
      </w:pPr>
      <w:r>
        <w:rPr>
          <w:rFonts w:ascii="Arial" w:hAnsi="Arial" w:cs="Arial"/>
          <w:i/>
          <w:sz w:val="16"/>
          <w:szCs w:val="16"/>
        </w:rPr>
        <w:t xml:space="preserve"> </w:t>
      </w:r>
      <w:r>
        <w:rPr>
          <w:rFonts w:ascii="Arial" w:hAnsi="Arial" w:cs="Arial"/>
          <w:sz w:val="16"/>
          <w:szCs w:val="16"/>
        </w:rPr>
        <w:sym w:font="Symbol" w:char="00B2"/>
      </w:r>
      <w:r>
        <w:rPr>
          <w:rFonts w:ascii="Arial" w:hAnsi="Arial" w:cs="Arial"/>
          <w:i/>
          <w:sz w:val="16"/>
          <w:szCs w:val="16"/>
        </w:rPr>
        <w:t>О муниципальной службе в Российской Федерации</w:t>
      </w:r>
      <w:r>
        <w:rPr>
          <w:rFonts w:ascii="Arial" w:hAnsi="Arial" w:cs="Arial"/>
          <w:sz w:val="16"/>
          <w:szCs w:val="16"/>
        </w:rPr>
        <w:sym w:font="Symbol" w:char="00B2"/>
      </w:r>
      <w:r>
        <w:rPr>
          <w:rFonts w:ascii="Arial" w:hAnsi="Arial" w:cs="Arial"/>
          <w:sz w:val="16"/>
          <w:szCs w:val="16"/>
        </w:rPr>
        <w:t>)</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
          <w:bCs/>
          <w:sz w:val="16"/>
          <w:szCs w:val="16"/>
        </w:rPr>
        <w:t>Муниципальный служащий</w:t>
      </w:r>
      <w:r>
        <w:rPr>
          <w:rFonts w:ascii="Arial" w:hAnsi="Arial" w:cs="Arial"/>
          <w:bCs/>
          <w:sz w:val="16"/>
          <w:szCs w:val="16"/>
        </w:rPr>
        <w:t xml:space="preserve"> </w:t>
      </w:r>
      <w:r>
        <w:rPr>
          <w:rFonts w:ascii="Arial" w:hAnsi="Arial" w:cs="Arial"/>
          <w:b/>
          <w:bCs/>
          <w:sz w:val="16"/>
          <w:szCs w:val="16"/>
        </w:rPr>
        <w:t xml:space="preserve">имеет право </w:t>
      </w:r>
      <w:r>
        <w:rPr>
          <w:rFonts w:ascii="Arial" w:hAnsi="Arial" w:cs="Arial"/>
          <w:bCs/>
          <w:sz w:val="16"/>
          <w:szCs w:val="16"/>
        </w:rPr>
        <w:t>на:</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w:t>
      </w:r>
      <w:r>
        <w:rPr>
          <w:rFonts w:ascii="Arial" w:hAnsi="Arial" w:cs="Arial"/>
          <w:bCs/>
          <w:sz w:val="16"/>
          <w:szCs w:val="16"/>
        </w:rPr>
        <w:t>о</w:t>
      </w:r>
      <w:r>
        <w:rPr>
          <w:rFonts w:ascii="Arial" w:hAnsi="Arial" w:cs="Arial"/>
          <w:bCs/>
          <w:sz w:val="16"/>
          <w:szCs w:val="16"/>
        </w:rPr>
        <w:t>вором (контрактом);</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Pr>
          <w:rFonts w:ascii="Arial" w:hAnsi="Arial" w:cs="Arial"/>
          <w:bCs/>
          <w:sz w:val="16"/>
          <w:szCs w:val="16"/>
        </w:rPr>
        <w:t>е</w:t>
      </w:r>
      <w:r>
        <w:rPr>
          <w:rFonts w:ascii="Arial" w:hAnsi="Arial" w:cs="Arial"/>
          <w:bCs/>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6) участие по своей инициативе в конкурсе на замещение вакантной должности муниципальной службы;</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7) повышение квалификации в соответствии с муниципальным правовым актом за счет средств местного бюджета;</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8) защиту своих персональных данных;</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4127E" w:rsidRDefault="00F4127E" w:rsidP="00675495">
      <w:pPr>
        <w:autoSpaceDE w:val="0"/>
        <w:autoSpaceDN w:val="0"/>
        <w:adjustRightInd w:val="0"/>
        <w:ind w:firstLine="540"/>
        <w:jc w:val="both"/>
        <w:rPr>
          <w:rFonts w:ascii="Arial" w:hAnsi="Arial" w:cs="Arial"/>
          <w:bCs/>
          <w:spacing w:val="-4"/>
          <w:sz w:val="16"/>
          <w:szCs w:val="16"/>
        </w:rPr>
      </w:pPr>
      <w:r>
        <w:rPr>
          <w:rFonts w:ascii="Arial" w:hAnsi="Arial" w:cs="Arial"/>
          <w:bCs/>
          <w:sz w:val="16"/>
          <w:szCs w:val="16"/>
        </w:rPr>
        <w:t xml:space="preserve">12) </w:t>
      </w:r>
      <w:r>
        <w:rPr>
          <w:rFonts w:ascii="Arial" w:hAnsi="Arial" w:cs="Arial"/>
          <w:bCs/>
          <w:spacing w:val="-4"/>
          <w:sz w:val="16"/>
          <w:szCs w:val="16"/>
        </w:rPr>
        <w:t>пенсионное обеспечение в соответствии с законодательством Российской Федерации.</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F4127E" w:rsidRDefault="00F4127E" w:rsidP="00675495">
      <w:pPr>
        <w:tabs>
          <w:tab w:val="left" w:pos="360"/>
          <w:tab w:val="left" w:pos="720"/>
          <w:tab w:val="left" w:pos="1260"/>
        </w:tabs>
        <w:jc w:val="center"/>
        <w:rPr>
          <w:rFonts w:ascii="Arial" w:hAnsi="Arial" w:cs="Arial"/>
          <w:b/>
          <w:i/>
          <w:sz w:val="16"/>
          <w:szCs w:val="16"/>
        </w:rPr>
      </w:pPr>
      <w:r>
        <w:rPr>
          <w:rFonts w:ascii="Arial" w:hAnsi="Arial" w:cs="Arial"/>
          <w:b/>
          <w:i/>
          <w:sz w:val="16"/>
          <w:szCs w:val="16"/>
        </w:rPr>
        <w:t>ОСНОВНЫЕ ОБЯЗАННОСТИ МУНИЦИПАЛЬНОГО СЛУЖАЩЕГО</w:t>
      </w:r>
    </w:p>
    <w:p w:rsidR="00F4127E" w:rsidRDefault="00F4127E" w:rsidP="00675495">
      <w:pPr>
        <w:tabs>
          <w:tab w:val="left" w:pos="360"/>
          <w:tab w:val="left" w:pos="720"/>
          <w:tab w:val="left" w:pos="1260"/>
        </w:tabs>
        <w:jc w:val="center"/>
        <w:rPr>
          <w:rFonts w:ascii="Arial" w:hAnsi="Arial" w:cs="Arial"/>
          <w:i/>
          <w:sz w:val="16"/>
          <w:szCs w:val="16"/>
        </w:rPr>
      </w:pPr>
      <w:r>
        <w:rPr>
          <w:rFonts w:ascii="Arial" w:hAnsi="Arial" w:cs="Arial"/>
          <w:i/>
          <w:sz w:val="16"/>
          <w:szCs w:val="16"/>
        </w:rPr>
        <w:t>(статья 12 Федерального закона от 2 марта 2007 года № 25-ФЗ</w:t>
      </w:r>
    </w:p>
    <w:p w:rsidR="00F4127E" w:rsidRDefault="00F4127E" w:rsidP="00675495">
      <w:pPr>
        <w:tabs>
          <w:tab w:val="left" w:pos="360"/>
          <w:tab w:val="left" w:pos="720"/>
          <w:tab w:val="left" w:pos="1260"/>
        </w:tabs>
        <w:jc w:val="center"/>
        <w:rPr>
          <w:rFonts w:ascii="Arial" w:hAnsi="Arial" w:cs="Arial"/>
          <w:i/>
          <w:sz w:val="16"/>
          <w:szCs w:val="16"/>
        </w:rPr>
      </w:pPr>
      <w:r>
        <w:rPr>
          <w:rFonts w:ascii="Arial" w:hAnsi="Arial" w:cs="Arial"/>
          <w:i/>
          <w:sz w:val="16"/>
          <w:szCs w:val="16"/>
        </w:rPr>
        <w:t xml:space="preserve"> </w:t>
      </w:r>
      <w:r>
        <w:rPr>
          <w:rFonts w:ascii="Arial" w:hAnsi="Arial" w:cs="Arial"/>
          <w:sz w:val="16"/>
          <w:szCs w:val="16"/>
        </w:rPr>
        <w:sym w:font="Symbol" w:char="00B2"/>
      </w:r>
      <w:r>
        <w:rPr>
          <w:rFonts w:ascii="Arial" w:hAnsi="Arial" w:cs="Arial"/>
          <w:i/>
          <w:sz w:val="16"/>
          <w:szCs w:val="16"/>
        </w:rPr>
        <w:t>О муниципальной службе в Российской Федерации</w:t>
      </w:r>
      <w:r>
        <w:rPr>
          <w:rFonts w:ascii="Arial" w:hAnsi="Arial" w:cs="Arial"/>
          <w:sz w:val="16"/>
          <w:szCs w:val="16"/>
        </w:rPr>
        <w:sym w:font="Symbol" w:char="00B2"/>
      </w:r>
      <w:r>
        <w:rPr>
          <w:rFonts w:ascii="Arial" w:hAnsi="Arial" w:cs="Arial"/>
          <w:sz w:val="16"/>
          <w:szCs w:val="16"/>
        </w:rPr>
        <w:t>)</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
          <w:bCs/>
          <w:sz w:val="16"/>
          <w:szCs w:val="16"/>
        </w:rPr>
        <w:t>Муниципальный служащий</w:t>
      </w:r>
      <w:r>
        <w:rPr>
          <w:rFonts w:ascii="Arial" w:hAnsi="Arial" w:cs="Arial"/>
          <w:bCs/>
          <w:sz w:val="16"/>
          <w:szCs w:val="16"/>
        </w:rPr>
        <w:t xml:space="preserve"> </w:t>
      </w:r>
      <w:r>
        <w:rPr>
          <w:rFonts w:ascii="Arial" w:hAnsi="Arial" w:cs="Arial"/>
          <w:b/>
          <w:bCs/>
          <w:sz w:val="16"/>
          <w:szCs w:val="16"/>
        </w:rPr>
        <w:t>обязан</w:t>
      </w:r>
      <w:r>
        <w:rPr>
          <w:rFonts w:ascii="Arial" w:hAnsi="Arial" w:cs="Arial"/>
          <w:bCs/>
          <w:sz w:val="16"/>
          <w:szCs w:val="16"/>
        </w:rPr>
        <w:t>:</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2) исполнять должностные обязанности в соответствии с должностной инструкцией;</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3) соблюдать при исполнении должностных обязанностей права и законные интересы граждан и организаций;</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Pr>
          <w:rFonts w:ascii="Arial" w:hAnsi="Arial" w:cs="Arial"/>
          <w:bCs/>
          <w:sz w:val="16"/>
          <w:szCs w:val="16"/>
        </w:rPr>
        <w:t>т</w:t>
      </w:r>
      <w:r>
        <w:rPr>
          <w:rFonts w:ascii="Arial" w:hAnsi="Arial" w:cs="Arial"/>
          <w:bCs/>
          <w:sz w:val="16"/>
          <w:szCs w:val="16"/>
        </w:rPr>
        <w:t>реннего трудового распорядка, должностную инструкцию, порядок работы со служебной информацией;</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5) поддерживать уровень квалификации, необходимый для надлежащего исполнения должностных обязанностей;</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Pr>
          <w:rFonts w:ascii="Arial" w:hAnsi="Arial" w:cs="Arial"/>
          <w:bCs/>
          <w:sz w:val="16"/>
          <w:szCs w:val="16"/>
        </w:rPr>
        <w:t>ю</w:t>
      </w:r>
      <w:r>
        <w:rPr>
          <w:rFonts w:ascii="Arial" w:hAnsi="Arial" w:cs="Arial"/>
          <w:bCs/>
          <w:sz w:val="16"/>
          <w:szCs w:val="16"/>
        </w:rPr>
        <w:t>щие их честь и достоинство;</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w:t>
      </w:r>
      <w:r>
        <w:rPr>
          <w:rFonts w:ascii="Arial" w:hAnsi="Arial" w:cs="Arial"/>
          <w:bCs/>
          <w:sz w:val="16"/>
          <w:szCs w:val="16"/>
        </w:rPr>
        <w:t>я</w:t>
      </w:r>
      <w:r>
        <w:rPr>
          <w:rFonts w:ascii="Arial" w:hAnsi="Arial" w:cs="Arial"/>
          <w:bCs/>
          <w:sz w:val="16"/>
          <w:szCs w:val="16"/>
        </w:rPr>
        <w:t>зательствах имущественного характера (далее - сведения о доходах, об имуществе и обязательствах имущественного характера);</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Pr>
          <w:rFonts w:ascii="Arial" w:hAnsi="Arial" w:cs="Arial"/>
          <w:bCs/>
          <w:sz w:val="16"/>
          <w:szCs w:val="16"/>
        </w:rPr>
        <w:t>й</w:t>
      </w:r>
      <w:r>
        <w:rPr>
          <w:rFonts w:ascii="Arial" w:hAnsi="Arial" w:cs="Arial"/>
          <w:bCs/>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11) сообщать представителю нанимателя (работодателю) о личной заинтересованности при исполнении должностных обязанностей, которая м</w:t>
      </w:r>
      <w:r>
        <w:rPr>
          <w:rFonts w:ascii="Arial" w:hAnsi="Arial" w:cs="Arial"/>
          <w:bCs/>
          <w:sz w:val="16"/>
          <w:szCs w:val="16"/>
        </w:rPr>
        <w:t>о</w:t>
      </w:r>
      <w:r>
        <w:rPr>
          <w:rFonts w:ascii="Arial" w:hAnsi="Arial" w:cs="Arial"/>
          <w:bCs/>
          <w:sz w:val="16"/>
          <w:szCs w:val="16"/>
        </w:rPr>
        <w:t>жет привести к конфликту интересов, и принимать меры по предотвращению подобного конфликта.</w:t>
      </w:r>
    </w:p>
    <w:p w:rsidR="00F4127E" w:rsidRDefault="00F4127E" w:rsidP="00675495">
      <w:pPr>
        <w:tabs>
          <w:tab w:val="left" w:pos="360"/>
          <w:tab w:val="left" w:pos="720"/>
          <w:tab w:val="left" w:pos="1260"/>
        </w:tabs>
        <w:jc w:val="center"/>
        <w:rPr>
          <w:rFonts w:ascii="Arial" w:hAnsi="Arial" w:cs="Arial"/>
          <w:b/>
          <w:sz w:val="16"/>
          <w:szCs w:val="16"/>
        </w:rPr>
      </w:pPr>
      <w:r>
        <w:rPr>
          <w:rFonts w:ascii="Arial" w:hAnsi="Arial" w:cs="Arial"/>
          <w:b/>
          <w:sz w:val="16"/>
          <w:szCs w:val="16"/>
        </w:rPr>
        <w:t>3. ПРАВА И ОБЯЗАННОСТИ РАБОТОДАТЕЛЯ</w:t>
      </w:r>
    </w:p>
    <w:p w:rsidR="001F143A" w:rsidRDefault="00F4127E" w:rsidP="001F143A">
      <w:pPr>
        <w:tabs>
          <w:tab w:val="left" w:pos="360"/>
          <w:tab w:val="left" w:pos="720"/>
          <w:tab w:val="left" w:pos="1260"/>
        </w:tabs>
        <w:rPr>
          <w:rFonts w:ascii="Arial" w:hAnsi="Arial" w:cs="Arial"/>
          <w:b/>
          <w:sz w:val="16"/>
          <w:szCs w:val="16"/>
        </w:rPr>
      </w:pPr>
      <w:r>
        <w:rPr>
          <w:rFonts w:ascii="Arial" w:hAnsi="Arial" w:cs="Arial"/>
          <w:sz w:val="16"/>
          <w:szCs w:val="16"/>
        </w:rPr>
        <w:tab/>
      </w:r>
      <w:r>
        <w:rPr>
          <w:rFonts w:ascii="Arial" w:hAnsi="Arial" w:cs="Arial"/>
          <w:b/>
          <w:sz w:val="16"/>
          <w:szCs w:val="16"/>
        </w:rPr>
        <w:t>Работодатель принимает на себя следующие обязательства по отношению к Муниципальному служащему (Работнику):</w:t>
      </w:r>
    </w:p>
    <w:p w:rsidR="00F4127E" w:rsidRDefault="00F4127E" w:rsidP="001F143A">
      <w:pPr>
        <w:tabs>
          <w:tab w:val="left" w:pos="360"/>
          <w:tab w:val="left" w:pos="720"/>
          <w:tab w:val="left" w:pos="1260"/>
        </w:tabs>
        <w:rPr>
          <w:rFonts w:ascii="Arial" w:hAnsi="Arial" w:cs="Arial"/>
          <w:sz w:val="16"/>
          <w:szCs w:val="16"/>
        </w:rPr>
      </w:pPr>
      <w:r>
        <w:rPr>
          <w:rFonts w:ascii="Arial" w:hAnsi="Arial" w:cs="Arial"/>
          <w:sz w:val="16"/>
          <w:szCs w:val="16"/>
        </w:rPr>
        <w:tab/>
      </w:r>
      <w:r>
        <w:rPr>
          <w:rFonts w:ascii="Arial" w:hAnsi="Arial" w:cs="Arial"/>
          <w:sz w:val="16"/>
          <w:szCs w:val="16"/>
        </w:rPr>
        <w:tab/>
        <w:t xml:space="preserve">3.1. Создать для </w:t>
      </w:r>
      <w:r>
        <w:rPr>
          <w:rFonts w:ascii="Arial" w:hAnsi="Arial" w:cs="Arial"/>
          <w:b/>
          <w:sz w:val="16"/>
          <w:szCs w:val="16"/>
        </w:rPr>
        <w:t>Муниципального служащего (Работника)</w:t>
      </w:r>
      <w:r>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Pr>
          <w:rFonts w:ascii="Arial" w:hAnsi="Arial" w:cs="Arial"/>
          <w:b/>
          <w:sz w:val="16"/>
          <w:szCs w:val="16"/>
        </w:rPr>
        <w:t>Муниципальным служащим (Работником)</w:t>
      </w:r>
      <w:r>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3.2. Осуществлять обязательное социальное страхование </w:t>
      </w:r>
      <w:r>
        <w:rPr>
          <w:rFonts w:ascii="Arial" w:hAnsi="Arial" w:cs="Arial"/>
          <w:b/>
          <w:sz w:val="16"/>
          <w:szCs w:val="16"/>
        </w:rPr>
        <w:t>Муниципального служащего (Работника)</w:t>
      </w:r>
      <w:r>
        <w:rPr>
          <w:rFonts w:ascii="Arial" w:hAnsi="Arial" w:cs="Arial"/>
          <w:sz w:val="16"/>
          <w:szCs w:val="16"/>
        </w:rPr>
        <w:t xml:space="preserve"> в порядке, установленном федеральным законодательством.</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3.3. Обеспечивать </w:t>
      </w:r>
      <w:r>
        <w:rPr>
          <w:rFonts w:ascii="Arial" w:hAnsi="Arial" w:cs="Arial"/>
          <w:b/>
          <w:sz w:val="16"/>
          <w:szCs w:val="16"/>
        </w:rPr>
        <w:t>Муниципальному служащему (Работнику)</w:t>
      </w:r>
      <w:r>
        <w:rPr>
          <w:rFonts w:ascii="Arial" w:hAnsi="Arial" w:cs="Arial"/>
          <w:sz w:val="16"/>
          <w:szCs w:val="16"/>
        </w:rPr>
        <w:t xml:space="preserve"> своевременную и в полном объёме выплату заработной платы.</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lastRenderedPageBreak/>
        <w:tab/>
      </w:r>
      <w:r>
        <w:rPr>
          <w:rFonts w:ascii="Arial" w:hAnsi="Arial" w:cs="Arial"/>
          <w:sz w:val="16"/>
          <w:szCs w:val="16"/>
        </w:rPr>
        <w:tab/>
        <w:t xml:space="preserve">3.4. Знакомить </w:t>
      </w:r>
      <w:r>
        <w:rPr>
          <w:rFonts w:ascii="Arial" w:hAnsi="Arial" w:cs="Arial"/>
          <w:b/>
          <w:sz w:val="16"/>
          <w:szCs w:val="16"/>
        </w:rPr>
        <w:t>Муниципального служащего (Работника)</w:t>
      </w:r>
      <w:r>
        <w:rPr>
          <w:rFonts w:ascii="Arial" w:hAnsi="Arial" w:cs="Arial"/>
          <w:sz w:val="16"/>
          <w:szCs w:val="16"/>
        </w:rPr>
        <w:t xml:space="preserve"> под роспись с принимаемыми локальными правовыми актами, непосредственно св</w:t>
      </w:r>
      <w:r>
        <w:rPr>
          <w:rFonts w:ascii="Arial" w:hAnsi="Arial" w:cs="Arial"/>
          <w:sz w:val="16"/>
          <w:szCs w:val="16"/>
        </w:rPr>
        <w:t>я</w:t>
      </w:r>
      <w:r>
        <w:rPr>
          <w:rFonts w:ascii="Arial" w:hAnsi="Arial" w:cs="Arial"/>
          <w:sz w:val="16"/>
          <w:szCs w:val="16"/>
        </w:rPr>
        <w:t>занными с его трудовой деятельностью.</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3.5. </w:t>
      </w:r>
      <w:r>
        <w:rPr>
          <w:rFonts w:ascii="Arial" w:hAnsi="Arial" w:cs="Arial"/>
          <w:b/>
          <w:sz w:val="16"/>
          <w:szCs w:val="16"/>
        </w:rPr>
        <w:t>Работодатель</w:t>
      </w:r>
      <w:r>
        <w:rPr>
          <w:rFonts w:ascii="Arial" w:hAnsi="Arial" w:cs="Arial"/>
          <w:sz w:val="16"/>
          <w:szCs w:val="16"/>
        </w:rPr>
        <w:t xml:space="preserve"> обязуется выполнять и иные обязанности в соответствии с действующим законодательством.</w:t>
      </w:r>
    </w:p>
    <w:p w:rsidR="00F4127E" w:rsidRDefault="00F4127E" w:rsidP="00675495">
      <w:pPr>
        <w:tabs>
          <w:tab w:val="left" w:pos="360"/>
          <w:tab w:val="left" w:pos="720"/>
          <w:tab w:val="left" w:pos="1260"/>
        </w:tabs>
        <w:jc w:val="both"/>
        <w:rPr>
          <w:rFonts w:ascii="Arial" w:hAnsi="Arial" w:cs="Arial"/>
          <w:b/>
          <w:sz w:val="16"/>
          <w:szCs w:val="16"/>
        </w:rPr>
      </w:pPr>
      <w:r>
        <w:rPr>
          <w:rFonts w:ascii="Arial" w:hAnsi="Arial" w:cs="Arial"/>
          <w:b/>
          <w:sz w:val="16"/>
          <w:szCs w:val="16"/>
        </w:rPr>
        <w:tab/>
        <w:t>Работодатель имеет право:</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b/>
          <w:sz w:val="16"/>
          <w:szCs w:val="16"/>
        </w:rPr>
        <w:tab/>
      </w:r>
      <w:r>
        <w:rPr>
          <w:rFonts w:ascii="Arial" w:hAnsi="Arial" w:cs="Arial"/>
          <w:b/>
          <w:sz w:val="16"/>
          <w:szCs w:val="16"/>
        </w:rPr>
        <w:tab/>
      </w:r>
      <w:r>
        <w:rPr>
          <w:rFonts w:ascii="Arial" w:hAnsi="Arial" w:cs="Arial"/>
          <w:sz w:val="16"/>
          <w:szCs w:val="16"/>
        </w:rPr>
        <w:t xml:space="preserve">3.6. Требовать от </w:t>
      </w:r>
      <w:r>
        <w:rPr>
          <w:rFonts w:ascii="Arial" w:hAnsi="Arial" w:cs="Arial"/>
          <w:b/>
          <w:sz w:val="16"/>
          <w:szCs w:val="16"/>
        </w:rPr>
        <w:t xml:space="preserve">Муниципального служащего (Работника) </w:t>
      </w:r>
      <w:r>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3.7. Оценивать качество работы </w:t>
      </w:r>
      <w:r>
        <w:rPr>
          <w:rFonts w:ascii="Arial" w:hAnsi="Arial" w:cs="Arial"/>
          <w:b/>
          <w:sz w:val="16"/>
          <w:szCs w:val="16"/>
        </w:rPr>
        <w:t>Муниципального служащего (Работника)</w:t>
      </w:r>
      <w:r>
        <w:rPr>
          <w:rFonts w:ascii="Arial" w:hAnsi="Arial" w:cs="Arial"/>
          <w:sz w:val="16"/>
          <w:szCs w:val="16"/>
        </w:rPr>
        <w:t>, контролировать его работу по срокам, объёму.</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3.8. Поощрять </w:t>
      </w:r>
      <w:r>
        <w:rPr>
          <w:rFonts w:ascii="Arial" w:hAnsi="Arial" w:cs="Arial"/>
          <w:b/>
          <w:sz w:val="16"/>
          <w:szCs w:val="16"/>
        </w:rPr>
        <w:t>Муниципального служащего (Работника)</w:t>
      </w:r>
      <w:r>
        <w:rPr>
          <w:rFonts w:ascii="Arial" w:hAnsi="Arial" w:cs="Arial"/>
          <w:sz w:val="16"/>
          <w:szCs w:val="16"/>
        </w:rPr>
        <w:t xml:space="preserve"> за добросовестный эффективный труд.</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Pr>
          <w:rFonts w:ascii="Arial" w:hAnsi="Arial" w:cs="Arial"/>
          <w:spacing w:val="-4"/>
          <w:sz w:val="16"/>
          <w:szCs w:val="16"/>
        </w:rPr>
        <w:t xml:space="preserve">сторонами условия договора, за исключением изменения трудовой функции (должности) </w:t>
      </w:r>
      <w:r>
        <w:rPr>
          <w:rFonts w:ascii="Arial" w:hAnsi="Arial" w:cs="Arial"/>
          <w:b/>
          <w:spacing w:val="-4"/>
          <w:sz w:val="16"/>
          <w:szCs w:val="16"/>
        </w:rPr>
        <w:t xml:space="preserve">Муниципального служащего (Работника) </w:t>
      </w:r>
      <w:r>
        <w:rPr>
          <w:rFonts w:ascii="Arial" w:hAnsi="Arial" w:cs="Arial"/>
          <w:spacing w:val="-4"/>
          <w:sz w:val="16"/>
          <w:szCs w:val="16"/>
        </w:rPr>
        <w:t>в порядке,</w:t>
      </w:r>
      <w:r>
        <w:rPr>
          <w:rFonts w:ascii="Arial" w:hAnsi="Arial" w:cs="Arial"/>
          <w:b/>
          <w:spacing w:val="-4"/>
          <w:sz w:val="16"/>
          <w:szCs w:val="16"/>
        </w:rPr>
        <w:t xml:space="preserve"> </w:t>
      </w:r>
      <w:r>
        <w:rPr>
          <w:rFonts w:ascii="Arial" w:hAnsi="Arial" w:cs="Arial"/>
          <w:spacing w:val="-4"/>
          <w:sz w:val="16"/>
          <w:szCs w:val="16"/>
        </w:rPr>
        <w:t>предусмотренном трудовым законодательством.</w:t>
      </w:r>
    </w:p>
    <w:p w:rsidR="00F4127E" w:rsidRDefault="00F4127E" w:rsidP="00675495">
      <w:pPr>
        <w:tabs>
          <w:tab w:val="left" w:pos="360"/>
          <w:tab w:val="left" w:pos="720"/>
          <w:tab w:val="left" w:pos="1260"/>
        </w:tabs>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3.10. Привлекать </w:t>
      </w:r>
      <w:r>
        <w:rPr>
          <w:rFonts w:ascii="Arial" w:hAnsi="Arial" w:cs="Arial"/>
          <w:b/>
          <w:sz w:val="16"/>
          <w:szCs w:val="16"/>
        </w:rPr>
        <w:t>Муниципального служащего (Работника)</w:t>
      </w:r>
      <w:r>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F4127E" w:rsidRDefault="00F4127E" w:rsidP="00675495">
      <w:pPr>
        <w:tabs>
          <w:tab w:val="left" w:pos="360"/>
          <w:tab w:val="left" w:pos="720"/>
          <w:tab w:val="left" w:pos="1260"/>
        </w:tabs>
        <w:jc w:val="center"/>
        <w:rPr>
          <w:rFonts w:ascii="Arial" w:hAnsi="Arial" w:cs="Arial"/>
          <w:b/>
          <w:sz w:val="16"/>
          <w:szCs w:val="16"/>
        </w:rPr>
      </w:pPr>
      <w:r>
        <w:rPr>
          <w:rFonts w:ascii="Arial" w:hAnsi="Arial" w:cs="Arial"/>
          <w:b/>
          <w:sz w:val="16"/>
          <w:szCs w:val="16"/>
        </w:rPr>
        <w:t>4. ОПЛАТА ТРУДА</w:t>
      </w:r>
    </w:p>
    <w:p w:rsidR="00F4127E" w:rsidRDefault="00F4127E" w:rsidP="00675495">
      <w:pPr>
        <w:ind w:firstLine="720"/>
        <w:jc w:val="both"/>
        <w:rPr>
          <w:rFonts w:ascii="Arial" w:hAnsi="Arial" w:cs="Arial"/>
          <w:spacing w:val="-4"/>
          <w:sz w:val="16"/>
          <w:szCs w:val="16"/>
        </w:rPr>
      </w:pPr>
      <w:r>
        <w:rPr>
          <w:rFonts w:ascii="Arial" w:hAnsi="Arial" w:cs="Arial"/>
          <w:sz w:val="16"/>
          <w:szCs w:val="16"/>
        </w:rPr>
        <w:t xml:space="preserve">4.1.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устанавливается должностной оклад в размере ______ рублей</w:t>
      </w:r>
      <w:r>
        <w:rPr>
          <w:rFonts w:ascii="Arial" w:hAnsi="Arial" w:cs="Arial"/>
          <w:i/>
          <w:sz w:val="16"/>
          <w:szCs w:val="16"/>
        </w:rPr>
        <w:t xml:space="preserve"> </w:t>
      </w:r>
      <w:r>
        <w:rPr>
          <w:rFonts w:ascii="Arial" w:hAnsi="Arial" w:cs="Arial"/>
          <w:sz w:val="16"/>
          <w:szCs w:val="16"/>
        </w:rPr>
        <w:t xml:space="preserve">в месяц </w:t>
      </w:r>
      <w:r>
        <w:rPr>
          <w:rFonts w:ascii="Arial" w:hAnsi="Arial" w:cs="Arial"/>
          <w:spacing w:val="-4"/>
          <w:sz w:val="16"/>
          <w:szCs w:val="16"/>
        </w:rPr>
        <w:t>с последующим его и</w:t>
      </w:r>
      <w:r>
        <w:rPr>
          <w:rFonts w:ascii="Arial" w:hAnsi="Arial" w:cs="Arial"/>
          <w:spacing w:val="-4"/>
          <w:sz w:val="16"/>
          <w:szCs w:val="16"/>
        </w:rPr>
        <w:t>з</w:t>
      </w:r>
      <w:r>
        <w:rPr>
          <w:rFonts w:ascii="Arial" w:hAnsi="Arial" w:cs="Arial"/>
          <w:spacing w:val="-4"/>
          <w:sz w:val="16"/>
          <w:szCs w:val="16"/>
        </w:rPr>
        <w:t>менением в соответствии с областными и муниципальными нормативными правовыми актами;</w:t>
      </w:r>
    </w:p>
    <w:p w:rsidR="00F4127E" w:rsidRDefault="00F4127E" w:rsidP="00675495">
      <w:pPr>
        <w:ind w:firstLine="709"/>
        <w:jc w:val="both"/>
        <w:rPr>
          <w:rFonts w:ascii="Arial" w:hAnsi="Arial" w:cs="Arial"/>
          <w:b/>
          <w:i/>
          <w:sz w:val="16"/>
          <w:szCs w:val="16"/>
        </w:rPr>
      </w:pPr>
      <w:r>
        <w:rPr>
          <w:rFonts w:ascii="Arial" w:hAnsi="Arial" w:cs="Arial"/>
          <w:sz w:val="16"/>
          <w:szCs w:val="16"/>
        </w:rPr>
        <w:t xml:space="preserve">4.2.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устанавливаются надбавки и премии в соответствии с </w:t>
      </w:r>
      <w:r>
        <w:rPr>
          <w:rFonts w:ascii="Arial" w:hAnsi="Arial" w:cs="Arial"/>
          <w:b/>
          <w:i/>
          <w:sz w:val="16"/>
          <w:szCs w:val="16"/>
        </w:rPr>
        <w:t>распорядительными актами мун</w:t>
      </w:r>
      <w:r>
        <w:rPr>
          <w:rFonts w:ascii="Arial" w:hAnsi="Arial" w:cs="Arial"/>
          <w:b/>
          <w:i/>
          <w:sz w:val="16"/>
          <w:szCs w:val="16"/>
        </w:rPr>
        <w:t>и</w:t>
      </w:r>
      <w:r>
        <w:rPr>
          <w:rFonts w:ascii="Arial" w:hAnsi="Arial" w:cs="Arial"/>
          <w:b/>
          <w:i/>
          <w:sz w:val="16"/>
          <w:szCs w:val="16"/>
        </w:rPr>
        <w:t>ципального казенного учреждения комитета образования Администрации Валдайского муниципального района</w:t>
      </w:r>
      <w:r>
        <w:rPr>
          <w:rFonts w:ascii="Arial" w:hAnsi="Arial" w:cs="Arial"/>
          <w:sz w:val="16"/>
          <w:szCs w:val="16"/>
        </w:rPr>
        <w:t>.</w:t>
      </w:r>
    </w:p>
    <w:p w:rsidR="00F4127E" w:rsidRDefault="00F4127E" w:rsidP="00675495">
      <w:pPr>
        <w:numPr>
          <w:ilvl w:val="0"/>
          <w:numId w:val="15"/>
        </w:numPr>
        <w:rPr>
          <w:rFonts w:ascii="Arial" w:hAnsi="Arial" w:cs="Arial"/>
          <w:i/>
          <w:sz w:val="16"/>
          <w:szCs w:val="16"/>
        </w:rPr>
      </w:pPr>
      <w:r>
        <w:rPr>
          <w:rFonts w:ascii="Arial" w:hAnsi="Arial" w:cs="Arial"/>
          <w:i/>
          <w:sz w:val="16"/>
          <w:szCs w:val="16"/>
        </w:rPr>
        <w:t>ежемесячная надбавка за выслугу лет на муниципальной службе;</w:t>
      </w:r>
    </w:p>
    <w:p w:rsidR="00F4127E" w:rsidRDefault="00F4127E" w:rsidP="00675495">
      <w:pPr>
        <w:numPr>
          <w:ilvl w:val="0"/>
          <w:numId w:val="15"/>
        </w:numPr>
        <w:rPr>
          <w:rFonts w:ascii="Arial" w:hAnsi="Arial" w:cs="Arial"/>
          <w:i/>
          <w:sz w:val="16"/>
          <w:szCs w:val="16"/>
        </w:rPr>
      </w:pPr>
      <w:r>
        <w:rPr>
          <w:rFonts w:ascii="Arial" w:hAnsi="Arial" w:cs="Arial"/>
          <w:i/>
          <w:sz w:val="16"/>
          <w:szCs w:val="16"/>
        </w:rPr>
        <w:t>ежемесячное денежное поощрение;</w:t>
      </w:r>
    </w:p>
    <w:p w:rsidR="00F4127E" w:rsidRDefault="00F4127E" w:rsidP="00675495">
      <w:pPr>
        <w:numPr>
          <w:ilvl w:val="0"/>
          <w:numId w:val="15"/>
        </w:numPr>
        <w:rPr>
          <w:rFonts w:ascii="Arial" w:hAnsi="Arial" w:cs="Arial"/>
          <w:i/>
          <w:sz w:val="16"/>
          <w:szCs w:val="16"/>
        </w:rPr>
      </w:pPr>
      <w:r>
        <w:rPr>
          <w:rFonts w:ascii="Arial" w:hAnsi="Arial" w:cs="Arial"/>
          <w:i/>
          <w:sz w:val="16"/>
          <w:szCs w:val="16"/>
        </w:rPr>
        <w:t>ежемесячная надбавка к должностному окладу за особые условия муниципальной службы;</w:t>
      </w:r>
    </w:p>
    <w:p w:rsidR="00F4127E" w:rsidRDefault="00F4127E" w:rsidP="00675495">
      <w:pPr>
        <w:numPr>
          <w:ilvl w:val="0"/>
          <w:numId w:val="15"/>
        </w:numPr>
        <w:rPr>
          <w:rFonts w:ascii="Arial" w:hAnsi="Arial" w:cs="Arial"/>
          <w:i/>
          <w:sz w:val="16"/>
          <w:szCs w:val="16"/>
        </w:rPr>
      </w:pPr>
      <w:r>
        <w:rPr>
          <w:rFonts w:ascii="Arial" w:hAnsi="Arial" w:cs="Arial"/>
          <w:i/>
          <w:sz w:val="16"/>
          <w:szCs w:val="16"/>
        </w:rPr>
        <w:t>премии по результатам работы (за выполнение особо важных и сложных заданий);</w:t>
      </w:r>
    </w:p>
    <w:p w:rsidR="00F4127E" w:rsidRDefault="00F4127E" w:rsidP="00675495">
      <w:pPr>
        <w:numPr>
          <w:ilvl w:val="0"/>
          <w:numId w:val="15"/>
        </w:numPr>
        <w:rPr>
          <w:rFonts w:ascii="Arial" w:hAnsi="Arial" w:cs="Arial"/>
          <w:i/>
          <w:sz w:val="16"/>
          <w:szCs w:val="16"/>
        </w:rPr>
      </w:pPr>
      <w:r>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F4127E" w:rsidRDefault="00F4127E" w:rsidP="00675495">
      <w:pPr>
        <w:numPr>
          <w:ilvl w:val="0"/>
          <w:numId w:val="15"/>
        </w:numPr>
        <w:rPr>
          <w:rFonts w:ascii="Arial" w:hAnsi="Arial" w:cs="Arial"/>
          <w:i/>
          <w:sz w:val="16"/>
          <w:szCs w:val="16"/>
        </w:rPr>
      </w:pPr>
      <w:r>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F4127E" w:rsidRDefault="00F4127E" w:rsidP="00675495">
      <w:pPr>
        <w:ind w:firstLine="709"/>
        <w:jc w:val="both"/>
        <w:rPr>
          <w:rFonts w:ascii="Arial" w:hAnsi="Arial" w:cs="Arial"/>
          <w:sz w:val="16"/>
          <w:szCs w:val="16"/>
        </w:rPr>
      </w:pPr>
      <w:r>
        <w:rPr>
          <w:rFonts w:ascii="Arial" w:hAnsi="Arial" w:cs="Arial"/>
          <w:sz w:val="16"/>
          <w:szCs w:val="16"/>
        </w:rPr>
        <w:t xml:space="preserve">4.4. Заработная плата выплачивается </w:t>
      </w:r>
      <w:r>
        <w:rPr>
          <w:rFonts w:ascii="Arial" w:hAnsi="Arial" w:cs="Arial"/>
          <w:b/>
          <w:sz w:val="16"/>
          <w:szCs w:val="16"/>
        </w:rPr>
        <w:t>Муниципальному служащему (Работнику)</w:t>
      </w:r>
      <w:r>
        <w:rPr>
          <w:rFonts w:ascii="Arial" w:hAnsi="Arial" w:cs="Arial"/>
          <w:sz w:val="16"/>
          <w:szCs w:val="16"/>
        </w:rPr>
        <w:t xml:space="preserve"> не реже, чем два раза в месяц - 10 и 25 числа каждого мес</w:t>
      </w:r>
      <w:r>
        <w:rPr>
          <w:rFonts w:ascii="Arial" w:hAnsi="Arial" w:cs="Arial"/>
          <w:sz w:val="16"/>
          <w:szCs w:val="16"/>
        </w:rPr>
        <w:t>я</w:t>
      </w:r>
      <w:r>
        <w:rPr>
          <w:rFonts w:ascii="Arial" w:hAnsi="Arial" w:cs="Arial"/>
          <w:sz w:val="16"/>
          <w:szCs w:val="16"/>
        </w:rPr>
        <w:t>ца.</w:t>
      </w:r>
    </w:p>
    <w:p w:rsidR="00F4127E" w:rsidRDefault="00F4127E" w:rsidP="00675495">
      <w:pPr>
        <w:ind w:firstLine="709"/>
        <w:jc w:val="center"/>
        <w:rPr>
          <w:rFonts w:ascii="Arial" w:hAnsi="Arial" w:cs="Arial"/>
          <w:b/>
          <w:sz w:val="16"/>
          <w:szCs w:val="16"/>
        </w:rPr>
      </w:pPr>
      <w:r>
        <w:rPr>
          <w:rFonts w:ascii="Arial" w:hAnsi="Arial" w:cs="Arial"/>
          <w:b/>
          <w:sz w:val="16"/>
          <w:szCs w:val="16"/>
        </w:rPr>
        <w:t>5. ОТВЕТСТВЕННОСТЬ СТОРОН</w:t>
      </w:r>
    </w:p>
    <w:p w:rsidR="00F4127E" w:rsidRDefault="00F4127E" w:rsidP="00675495">
      <w:pPr>
        <w:ind w:firstLine="709"/>
        <w:jc w:val="both"/>
        <w:rPr>
          <w:rFonts w:ascii="Arial" w:hAnsi="Arial" w:cs="Arial"/>
          <w:sz w:val="16"/>
          <w:szCs w:val="16"/>
        </w:rPr>
      </w:pPr>
      <w:r>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F4127E" w:rsidRDefault="00F4127E" w:rsidP="00675495">
      <w:pPr>
        <w:ind w:firstLine="709"/>
        <w:jc w:val="both"/>
        <w:rPr>
          <w:rFonts w:ascii="Arial" w:hAnsi="Arial" w:cs="Arial"/>
          <w:sz w:val="16"/>
          <w:szCs w:val="16"/>
        </w:rPr>
      </w:pPr>
    </w:p>
    <w:p w:rsidR="00F4127E" w:rsidRDefault="00F4127E" w:rsidP="00675495">
      <w:pPr>
        <w:numPr>
          <w:ilvl w:val="0"/>
          <w:numId w:val="16"/>
        </w:numPr>
        <w:ind w:left="357" w:hanging="357"/>
        <w:jc w:val="center"/>
        <w:rPr>
          <w:rFonts w:ascii="Arial" w:hAnsi="Arial" w:cs="Arial"/>
          <w:b/>
          <w:sz w:val="16"/>
          <w:szCs w:val="16"/>
        </w:rPr>
      </w:pPr>
      <w:r>
        <w:rPr>
          <w:rFonts w:ascii="Arial" w:hAnsi="Arial" w:cs="Arial"/>
          <w:b/>
          <w:sz w:val="16"/>
          <w:szCs w:val="16"/>
        </w:rPr>
        <w:t>ОСНОВАНИЯ ПРЕКРАЩЕНИЯ ДОГОВОРА</w:t>
      </w:r>
    </w:p>
    <w:p w:rsidR="00F4127E" w:rsidRDefault="00F4127E" w:rsidP="00675495">
      <w:pPr>
        <w:tabs>
          <w:tab w:val="left" w:pos="360"/>
          <w:tab w:val="left" w:pos="720"/>
          <w:tab w:val="left" w:pos="1260"/>
        </w:tabs>
        <w:jc w:val="center"/>
        <w:rPr>
          <w:rFonts w:ascii="Arial" w:hAnsi="Arial" w:cs="Arial"/>
          <w:i/>
          <w:sz w:val="16"/>
          <w:szCs w:val="16"/>
        </w:rPr>
      </w:pPr>
      <w:r>
        <w:rPr>
          <w:rFonts w:ascii="Arial" w:hAnsi="Arial" w:cs="Arial"/>
          <w:i/>
          <w:sz w:val="16"/>
          <w:szCs w:val="16"/>
        </w:rPr>
        <w:t>(статья 19 Федерального закона от 2 марта 2007 года № 25-ФЗ</w:t>
      </w:r>
    </w:p>
    <w:p w:rsidR="00F4127E" w:rsidRDefault="00F4127E" w:rsidP="00675495">
      <w:pPr>
        <w:tabs>
          <w:tab w:val="left" w:pos="360"/>
          <w:tab w:val="left" w:pos="720"/>
          <w:tab w:val="left" w:pos="1260"/>
        </w:tabs>
        <w:jc w:val="center"/>
        <w:rPr>
          <w:rFonts w:ascii="Arial" w:hAnsi="Arial" w:cs="Arial"/>
          <w:i/>
          <w:sz w:val="16"/>
          <w:szCs w:val="16"/>
        </w:rPr>
      </w:pPr>
      <w:r>
        <w:rPr>
          <w:rFonts w:ascii="Arial" w:hAnsi="Arial" w:cs="Arial"/>
          <w:i/>
          <w:sz w:val="16"/>
          <w:szCs w:val="16"/>
        </w:rPr>
        <w:t xml:space="preserve"> </w:t>
      </w:r>
      <w:r>
        <w:rPr>
          <w:rFonts w:ascii="Arial" w:hAnsi="Arial" w:cs="Arial"/>
          <w:sz w:val="16"/>
          <w:szCs w:val="16"/>
        </w:rPr>
        <w:sym w:font="Symbol" w:char="00B2"/>
      </w:r>
      <w:r>
        <w:rPr>
          <w:rFonts w:ascii="Arial" w:hAnsi="Arial" w:cs="Arial"/>
          <w:i/>
          <w:sz w:val="16"/>
          <w:szCs w:val="16"/>
        </w:rPr>
        <w:t>О муниципальной службе в Российской Федерации</w:t>
      </w:r>
      <w:r>
        <w:rPr>
          <w:rFonts w:ascii="Arial" w:hAnsi="Arial" w:cs="Arial"/>
          <w:sz w:val="16"/>
          <w:szCs w:val="16"/>
        </w:rPr>
        <w:sym w:font="Symbol" w:char="00B2"/>
      </w:r>
      <w:r>
        <w:rPr>
          <w:rFonts w:ascii="Arial" w:hAnsi="Arial" w:cs="Arial"/>
          <w:sz w:val="16"/>
          <w:szCs w:val="16"/>
        </w:rPr>
        <w:t>)</w:t>
      </w:r>
    </w:p>
    <w:p w:rsidR="00F4127E" w:rsidRDefault="00F4127E" w:rsidP="00675495">
      <w:pPr>
        <w:autoSpaceDE w:val="0"/>
        <w:autoSpaceDN w:val="0"/>
        <w:adjustRightInd w:val="0"/>
        <w:ind w:firstLine="539"/>
        <w:jc w:val="both"/>
        <w:rPr>
          <w:rFonts w:ascii="Arial" w:hAnsi="Arial" w:cs="Arial"/>
          <w:b/>
          <w:bCs/>
          <w:sz w:val="16"/>
          <w:szCs w:val="16"/>
        </w:rPr>
      </w:pPr>
      <w:r>
        <w:rPr>
          <w:rFonts w:ascii="Arial" w:hAnsi="Arial" w:cs="Arial"/>
          <w:bCs/>
          <w:sz w:val="16"/>
          <w:szCs w:val="16"/>
        </w:rPr>
        <w:t xml:space="preserve">Помимо оснований для расторжения трудового договора, </w:t>
      </w:r>
      <w:r>
        <w:rPr>
          <w:rFonts w:ascii="Arial" w:hAnsi="Arial" w:cs="Arial"/>
          <w:b/>
          <w:bCs/>
          <w:sz w:val="16"/>
          <w:szCs w:val="16"/>
        </w:rPr>
        <w:t>предусмотренных Трудовым кодексом Российской Федерации</w:t>
      </w:r>
      <w:r>
        <w:rPr>
          <w:rFonts w:ascii="Arial" w:hAnsi="Arial" w:cs="Arial"/>
          <w:bCs/>
          <w:sz w:val="16"/>
          <w:szCs w:val="16"/>
        </w:rPr>
        <w:t xml:space="preserve">, трудовой договор с муниципальным служащим может быть также расторгнут </w:t>
      </w:r>
      <w:r>
        <w:rPr>
          <w:rFonts w:ascii="Arial" w:hAnsi="Arial" w:cs="Arial"/>
          <w:b/>
          <w:bCs/>
          <w:sz w:val="16"/>
          <w:szCs w:val="16"/>
        </w:rPr>
        <w:t>по инициативе представителя нанимателя (работодателя) в случае:</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 xml:space="preserve">1) достижения </w:t>
      </w:r>
      <w:r>
        <w:rPr>
          <w:rFonts w:ascii="Arial" w:hAnsi="Arial" w:cs="Arial"/>
          <w:b/>
          <w:bCs/>
          <w:sz w:val="16"/>
          <w:szCs w:val="16"/>
        </w:rPr>
        <w:t>предельного возраста</w:t>
      </w:r>
      <w:r>
        <w:rPr>
          <w:rFonts w:ascii="Arial" w:hAnsi="Arial" w:cs="Arial"/>
          <w:bCs/>
          <w:sz w:val="16"/>
          <w:szCs w:val="16"/>
        </w:rPr>
        <w:t>, установленного для замещения должности муниципальной службы (65 лет);</w:t>
      </w:r>
    </w:p>
    <w:p w:rsidR="00F4127E" w:rsidRDefault="00F4127E" w:rsidP="00675495">
      <w:pPr>
        <w:autoSpaceDE w:val="0"/>
        <w:autoSpaceDN w:val="0"/>
        <w:adjustRightInd w:val="0"/>
        <w:ind w:firstLine="540"/>
        <w:jc w:val="both"/>
        <w:rPr>
          <w:rFonts w:ascii="Arial" w:hAnsi="Arial" w:cs="Arial"/>
          <w:bCs/>
          <w:sz w:val="16"/>
          <w:szCs w:val="16"/>
        </w:rPr>
      </w:pPr>
      <w:r>
        <w:rPr>
          <w:rFonts w:ascii="Arial" w:hAnsi="Arial" w:cs="Arial"/>
          <w:bCs/>
          <w:sz w:val="16"/>
          <w:szCs w:val="16"/>
        </w:rPr>
        <w:t xml:space="preserve">2) </w:t>
      </w:r>
      <w:r>
        <w:rPr>
          <w:rFonts w:ascii="Arial" w:hAnsi="Arial" w:cs="Arial"/>
          <w:b/>
          <w:bCs/>
          <w:sz w:val="16"/>
          <w:szCs w:val="16"/>
        </w:rPr>
        <w:t>прекращения гражданства Российской Федерации</w:t>
      </w:r>
      <w:r>
        <w:rPr>
          <w:rFonts w:ascii="Arial" w:hAnsi="Arial" w:cs="Arial"/>
          <w:bCs/>
          <w:sz w:val="16"/>
          <w:szCs w:val="16"/>
        </w:rPr>
        <w:t>, прекращения гражданства иностранного государства - участника международного дог</w:t>
      </w:r>
      <w:r>
        <w:rPr>
          <w:rFonts w:ascii="Arial" w:hAnsi="Arial" w:cs="Arial"/>
          <w:bCs/>
          <w:sz w:val="16"/>
          <w:szCs w:val="16"/>
        </w:rPr>
        <w:t>о</w:t>
      </w:r>
      <w:r>
        <w:rPr>
          <w:rFonts w:ascii="Arial" w:hAnsi="Arial" w:cs="Arial"/>
          <w:bCs/>
          <w:sz w:val="16"/>
          <w:szCs w:val="16"/>
        </w:rPr>
        <w:t>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w:t>
      </w:r>
      <w:r>
        <w:rPr>
          <w:rFonts w:ascii="Arial" w:hAnsi="Arial" w:cs="Arial"/>
          <w:bCs/>
          <w:sz w:val="16"/>
          <w:szCs w:val="16"/>
        </w:rPr>
        <w:t>е</w:t>
      </w:r>
      <w:r>
        <w:rPr>
          <w:rFonts w:ascii="Arial" w:hAnsi="Arial" w:cs="Arial"/>
          <w:bCs/>
          <w:sz w:val="16"/>
          <w:szCs w:val="16"/>
        </w:rPr>
        <w:t>рации, в соответствии с которым гражданин Российской Федерации, имеющий гражданство иностранного государства, имеет право находиться на мун</w:t>
      </w:r>
      <w:r>
        <w:rPr>
          <w:rFonts w:ascii="Arial" w:hAnsi="Arial" w:cs="Arial"/>
          <w:bCs/>
          <w:sz w:val="16"/>
          <w:szCs w:val="16"/>
        </w:rPr>
        <w:t>и</w:t>
      </w:r>
      <w:r>
        <w:rPr>
          <w:rFonts w:ascii="Arial" w:hAnsi="Arial" w:cs="Arial"/>
          <w:bCs/>
          <w:sz w:val="16"/>
          <w:szCs w:val="16"/>
        </w:rPr>
        <w:t>ципальной службе;</w:t>
      </w:r>
    </w:p>
    <w:p w:rsidR="00F4127E" w:rsidRDefault="00F4127E" w:rsidP="00675495">
      <w:pPr>
        <w:tabs>
          <w:tab w:val="left" w:pos="0"/>
        </w:tabs>
        <w:jc w:val="both"/>
        <w:rPr>
          <w:rFonts w:ascii="Arial" w:hAnsi="Arial" w:cs="Arial"/>
          <w:bCs/>
          <w:sz w:val="16"/>
          <w:szCs w:val="16"/>
        </w:rPr>
      </w:pPr>
      <w:r>
        <w:rPr>
          <w:rFonts w:ascii="Arial" w:hAnsi="Arial" w:cs="Arial"/>
          <w:bCs/>
          <w:sz w:val="16"/>
          <w:szCs w:val="16"/>
        </w:rPr>
        <w:tab/>
        <w:t xml:space="preserve">3) </w:t>
      </w:r>
      <w:r>
        <w:rPr>
          <w:rFonts w:ascii="Arial" w:hAnsi="Arial" w:cs="Arial"/>
          <w:b/>
          <w:bCs/>
          <w:sz w:val="16"/>
          <w:szCs w:val="16"/>
        </w:rPr>
        <w:t>несоблюдения ограничений и запретов</w:t>
      </w:r>
      <w:r>
        <w:rPr>
          <w:rFonts w:ascii="Arial" w:hAnsi="Arial" w:cs="Arial"/>
          <w:bCs/>
          <w:sz w:val="16"/>
          <w:szCs w:val="16"/>
        </w:rPr>
        <w:t xml:space="preserve">, связанных с муниципальной службой и установленных статьями 13 и 14 Федерального закона </w:t>
      </w:r>
      <w:r>
        <w:rPr>
          <w:rFonts w:ascii="Arial" w:hAnsi="Arial" w:cs="Arial"/>
          <w:sz w:val="16"/>
          <w:szCs w:val="16"/>
        </w:rPr>
        <w:t>от 2 марта 2007 года № 25-ФЗ О муниципальной службе в Российской Федерации</w:t>
      </w:r>
      <w:r>
        <w:rPr>
          <w:rFonts w:ascii="Arial" w:hAnsi="Arial" w:cs="Arial"/>
          <w:sz w:val="16"/>
          <w:szCs w:val="16"/>
        </w:rPr>
        <w:sym w:font="Symbol" w:char="00B2"/>
      </w:r>
      <w:r>
        <w:rPr>
          <w:rFonts w:ascii="Arial" w:hAnsi="Arial" w:cs="Arial"/>
          <w:bCs/>
          <w:sz w:val="16"/>
          <w:szCs w:val="16"/>
        </w:rPr>
        <w:t>.</w:t>
      </w:r>
    </w:p>
    <w:p w:rsidR="00F4127E" w:rsidRDefault="00F4127E" w:rsidP="00675495">
      <w:pPr>
        <w:tabs>
          <w:tab w:val="left" w:pos="0"/>
        </w:tabs>
        <w:jc w:val="both"/>
        <w:rPr>
          <w:rFonts w:ascii="Arial" w:hAnsi="Arial" w:cs="Arial"/>
          <w:bCs/>
          <w:sz w:val="16"/>
          <w:szCs w:val="16"/>
        </w:rPr>
      </w:pPr>
    </w:p>
    <w:p w:rsidR="00F4127E" w:rsidRDefault="00F4127E" w:rsidP="00675495">
      <w:pPr>
        <w:numPr>
          <w:ilvl w:val="0"/>
          <w:numId w:val="16"/>
        </w:numPr>
        <w:ind w:left="0" w:hanging="357"/>
        <w:jc w:val="center"/>
        <w:rPr>
          <w:rFonts w:ascii="Arial" w:hAnsi="Arial" w:cs="Arial"/>
          <w:b/>
          <w:sz w:val="16"/>
          <w:szCs w:val="16"/>
        </w:rPr>
      </w:pPr>
      <w:r>
        <w:rPr>
          <w:rFonts w:ascii="Arial" w:hAnsi="Arial" w:cs="Arial"/>
          <w:b/>
          <w:sz w:val="16"/>
          <w:szCs w:val="16"/>
        </w:rPr>
        <w:t>ЗАКЛЮЧИТЕЛЬНЫЕ ПОЛОЖЕНИЯ</w:t>
      </w:r>
    </w:p>
    <w:p w:rsidR="00F4127E" w:rsidRDefault="00F4127E" w:rsidP="00675495">
      <w:pPr>
        <w:ind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Pr>
          <w:rFonts w:ascii="Arial" w:hAnsi="Arial" w:cs="Arial"/>
          <w:bCs/>
          <w:sz w:val="16"/>
          <w:szCs w:val="16"/>
        </w:rPr>
        <w:t>е</w:t>
      </w:r>
      <w:r>
        <w:rPr>
          <w:rFonts w:ascii="Arial" w:hAnsi="Arial" w:cs="Arial"/>
          <w:bCs/>
          <w:sz w:val="16"/>
          <w:szCs w:val="16"/>
        </w:rPr>
        <w:t>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F4127E" w:rsidRDefault="00F4127E" w:rsidP="00675495">
      <w:pPr>
        <w:ind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определённом трудовым </w:t>
      </w:r>
      <w:r>
        <w:rPr>
          <w:rFonts w:ascii="Arial" w:hAnsi="Arial" w:cs="Arial"/>
          <w:sz w:val="16"/>
          <w:szCs w:val="16"/>
        </w:rPr>
        <w:t>законодательством Российской Федерации.</w:t>
      </w:r>
    </w:p>
    <w:p w:rsidR="00F4127E" w:rsidRDefault="00F4127E" w:rsidP="00675495">
      <w:pPr>
        <w:ind w:firstLine="709"/>
        <w:jc w:val="both"/>
        <w:rPr>
          <w:rFonts w:ascii="Arial" w:hAnsi="Arial" w:cs="Arial"/>
          <w:sz w:val="16"/>
          <w:szCs w:val="16"/>
        </w:rPr>
      </w:pPr>
      <w:r>
        <w:rPr>
          <w:rFonts w:ascii="Arial" w:hAnsi="Arial" w:cs="Arial"/>
          <w:sz w:val="16"/>
          <w:szCs w:val="16"/>
        </w:rPr>
        <w:t xml:space="preserve">7.3. Договор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F4127E" w:rsidRDefault="00F4127E" w:rsidP="00675495">
      <w:pPr>
        <w:ind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F4127E" w:rsidRDefault="00F4127E" w:rsidP="00675495">
      <w:pPr>
        <w:ind w:firstLine="708"/>
        <w:jc w:val="both"/>
        <w:rPr>
          <w:rFonts w:ascii="Arial" w:hAnsi="Arial" w:cs="Arial"/>
          <w:sz w:val="16"/>
          <w:szCs w:val="16"/>
        </w:rPr>
      </w:pPr>
    </w:p>
    <w:p w:rsidR="00F4127E" w:rsidRDefault="00F4127E" w:rsidP="00675495">
      <w:pPr>
        <w:ind w:hanging="142"/>
        <w:jc w:val="center"/>
        <w:rPr>
          <w:rFonts w:ascii="Arial" w:hAnsi="Arial" w:cs="Arial"/>
          <w:b/>
          <w:sz w:val="16"/>
          <w:szCs w:val="16"/>
        </w:rPr>
      </w:pPr>
      <w:r>
        <w:rPr>
          <w:rFonts w:ascii="Arial" w:hAnsi="Arial" w:cs="Arial"/>
          <w:b/>
          <w:sz w:val="16"/>
          <w:szCs w:val="16"/>
        </w:rPr>
        <w:t>8. ДОПОЛНИТЕЛЬНЫЕ УСЛОВИЯ</w:t>
      </w:r>
    </w:p>
    <w:p w:rsidR="00F4127E" w:rsidRDefault="00F4127E" w:rsidP="00675495">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w:t>
      </w:r>
    </w:p>
    <w:p w:rsidR="00F4127E" w:rsidRDefault="00F4127E" w:rsidP="00675495">
      <w:pPr>
        <w:ind w:hanging="142"/>
        <w:jc w:val="center"/>
        <w:rPr>
          <w:rFonts w:ascii="Arial" w:hAnsi="Arial" w:cs="Arial"/>
          <w:b/>
          <w:sz w:val="16"/>
          <w:szCs w:val="16"/>
        </w:rPr>
      </w:pPr>
    </w:p>
    <w:p w:rsidR="00F4127E" w:rsidRDefault="00F4127E" w:rsidP="00675495">
      <w:pPr>
        <w:ind w:hanging="142"/>
        <w:jc w:val="center"/>
        <w:rPr>
          <w:rFonts w:ascii="Arial" w:hAnsi="Arial" w:cs="Arial"/>
          <w:b/>
          <w:sz w:val="16"/>
          <w:szCs w:val="16"/>
        </w:rPr>
      </w:pPr>
      <w:r>
        <w:rPr>
          <w:rFonts w:ascii="Arial" w:hAnsi="Arial" w:cs="Arial"/>
          <w:b/>
          <w:sz w:val="16"/>
          <w:szCs w:val="16"/>
        </w:rPr>
        <w:t>9. РЕКВИЗИТЫ СТОРОН:</w:t>
      </w:r>
    </w:p>
    <w:p w:rsidR="00F4127E" w:rsidRDefault="00F4127E" w:rsidP="00675495">
      <w:pPr>
        <w:ind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2050"/>
        <w:gridCol w:w="1440"/>
        <w:gridCol w:w="1980"/>
        <w:gridCol w:w="2160"/>
        <w:gridCol w:w="1637"/>
      </w:tblGrid>
      <w:tr w:rsidR="00F4127E" w:rsidTr="00F4127E">
        <w:tc>
          <w:tcPr>
            <w:tcW w:w="3490" w:type="dxa"/>
            <w:gridSpan w:val="2"/>
          </w:tcPr>
          <w:p w:rsidR="00F4127E" w:rsidRDefault="00F4127E" w:rsidP="00675495">
            <w:pPr>
              <w:jc w:val="center"/>
              <w:rPr>
                <w:rFonts w:ascii="Arial" w:eastAsia="Calibri" w:hAnsi="Arial" w:cs="Arial"/>
                <w:b/>
                <w:sz w:val="16"/>
                <w:szCs w:val="16"/>
              </w:rPr>
            </w:pPr>
            <w:r>
              <w:rPr>
                <w:rFonts w:ascii="Arial" w:hAnsi="Arial" w:cs="Arial"/>
                <w:b/>
                <w:sz w:val="16"/>
                <w:szCs w:val="16"/>
              </w:rPr>
              <w:t>Работодатель</w:t>
            </w:r>
          </w:p>
          <w:p w:rsidR="00F4127E" w:rsidRDefault="00F4127E" w:rsidP="00675495">
            <w:pPr>
              <w:jc w:val="center"/>
              <w:rPr>
                <w:rFonts w:ascii="Arial" w:eastAsia="Calibri" w:hAnsi="Arial" w:cs="Arial"/>
                <w:b/>
                <w:sz w:val="16"/>
                <w:szCs w:val="16"/>
              </w:rPr>
            </w:pPr>
          </w:p>
        </w:tc>
        <w:tc>
          <w:tcPr>
            <w:tcW w:w="1980" w:type="dxa"/>
          </w:tcPr>
          <w:p w:rsidR="00F4127E" w:rsidRDefault="00F4127E" w:rsidP="00675495">
            <w:pPr>
              <w:jc w:val="center"/>
              <w:rPr>
                <w:rFonts w:ascii="Arial" w:eastAsia="Calibri" w:hAnsi="Arial" w:cs="Arial"/>
                <w:b/>
                <w:sz w:val="16"/>
                <w:szCs w:val="16"/>
              </w:rPr>
            </w:pPr>
          </w:p>
        </w:tc>
        <w:tc>
          <w:tcPr>
            <w:tcW w:w="3797" w:type="dxa"/>
            <w:gridSpan w:val="2"/>
            <w:tcBorders>
              <w:top w:val="nil"/>
              <w:left w:val="nil"/>
              <w:bottom w:val="single" w:sz="4" w:space="0" w:color="auto"/>
              <w:right w:val="nil"/>
            </w:tcBorders>
          </w:tcPr>
          <w:p w:rsidR="00F4127E" w:rsidRDefault="00F4127E" w:rsidP="00675495">
            <w:pPr>
              <w:jc w:val="center"/>
              <w:rPr>
                <w:rFonts w:ascii="Arial" w:eastAsia="Calibri" w:hAnsi="Arial" w:cs="Arial"/>
                <w:b/>
                <w:sz w:val="16"/>
                <w:szCs w:val="16"/>
              </w:rPr>
            </w:pPr>
            <w:r>
              <w:rPr>
                <w:rFonts w:ascii="Arial" w:hAnsi="Arial" w:cs="Arial"/>
                <w:b/>
                <w:sz w:val="16"/>
                <w:szCs w:val="16"/>
              </w:rPr>
              <w:t>Муниципальный служащий</w:t>
            </w:r>
          </w:p>
          <w:p w:rsidR="00F4127E" w:rsidRDefault="00F4127E" w:rsidP="00675495">
            <w:pPr>
              <w:jc w:val="center"/>
              <w:rPr>
                <w:rFonts w:ascii="Arial" w:eastAsia="Calibri" w:hAnsi="Arial" w:cs="Arial"/>
                <w:b/>
                <w:sz w:val="16"/>
                <w:szCs w:val="16"/>
              </w:rPr>
            </w:pPr>
            <w:r>
              <w:rPr>
                <w:rFonts w:ascii="Arial" w:hAnsi="Arial" w:cs="Arial"/>
                <w:b/>
                <w:sz w:val="16"/>
                <w:szCs w:val="16"/>
              </w:rPr>
              <w:t>(Работник)</w:t>
            </w:r>
          </w:p>
        </w:tc>
      </w:tr>
      <w:tr w:rsidR="00F4127E" w:rsidTr="00F4127E">
        <w:trPr>
          <w:trHeight w:val="1703"/>
        </w:trPr>
        <w:tc>
          <w:tcPr>
            <w:tcW w:w="5470" w:type="dxa"/>
            <w:gridSpan w:val="3"/>
            <w:tcBorders>
              <w:top w:val="nil"/>
              <w:left w:val="nil"/>
              <w:bottom w:val="nil"/>
              <w:right w:val="single" w:sz="4" w:space="0" w:color="auto"/>
            </w:tcBorders>
          </w:tcPr>
          <w:p w:rsidR="00F4127E" w:rsidRDefault="00F4127E" w:rsidP="00675495">
            <w:pPr>
              <w:rPr>
                <w:rFonts w:ascii="Arial" w:eastAsia="Calibri" w:hAnsi="Arial" w:cs="Arial"/>
                <w:sz w:val="16"/>
                <w:szCs w:val="16"/>
              </w:rPr>
            </w:pPr>
            <w:r>
              <w:rPr>
                <w:rFonts w:ascii="Arial" w:hAnsi="Arial" w:cs="Arial"/>
                <w:sz w:val="16"/>
                <w:szCs w:val="16"/>
              </w:rPr>
              <w:t>пр. Комсомольский, д.19/21</w:t>
            </w:r>
          </w:p>
          <w:p w:rsidR="00F4127E" w:rsidRDefault="00F4127E" w:rsidP="00675495">
            <w:pPr>
              <w:rPr>
                <w:rFonts w:ascii="Arial" w:hAnsi="Arial" w:cs="Arial"/>
                <w:sz w:val="16"/>
                <w:szCs w:val="16"/>
              </w:rPr>
            </w:pPr>
            <w:r>
              <w:rPr>
                <w:rFonts w:ascii="Arial" w:hAnsi="Arial" w:cs="Arial"/>
                <w:sz w:val="16"/>
                <w:szCs w:val="16"/>
              </w:rPr>
              <w:t>г.Валдай, Новгородская область.</w:t>
            </w:r>
          </w:p>
          <w:p w:rsidR="00F4127E" w:rsidRDefault="00F4127E" w:rsidP="00675495">
            <w:pPr>
              <w:rPr>
                <w:rFonts w:ascii="Arial" w:hAnsi="Arial" w:cs="Arial"/>
                <w:sz w:val="16"/>
                <w:szCs w:val="16"/>
              </w:rPr>
            </w:pPr>
            <w:r>
              <w:rPr>
                <w:rFonts w:ascii="Arial" w:hAnsi="Arial" w:cs="Arial"/>
                <w:sz w:val="16"/>
                <w:szCs w:val="16"/>
              </w:rPr>
              <w:t>Россия, 175400</w:t>
            </w:r>
          </w:p>
          <w:p w:rsidR="00F4127E" w:rsidRDefault="00F4127E" w:rsidP="00675495">
            <w:pPr>
              <w:rPr>
                <w:rFonts w:ascii="Arial" w:hAnsi="Arial" w:cs="Arial"/>
                <w:sz w:val="16"/>
                <w:szCs w:val="16"/>
              </w:rPr>
            </w:pPr>
            <w:r>
              <w:rPr>
                <w:rFonts w:ascii="Arial" w:hAnsi="Arial" w:cs="Arial"/>
                <w:sz w:val="16"/>
                <w:szCs w:val="16"/>
              </w:rPr>
              <w:t xml:space="preserve">тел./факс 2-36-54, </w:t>
            </w:r>
          </w:p>
          <w:p w:rsidR="00F4127E" w:rsidRDefault="00F4127E" w:rsidP="00675495">
            <w:pPr>
              <w:rPr>
                <w:rFonts w:ascii="Arial" w:hAnsi="Arial" w:cs="Arial"/>
                <w:sz w:val="16"/>
                <w:szCs w:val="16"/>
              </w:rPr>
            </w:pPr>
            <w:r>
              <w:rPr>
                <w:rFonts w:ascii="Arial" w:hAnsi="Arial" w:cs="Arial"/>
                <w:sz w:val="16"/>
                <w:szCs w:val="16"/>
              </w:rPr>
              <w:t>ОГРН 1025300515800</w:t>
            </w:r>
          </w:p>
          <w:p w:rsidR="00F4127E" w:rsidRDefault="00F4127E" w:rsidP="00675495">
            <w:pPr>
              <w:rPr>
                <w:rFonts w:ascii="Arial" w:hAnsi="Arial" w:cs="Arial"/>
                <w:sz w:val="16"/>
                <w:szCs w:val="16"/>
              </w:rPr>
            </w:pPr>
            <w:r>
              <w:rPr>
                <w:rFonts w:ascii="Arial" w:hAnsi="Arial" w:cs="Arial"/>
                <w:sz w:val="16"/>
                <w:szCs w:val="16"/>
              </w:rPr>
              <w:t>ИНН 5302002370</w:t>
            </w:r>
          </w:p>
          <w:p w:rsidR="00F4127E" w:rsidRDefault="00F4127E" w:rsidP="00675495">
            <w:pPr>
              <w:rPr>
                <w:rFonts w:ascii="Arial" w:eastAsia="Calibri" w:hAnsi="Arial" w:cs="Arial"/>
                <w:sz w:val="16"/>
                <w:szCs w:val="16"/>
              </w:rPr>
            </w:pPr>
          </w:p>
        </w:tc>
        <w:tc>
          <w:tcPr>
            <w:tcW w:w="3797" w:type="dxa"/>
            <w:gridSpan w:val="2"/>
            <w:tcBorders>
              <w:top w:val="single" w:sz="4" w:space="0" w:color="auto"/>
              <w:left w:val="single" w:sz="4" w:space="0" w:color="auto"/>
              <w:bottom w:val="single" w:sz="4" w:space="0" w:color="auto"/>
              <w:right w:val="single" w:sz="4" w:space="0" w:color="auto"/>
            </w:tcBorders>
          </w:tcPr>
          <w:p w:rsidR="00F4127E" w:rsidRDefault="00F4127E" w:rsidP="00675495">
            <w:pPr>
              <w:rPr>
                <w:rFonts w:ascii="Arial" w:eastAsia="Calibri" w:hAnsi="Arial" w:cs="Arial"/>
                <w:spacing w:val="-6"/>
                <w:sz w:val="16"/>
                <w:szCs w:val="16"/>
              </w:rPr>
            </w:pPr>
            <w:r>
              <w:rPr>
                <w:rFonts w:ascii="Arial" w:hAnsi="Arial" w:cs="Arial"/>
                <w:spacing w:val="-6"/>
                <w:sz w:val="16"/>
                <w:szCs w:val="16"/>
              </w:rPr>
              <w:t>__ФИО________________________</w:t>
            </w:r>
          </w:p>
          <w:p w:rsidR="00F4127E" w:rsidRDefault="00F4127E" w:rsidP="00675495">
            <w:pPr>
              <w:rPr>
                <w:rFonts w:ascii="Arial" w:hAnsi="Arial" w:cs="Arial"/>
                <w:sz w:val="16"/>
                <w:szCs w:val="16"/>
              </w:rPr>
            </w:pPr>
            <w:r>
              <w:rPr>
                <w:rFonts w:ascii="Arial" w:hAnsi="Arial" w:cs="Arial"/>
                <w:sz w:val="16"/>
                <w:szCs w:val="16"/>
              </w:rPr>
              <w:t>паспорт ______ № _____________</w:t>
            </w:r>
          </w:p>
          <w:p w:rsidR="00F4127E" w:rsidRDefault="00F4127E" w:rsidP="00675495">
            <w:pPr>
              <w:rPr>
                <w:rFonts w:ascii="Arial" w:hAnsi="Arial" w:cs="Arial"/>
                <w:sz w:val="16"/>
                <w:szCs w:val="16"/>
              </w:rPr>
            </w:pPr>
            <w:r>
              <w:rPr>
                <w:rFonts w:ascii="Arial" w:hAnsi="Arial" w:cs="Arial"/>
                <w:sz w:val="16"/>
                <w:szCs w:val="16"/>
              </w:rPr>
              <w:t>выдан _______________________  _____________________________</w:t>
            </w:r>
          </w:p>
          <w:p w:rsidR="00F4127E" w:rsidRDefault="00F4127E" w:rsidP="00675495">
            <w:pPr>
              <w:rPr>
                <w:rFonts w:ascii="Arial" w:hAnsi="Arial" w:cs="Arial"/>
                <w:sz w:val="16"/>
                <w:szCs w:val="16"/>
              </w:rPr>
            </w:pPr>
            <w:r>
              <w:rPr>
                <w:rFonts w:ascii="Arial" w:hAnsi="Arial" w:cs="Arial"/>
                <w:sz w:val="16"/>
                <w:szCs w:val="16"/>
              </w:rPr>
              <w:t>Место жительства</w:t>
            </w:r>
          </w:p>
          <w:p w:rsidR="00F4127E" w:rsidRDefault="00F4127E" w:rsidP="00675495">
            <w:pPr>
              <w:rPr>
                <w:rFonts w:ascii="Arial" w:hAnsi="Arial" w:cs="Arial"/>
                <w:sz w:val="16"/>
                <w:szCs w:val="16"/>
              </w:rPr>
            </w:pPr>
            <w:r>
              <w:rPr>
                <w:rFonts w:ascii="Arial" w:hAnsi="Arial" w:cs="Arial"/>
                <w:sz w:val="16"/>
                <w:szCs w:val="16"/>
              </w:rPr>
              <w:t>_____________________________</w:t>
            </w:r>
          </w:p>
          <w:p w:rsidR="00F4127E" w:rsidRDefault="00F4127E" w:rsidP="00675495">
            <w:pPr>
              <w:rPr>
                <w:rFonts w:ascii="Arial" w:hAnsi="Arial" w:cs="Arial"/>
                <w:sz w:val="16"/>
                <w:szCs w:val="16"/>
              </w:rPr>
            </w:pPr>
            <w:r>
              <w:rPr>
                <w:rFonts w:ascii="Arial" w:hAnsi="Arial" w:cs="Arial"/>
                <w:sz w:val="16"/>
                <w:szCs w:val="16"/>
              </w:rPr>
              <w:t>_____________________________</w:t>
            </w:r>
          </w:p>
          <w:p w:rsidR="00F4127E" w:rsidRDefault="00F4127E" w:rsidP="00675495">
            <w:pPr>
              <w:rPr>
                <w:rFonts w:ascii="Arial" w:eastAsia="Calibri" w:hAnsi="Arial" w:cs="Arial"/>
                <w:sz w:val="16"/>
                <w:szCs w:val="16"/>
              </w:rPr>
            </w:pPr>
            <w:r>
              <w:rPr>
                <w:rFonts w:ascii="Arial" w:hAnsi="Arial" w:cs="Arial"/>
                <w:sz w:val="16"/>
                <w:szCs w:val="16"/>
              </w:rPr>
              <w:t>_____________________________</w:t>
            </w:r>
          </w:p>
        </w:tc>
      </w:tr>
      <w:tr w:rsidR="00F4127E" w:rsidTr="00F4127E">
        <w:tc>
          <w:tcPr>
            <w:tcW w:w="2050" w:type="dxa"/>
          </w:tcPr>
          <w:p w:rsidR="00F4127E" w:rsidRDefault="00F4127E" w:rsidP="00675495">
            <w:pPr>
              <w:rPr>
                <w:rFonts w:ascii="Arial" w:eastAsia="Calibri" w:hAnsi="Arial" w:cs="Arial"/>
                <w:bCs/>
                <w:spacing w:val="-4"/>
                <w:sz w:val="16"/>
                <w:szCs w:val="16"/>
              </w:rPr>
            </w:pPr>
            <w:r>
              <w:rPr>
                <w:rFonts w:ascii="Arial" w:hAnsi="Arial" w:cs="Arial"/>
                <w:bCs/>
                <w:spacing w:val="-4"/>
                <w:sz w:val="16"/>
                <w:szCs w:val="16"/>
              </w:rPr>
              <w:t xml:space="preserve">Должность: председатель комитета образования </w:t>
            </w:r>
          </w:p>
          <w:p w:rsidR="00F4127E" w:rsidRDefault="00F4127E" w:rsidP="00675495">
            <w:pPr>
              <w:rPr>
                <w:rFonts w:ascii="Arial" w:eastAsia="Calibri" w:hAnsi="Arial" w:cs="Arial"/>
                <w:bCs/>
                <w:spacing w:val="-4"/>
                <w:sz w:val="16"/>
                <w:szCs w:val="16"/>
              </w:rPr>
            </w:pPr>
          </w:p>
        </w:tc>
        <w:tc>
          <w:tcPr>
            <w:tcW w:w="1440" w:type="dxa"/>
          </w:tcPr>
          <w:p w:rsidR="00F4127E" w:rsidRDefault="00F4127E" w:rsidP="00675495">
            <w:pPr>
              <w:rPr>
                <w:rFonts w:ascii="Arial" w:eastAsia="Calibri" w:hAnsi="Arial" w:cs="Arial"/>
                <w:b/>
                <w:sz w:val="16"/>
                <w:szCs w:val="16"/>
              </w:rPr>
            </w:pPr>
          </w:p>
          <w:p w:rsidR="00F4127E" w:rsidRDefault="00F4127E" w:rsidP="00675495">
            <w:pPr>
              <w:rPr>
                <w:rFonts w:ascii="Arial" w:hAnsi="Arial" w:cs="Arial"/>
                <w:b/>
                <w:sz w:val="16"/>
                <w:szCs w:val="16"/>
              </w:rPr>
            </w:pPr>
          </w:p>
          <w:p w:rsidR="00F4127E" w:rsidRDefault="00F4127E" w:rsidP="00675495">
            <w:pPr>
              <w:rPr>
                <w:rFonts w:ascii="Arial" w:hAnsi="Arial" w:cs="Arial"/>
                <w:b/>
                <w:sz w:val="16"/>
                <w:szCs w:val="16"/>
              </w:rPr>
            </w:pPr>
          </w:p>
          <w:p w:rsidR="00F4127E" w:rsidRDefault="00F4127E" w:rsidP="00675495">
            <w:pPr>
              <w:rPr>
                <w:rFonts w:ascii="Arial" w:hAnsi="Arial" w:cs="Arial"/>
                <w:b/>
                <w:sz w:val="16"/>
                <w:szCs w:val="16"/>
              </w:rPr>
            </w:pPr>
            <w:r>
              <w:rPr>
                <w:rFonts w:ascii="Arial" w:hAnsi="Arial" w:cs="Arial"/>
                <w:b/>
                <w:sz w:val="16"/>
                <w:szCs w:val="16"/>
              </w:rPr>
              <w:t>___________</w:t>
            </w:r>
          </w:p>
          <w:p w:rsidR="00F4127E" w:rsidRDefault="00F4127E" w:rsidP="00675495">
            <w:pPr>
              <w:rPr>
                <w:rFonts w:ascii="Arial" w:eastAsia="Calibri" w:hAnsi="Arial" w:cs="Arial"/>
                <w:sz w:val="16"/>
                <w:szCs w:val="16"/>
              </w:rPr>
            </w:pPr>
            <w:r>
              <w:rPr>
                <w:rFonts w:ascii="Arial" w:hAnsi="Arial" w:cs="Arial"/>
                <w:sz w:val="16"/>
                <w:szCs w:val="16"/>
              </w:rPr>
              <w:t>(подпись)</w:t>
            </w:r>
          </w:p>
        </w:tc>
        <w:tc>
          <w:tcPr>
            <w:tcW w:w="1980" w:type="dxa"/>
          </w:tcPr>
          <w:p w:rsidR="00F4127E" w:rsidRDefault="00F4127E" w:rsidP="00675495">
            <w:pPr>
              <w:rPr>
                <w:rFonts w:ascii="Arial" w:eastAsia="Calibri" w:hAnsi="Arial" w:cs="Arial"/>
                <w:b/>
                <w:sz w:val="16"/>
                <w:szCs w:val="16"/>
              </w:rPr>
            </w:pPr>
          </w:p>
          <w:p w:rsidR="00F4127E" w:rsidRDefault="00F4127E" w:rsidP="00675495">
            <w:pPr>
              <w:rPr>
                <w:rFonts w:ascii="Arial" w:hAnsi="Arial" w:cs="Arial"/>
                <w:b/>
                <w:sz w:val="16"/>
                <w:szCs w:val="16"/>
              </w:rPr>
            </w:pPr>
          </w:p>
          <w:p w:rsidR="00F4127E" w:rsidRDefault="00F4127E" w:rsidP="00675495">
            <w:pPr>
              <w:rPr>
                <w:rFonts w:ascii="Arial" w:hAnsi="Arial" w:cs="Arial"/>
                <w:b/>
                <w:sz w:val="16"/>
                <w:szCs w:val="16"/>
              </w:rPr>
            </w:pPr>
          </w:p>
          <w:p w:rsidR="00F4127E" w:rsidRDefault="00F4127E" w:rsidP="00675495">
            <w:pPr>
              <w:rPr>
                <w:rFonts w:ascii="Arial" w:eastAsia="Calibri" w:hAnsi="Arial" w:cs="Arial"/>
                <w:b/>
                <w:sz w:val="16"/>
                <w:szCs w:val="16"/>
              </w:rPr>
            </w:pPr>
            <w:r>
              <w:rPr>
                <w:rFonts w:ascii="Arial" w:hAnsi="Arial" w:cs="Arial"/>
                <w:b/>
                <w:sz w:val="16"/>
                <w:szCs w:val="16"/>
              </w:rPr>
              <w:t xml:space="preserve">А.В.Иванова </w:t>
            </w:r>
          </w:p>
        </w:tc>
        <w:tc>
          <w:tcPr>
            <w:tcW w:w="2160" w:type="dxa"/>
          </w:tcPr>
          <w:p w:rsidR="00F4127E" w:rsidRDefault="00F4127E" w:rsidP="00675495">
            <w:pPr>
              <w:rPr>
                <w:rFonts w:ascii="Arial" w:eastAsia="Calibri" w:hAnsi="Arial" w:cs="Arial"/>
                <w:b/>
                <w:sz w:val="16"/>
                <w:szCs w:val="16"/>
              </w:rPr>
            </w:pPr>
          </w:p>
          <w:p w:rsidR="00F4127E" w:rsidRDefault="00F4127E" w:rsidP="00675495">
            <w:pPr>
              <w:rPr>
                <w:rFonts w:ascii="Arial" w:hAnsi="Arial" w:cs="Arial"/>
                <w:b/>
                <w:sz w:val="16"/>
                <w:szCs w:val="16"/>
              </w:rPr>
            </w:pPr>
          </w:p>
          <w:p w:rsidR="00F4127E" w:rsidRDefault="00F4127E" w:rsidP="00675495">
            <w:pPr>
              <w:rPr>
                <w:rFonts w:ascii="Arial" w:hAnsi="Arial" w:cs="Arial"/>
                <w:b/>
                <w:sz w:val="16"/>
                <w:szCs w:val="16"/>
              </w:rPr>
            </w:pPr>
          </w:p>
          <w:p w:rsidR="00F4127E" w:rsidRDefault="00F4127E" w:rsidP="00675495">
            <w:pPr>
              <w:rPr>
                <w:rFonts w:ascii="Arial" w:hAnsi="Arial" w:cs="Arial"/>
                <w:sz w:val="16"/>
                <w:szCs w:val="16"/>
              </w:rPr>
            </w:pPr>
            <w:r>
              <w:rPr>
                <w:rFonts w:ascii="Arial" w:hAnsi="Arial" w:cs="Arial"/>
                <w:sz w:val="16"/>
                <w:szCs w:val="16"/>
              </w:rPr>
              <w:t>_____________(подпись)</w:t>
            </w:r>
          </w:p>
          <w:p w:rsidR="00F4127E" w:rsidRDefault="00F4127E" w:rsidP="00675495">
            <w:pPr>
              <w:rPr>
                <w:rFonts w:ascii="Arial" w:eastAsia="Calibri" w:hAnsi="Arial" w:cs="Arial"/>
                <w:sz w:val="16"/>
                <w:szCs w:val="16"/>
              </w:rPr>
            </w:pPr>
          </w:p>
        </w:tc>
        <w:tc>
          <w:tcPr>
            <w:tcW w:w="1637" w:type="dxa"/>
          </w:tcPr>
          <w:p w:rsidR="00F4127E" w:rsidRDefault="00F4127E" w:rsidP="00675495">
            <w:pPr>
              <w:rPr>
                <w:rFonts w:ascii="Arial" w:eastAsia="Calibri" w:hAnsi="Arial" w:cs="Arial"/>
                <w:b/>
                <w:sz w:val="16"/>
                <w:szCs w:val="16"/>
              </w:rPr>
            </w:pPr>
          </w:p>
          <w:p w:rsidR="00F4127E" w:rsidRDefault="00F4127E" w:rsidP="00675495">
            <w:pPr>
              <w:rPr>
                <w:rFonts w:ascii="Arial" w:hAnsi="Arial" w:cs="Arial"/>
                <w:b/>
                <w:sz w:val="16"/>
                <w:szCs w:val="16"/>
              </w:rPr>
            </w:pPr>
          </w:p>
          <w:p w:rsidR="00F4127E" w:rsidRDefault="00F4127E" w:rsidP="00675495">
            <w:pPr>
              <w:rPr>
                <w:rFonts w:ascii="Arial" w:hAnsi="Arial" w:cs="Arial"/>
                <w:b/>
                <w:sz w:val="16"/>
                <w:szCs w:val="16"/>
              </w:rPr>
            </w:pPr>
          </w:p>
          <w:p w:rsidR="00F4127E" w:rsidRDefault="00F4127E" w:rsidP="00675495">
            <w:pPr>
              <w:rPr>
                <w:rFonts w:ascii="Arial" w:eastAsia="Calibri" w:hAnsi="Arial" w:cs="Arial"/>
                <w:b/>
                <w:sz w:val="16"/>
                <w:szCs w:val="16"/>
              </w:rPr>
            </w:pPr>
            <w:r>
              <w:rPr>
                <w:rFonts w:ascii="Arial" w:hAnsi="Arial" w:cs="Arial"/>
                <w:b/>
                <w:sz w:val="16"/>
                <w:szCs w:val="16"/>
              </w:rPr>
              <w:t xml:space="preserve">Ф.И.О.  </w:t>
            </w:r>
          </w:p>
        </w:tc>
      </w:tr>
    </w:tbl>
    <w:p w:rsidR="00F4127E" w:rsidRDefault="00F4127E" w:rsidP="00675495">
      <w:pPr>
        <w:rPr>
          <w:rFonts w:ascii="Arial" w:eastAsia="Calibri" w:hAnsi="Arial" w:cs="Arial"/>
          <w:b/>
          <w:sz w:val="16"/>
          <w:szCs w:val="16"/>
        </w:rPr>
      </w:pPr>
    </w:p>
    <w:p w:rsidR="00F4127E" w:rsidRDefault="00F4127E" w:rsidP="00675495">
      <w:pPr>
        <w:rPr>
          <w:rFonts w:ascii="Arial" w:hAnsi="Arial" w:cs="Arial"/>
          <w:b/>
          <w:sz w:val="16"/>
          <w:szCs w:val="16"/>
        </w:rPr>
      </w:pPr>
    </w:p>
    <w:p w:rsidR="00F4127E" w:rsidRDefault="00F4127E" w:rsidP="00675495">
      <w:pPr>
        <w:rPr>
          <w:rFonts w:ascii="Arial" w:hAnsi="Arial" w:cs="Arial"/>
          <w:sz w:val="16"/>
          <w:szCs w:val="16"/>
        </w:rPr>
      </w:pPr>
      <w:r>
        <w:rPr>
          <w:rFonts w:ascii="Arial" w:hAnsi="Arial" w:cs="Arial"/>
          <w:sz w:val="16"/>
          <w:szCs w:val="16"/>
        </w:rPr>
        <w:t>Экземпляр трудового договора получил(а)_______________"_______"__________201__ г.</w:t>
      </w:r>
    </w:p>
    <w:p w:rsidR="00F50B18" w:rsidRDefault="00F50B18" w:rsidP="00675495">
      <w:pPr>
        <w:shd w:val="clear" w:color="auto" w:fill="FFFFFF"/>
        <w:ind w:left="6619"/>
        <w:rPr>
          <w:rFonts w:ascii="Arial" w:hAnsi="Arial" w:cs="Arial"/>
          <w:spacing w:val="-1"/>
          <w:sz w:val="16"/>
          <w:szCs w:val="16"/>
        </w:rPr>
      </w:pPr>
      <w:r>
        <w:rPr>
          <w:rFonts w:ascii="Arial" w:hAnsi="Arial" w:cs="Arial"/>
          <w:b/>
          <w:spacing w:val="-2"/>
          <w:sz w:val="16"/>
          <w:szCs w:val="16"/>
        </w:rPr>
        <w:t>УТВЕРЖДАЮ</w:t>
      </w:r>
    </w:p>
    <w:p w:rsidR="00F50B18" w:rsidRDefault="00F50B18" w:rsidP="00675495">
      <w:pPr>
        <w:shd w:val="clear" w:color="auto" w:fill="FFFFFF"/>
        <w:ind w:left="5645"/>
        <w:rPr>
          <w:rFonts w:ascii="Arial" w:hAnsi="Arial" w:cs="Arial"/>
          <w:spacing w:val="-10"/>
          <w:sz w:val="16"/>
          <w:szCs w:val="16"/>
        </w:rPr>
      </w:pPr>
      <w:r>
        <w:rPr>
          <w:rFonts w:ascii="Arial" w:hAnsi="Arial" w:cs="Arial"/>
          <w:spacing w:val="-1"/>
          <w:sz w:val="16"/>
          <w:szCs w:val="16"/>
        </w:rPr>
        <w:t>Председатель муниципального казенного учреждения комитета образования Администрации Валдайского муниципального района</w:t>
      </w:r>
    </w:p>
    <w:p w:rsidR="00F50B18" w:rsidRDefault="00F50B18" w:rsidP="00675495">
      <w:pPr>
        <w:shd w:val="clear" w:color="auto" w:fill="FFFFFF"/>
        <w:tabs>
          <w:tab w:val="left" w:leader="hyphen" w:pos="6874"/>
        </w:tabs>
        <w:ind w:left="5582"/>
        <w:rPr>
          <w:rFonts w:ascii="Arial" w:hAnsi="Arial" w:cs="Arial"/>
          <w:sz w:val="16"/>
          <w:szCs w:val="16"/>
        </w:rPr>
      </w:pPr>
      <w:r>
        <w:rPr>
          <w:rFonts w:ascii="Arial" w:hAnsi="Arial" w:cs="Arial"/>
          <w:i/>
          <w:iCs/>
          <w:sz w:val="16"/>
          <w:szCs w:val="16"/>
        </w:rPr>
        <w:t xml:space="preserve"> </w:t>
      </w:r>
      <w:r>
        <w:rPr>
          <w:rFonts w:ascii="Arial" w:hAnsi="Arial" w:cs="Arial"/>
          <w:iCs/>
          <w:sz w:val="16"/>
          <w:szCs w:val="16"/>
        </w:rPr>
        <w:t>А.В.Иванова</w:t>
      </w:r>
    </w:p>
    <w:p w:rsidR="00F50B18" w:rsidRDefault="00F50B18" w:rsidP="00675495">
      <w:pPr>
        <w:shd w:val="clear" w:color="auto" w:fill="FFFFFF"/>
        <w:ind w:left="5585"/>
        <w:rPr>
          <w:rFonts w:ascii="Arial" w:hAnsi="Arial" w:cs="Arial"/>
          <w:b/>
          <w:bCs/>
          <w:sz w:val="16"/>
          <w:szCs w:val="16"/>
        </w:rPr>
      </w:pPr>
      <w:r>
        <w:rPr>
          <w:rFonts w:ascii="Arial" w:hAnsi="Arial" w:cs="Arial"/>
          <w:sz w:val="16"/>
          <w:szCs w:val="16"/>
        </w:rPr>
        <w:t>30 декабря</w:t>
      </w:r>
      <w:r>
        <w:rPr>
          <w:rFonts w:ascii="Arial" w:hAnsi="Arial" w:cs="Arial"/>
          <w:b/>
          <w:bCs/>
          <w:iCs/>
          <w:sz w:val="16"/>
          <w:szCs w:val="16"/>
        </w:rPr>
        <w:t xml:space="preserve"> </w:t>
      </w:r>
      <w:r>
        <w:rPr>
          <w:rFonts w:ascii="Arial" w:hAnsi="Arial" w:cs="Arial"/>
          <w:bCs/>
          <w:sz w:val="16"/>
          <w:szCs w:val="16"/>
        </w:rPr>
        <w:t xml:space="preserve">2015 </w:t>
      </w:r>
      <w:r>
        <w:rPr>
          <w:rFonts w:ascii="Arial" w:hAnsi="Arial" w:cs="Arial"/>
          <w:sz w:val="16"/>
          <w:szCs w:val="16"/>
        </w:rPr>
        <w:t>год</w:t>
      </w:r>
    </w:p>
    <w:p w:rsidR="00F50B18" w:rsidRDefault="00F50B18" w:rsidP="00675495">
      <w:pPr>
        <w:shd w:val="clear" w:color="auto" w:fill="FFFFFF"/>
        <w:ind w:right="5" w:firstLine="709"/>
        <w:jc w:val="center"/>
        <w:rPr>
          <w:rFonts w:ascii="Arial" w:hAnsi="Arial" w:cs="Arial"/>
          <w:b/>
          <w:bCs/>
          <w:sz w:val="16"/>
          <w:szCs w:val="16"/>
        </w:rPr>
      </w:pPr>
    </w:p>
    <w:p w:rsidR="00F50B18" w:rsidRDefault="00F50B18" w:rsidP="00675495">
      <w:pPr>
        <w:shd w:val="clear" w:color="auto" w:fill="FFFFFF"/>
        <w:ind w:right="5" w:firstLine="709"/>
        <w:jc w:val="center"/>
        <w:rPr>
          <w:rFonts w:ascii="Arial" w:hAnsi="Arial" w:cs="Arial"/>
          <w:b/>
          <w:bCs/>
          <w:sz w:val="16"/>
          <w:szCs w:val="16"/>
        </w:rPr>
      </w:pPr>
      <w:r>
        <w:rPr>
          <w:rFonts w:ascii="Arial" w:hAnsi="Arial" w:cs="Arial"/>
          <w:b/>
          <w:bCs/>
          <w:sz w:val="16"/>
          <w:szCs w:val="16"/>
        </w:rPr>
        <w:t>Должностная инструкция</w:t>
      </w:r>
    </w:p>
    <w:p w:rsidR="00F50B18" w:rsidRDefault="00F50B18" w:rsidP="00675495">
      <w:pPr>
        <w:shd w:val="clear" w:color="auto" w:fill="FFFFFF"/>
        <w:ind w:firstLine="709"/>
        <w:jc w:val="center"/>
        <w:rPr>
          <w:rFonts w:ascii="Arial" w:hAnsi="Arial" w:cs="Arial"/>
          <w:sz w:val="16"/>
          <w:szCs w:val="16"/>
        </w:rPr>
      </w:pPr>
      <w:r>
        <w:rPr>
          <w:rFonts w:ascii="Arial" w:hAnsi="Arial" w:cs="Arial"/>
          <w:b/>
          <w:bCs/>
          <w:sz w:val="16"/>
          <w:szCs w:val="16"/>
        </w:rPr>
        <w:t>ведущего специалиста муниципального казенного учреждения комитета образования Администрации Валдайского</w:t>
      </w:r>
      <w:r>
        <w:rPr>
          <w:rFonts w:ascii="Arial" w:hAnsi="Arial" w:cs="Arial"/>
          <w:sz w:val="16"/>
          <w:szCs w:val="16"/>
        </w:rPr>
        <w:t xml:space="preserve"> </w:t>
      </w:r>
      <w:r>
        <w:rPr>
          <w:rFonts w:ascii="Arial" w:hAnsi="Arial" w:cs="Arial"/>
          <w:b/>
          <w:bCs/>
          <w:sz w:val="16"/>
          <w:szCs w:val="16"/>
        </w:rPr>
        <w:t>муниципального района</w:t>
      </w:r>
    </w:p>
    <w:p w:rsidR="00F50B18" w:rsidRDefault="00F50B18" w:rsidP="00675495">
      <w:pPr>
        <w:shd w:val="clear" w:color="auto" w:fill="FFFFFF"/>
        <w:ind w:firstLine="709"/>
        <w:rPr>
          <w:rFonts w:ascii="Arial" w:hAnsi="Arial" w:cs="Arial"/>
          <w:sz w:val="16"/>
          <w:szCs w:val="16"/>
        </w:rPr>
      </w:pPr>
      <w:r>
        <w:rPr>
          <w:rFonts w:ascii="Arial" w:hAnsi="Arial" w:cs="Arial"/>
          <w:b/>
          <w:bCs/>
          <w:spacing w:val="-1"/>
          <w:sz w:val="16"/>
          <w:szCs w:val="16"/>
        </w:rPr>
        <w:lastRenderedPageBreak/>
        <w:t>1. Общие положения</w:t>
      </w:r>
    </w:p>
    <w:p w:rsidR="00F50B18" w:rsidRDefault="00F50B18" w:rsidP="00675495">
      <w:pPr>
        <w:pStyle w:val="21"/>
        <w:spacing w:after="0" w:line="240" w:lineRule="auto"/>
        <w:ind w:firstLine="709"/>
        <w:jc w:val="both"/>
        <w:rPr>
          <w:rFonts w:ascii="Arial" w:hAnsi="Arial" w:cs="Arial"/>
          <w:sz w:val="16"/>
          <w:szCs w:val="16"/>
        </w:rPr>
      </w:pPr>
      <w:r>
        <w:rPr>
          <w:rFonts w:ascii="Arial" w:hAnsi="Arial" w:cs="Arial"/>
          <w:sz w:val="16"/>
          <w:szCs w:val="16"/>
        </w:rPr>
        <w:tab/>
        <w:t>1.1.</w:t>
      </w:r>
      <w:r>
        <w:rPr>
          <w:rFonts w:ascii="Arial" w:hAnsi="Arial" w:cs="Arial"/>
          <w:b/>
          <w:bCs/>
          <w:sz w:val="16"/>
          <w:szCs w:val="16"/>
        </w:rPr>
        <w:t xml:space="preserve"> </w:t>
      </w:r>
      <w:r>
        <w:rPr>
          <w:rFonts w:ascii="Arial" w:hAnsi="Arial" w:cs="Arial"/>
          <w:sz w:val="16"/>
          <w:szCs w:val="16"/>
        </w:rPr>
        <w:t>Настоящая должностная инструкция определяет функциональные обязанности, права и ответственность ведущего специалиста м</w:t>
      </w:r>
      <w:r>
        <w:rPr>
          <w:rFonts w:ascii="Arial" w:hAnsi="Arial" w:cs="Arial"/>
          <w:bCs/>
          <w:sz w:val="16"/>
          <w:szCs w:val="16"/>
        </w:rPr>
        <w:t xml:space="preserve">униципального казенного учреждения </w:t>
      </w:r>
      <w:r>
        <w:rPr>
          <w:rFonts w:ascii="Arial" w:hAnsi="Arial" w:cs="Arial"/>
          <w:sz w:val="16"/>
          <w:szCs w:val="16"/>
        </w:rPr>
        <w:t>комитета образования Администрации Валдайского муниципального района, курирующего вопросы воспитател</w:t>
      </w:r>
      <w:r>
        <w:rPr>
          <w:rFonts w:ascii="Arial" w:hAnsi="Arial" w:cs="Arial"/>
          <w:sz w:val="16"/>
          <w:szCs w:val="16"/>
        </w:rPr>
        <w:t>ь</w:t>
      </w:r>
      <w:r>
        <w:rPr>
          <w:rFonts w:ascii="Arial" w:hAnsi="Arial" w:cs="Arial"/>
          <w:sz w:val="16"/>
          <w:szCs w:val="16"/>
        </w:rPr>
        <w:t>ной работы и дополнительного образования, сферу молодежной политики (далее ведущий специалист).</w:t>
      </w:r>
    </w:p>
    <w:p w:rsidR="00F50B18" w:rsidRDefault="00F50B18" w:rsidP="00675495">
      <w:pPr>
        <w:shd w:val="clear" w:color="auto" w:fill="FFFFFF"/>
        <w:ind w:firstLine="709"/>
        <w:jc w:val="both"/>
        <w:rPr>
          <w:rFonts w:ascii="Arial" w:hAnsi="Arial" w:cs="Arial"/>
          <w:sz w:val="16"/>
          <w:szCs w:val="16"/>
        </w:rPr>
      </w:pPr>
      <w:r>
        <w:rPr>
          <w:rFonts w:ascii="Arial" w:hAnsi="Arial" w:cs="Arial"/>
          <w:bCs/>
          <w:sz w:val="16"/>
          <w:szCs w:val="16"/>
        </w:rPr>
        <w:t>1.2.</w:t>
      </w:r>
      <w:r>
        <w:rPr>
          <w:rFonts w:ascii="Arial" w:hAnsi="Arial" w:cs="Arial"/>
          <w:b/>
          <w:bCs/>
          <w:sz w:val="16"/>
          <w:szCs w:val="16"/>
        </w:rPr>
        <w:t xml:space="preserve"> </w:t>
      </w:r>
      <w:r>
        <w:rPr>
          <w:rFonts w:ascii="Arial" w:hAnsi="Arial" w:cs="Arial"/>
          <w:bCs/>
          <w:sz w:val="16"/>
          <w:szCs w:val="16"/>
        </w:rPr>
        <w:t xml:space="preserve">Ведущий специалист </w:t>
      </w:r>
      <w:r>
        <w:rPr>
          <w:rFonts w:ascii="Arial" w:hAnsi="Arial" w:cs="Arial"/>
          <w:sz w:val="16"/>
          <w:szCs w:val="16"/>
        </w:rPr>
        <w:t xml:space="preserve">является муниципальным служащим </w:t>
      </w:r>
      <w:r>
        <w:rPr>
          <w:rFonts w:ascii="Arial" w:hAnsi="Arial" w:cs="Arial"/>
          <w:bCs/>
          <w:sz w:val="16"/>
          <w:szCs w:val="16"/>
        </w:rPr>
        <w:t>муниципального казенного учреждения комитета образования Администрации Валдайского</w:t>
      </w:r>
      <w:r>
        <w:rPr>
          <w:rFonts w:ascii="Arial" w:hAnsi="Arial" w:cs="Arial"/>
          <w:sz w:val="16"/>
          <w:szCs w:val="16"/>
        </w:rPr>
        <w:t xml:space="preserve"> </w:t>
      </w:r>
      <w:r>
        <w:rPr>
          <w:rFonts w:ascii="Arial" w:hAnsi="Arial" w:cs="Arial"/>
          <w:bCs/>
          <w:sz w:val="16"/>
          <w:szCs w:val="16"/>
        </w:rPr>
        <w:t>муниципального района (далее комитет образования)</w:t>
      </w:r>
      <w:r>
        <w:rPr>
          <w:rFonts w:ascii="Arial" w:hAnsi="Arial" w:cs="Arial"/>
          <w:sz w:val="16"/>
          <w:szCs w:val="16"/>
        </w:rPr>
        <w:t>.</w:t>
      </w:r>
    </w:p>
    <w:p w:rsidR="00F50B18" w:rsidRDefault="00F50B18" w:rsidP="00675495">
      <w:pPr>
        <w:shd w:val="clear" w:color="auto" w:fill="FFFFFF"/>
        <w:tabs>
          <w:tab w:val="left" w:pos="1008"/>
        </w:tabs>
        <w:ind w:firstLine="709"/>
        <w:jc w:val="both"/>
        <w:rPr>
          <w:rFonts w:ascii="Arial" w:hAnsi="Arial" w:cs="Arial"/>
          <w:sz w:val="16"/>
          <w:szCs w:val="16"/>
        </w:rPr>
      </w:pPr>
      <w:r>
        <w:rPr>
          <w:rFonts w:ascii="Arial" w:hAnsi="Arial" w:cs="Arial"/>
          <w:sz w:val="16"/>
          <w:szCs w:val="16"/>
        </w:rPr>
        <w:t>1.3. В соответствии с Решением Думы Валдайского муниципального района от 25.12.2008 № 354 «Об утверждении Реестра должностей муници</w:t>
      </w:r>
      <w:r>
        <w:rPr>
          <w:rFonts w:ascii="Arial" w:hAnsi="Arial" w:cs="Arial"/>
          <w:sz w:val="16"/>
          <w:szCs w:val="16"/>
        </w:rPr>
        <w:softHyphen/>
        <w:t>пальной службы в Администрации Валдайского муниципального района» должность ведущего специалиста относит</w:t>
      </w:r>
      <w:r>
        <w:rPr>
          <w:rFonts w:ascii="Arial" w:hAnsi="Arial" w:cs="Arial"/>
          <w:sz w:val="16"/>
          <w:szCs w:val="16"/>
        </w:rPr>
        <w:softHyphen/>
        <w:t>ся к старшей группе должностей.</w:t>
      </w:r>
    </w:p>
    <w:p w:rsidR="00F50B18" w:rsidRDefault="00F50B18" w:rsidP="00675495">
      <w:pPr>
        <w:shd w:val="clear" w:color="auto" w:fill="FFFFFF"/>
        <w:tabs>
          <w:tab w:val="left" w:pos="1008"/>
        </w:tabs>
        <w:ind w:firstLine="709"/>
        <w:jc w:val="both"/>
        <w:rPr>
          <w:rFonts w:ascii="Arial" w:hAnsi="Arial" w:cs="Arial"/>
          <w:sz w:val="16"/>
          <w:szCs w:val="16"/>
        </w:rPr>
      </w:pPr>
      <w:r>
        <w:rPr>
          <w:rFonts w:ascii="Arial" w:hAnsi="Arial" w:cs="Arial"/>
          <w:sz w:val="16"/>
          <w:szCs w:val="16"/>
        </w:rPr>
        <w:t xml:space="preserve">1.4. Ведущий специалист назначается на должность председателем </w:t>
      </w:r>
      <w:r>
        <w:rPr>
          <w:rFonts w:ascii="Arial" w:hAnsi="Arial" w:cs="Arial"/>
          <w:bCs/>
          <w:sz w:val="16"/>
          <w:szCs w:val="16"/>
        </w:rPr>
        <w:t>муниципального казенного учреждения комитета образования по результ</w:t>
      </w:r>
      <w:r>
        <w:rPr>
          <w:rFonts w:ascii="Arial" w:hAnsi="Arial" w:cs="Arial"/>
          <w:bCs/>
          <w:sz w:val="16"/>
          <w:szCs w:val="16"/>
        </w:rPr>
        <w:t>а</w:t>
      </w:r>
      <w:r>
        <w:rPr>
          <w:rFonts w:ascii="Arial" w:hAnsi="Arial" w:cs="Arial"/>
          <w:bCs/>
          <w:sz w:val="16"/>
          <w:szCs w:val="16"/>
        </w:rPr>
        <w:t>там конкурса на</w:t>
      </w:r>
      <w:r>
        <w:rPr>
          <w:rFonts w:ascii="Arial" w:hAnsi="Arial" w:cs="Arial"/>
          <w:sz w:val="16"/>
          <w:szCs w:val="16"/>
        </w:rPr>
        <w:t xml:space="preserve"> замещение вакантной должности муниципальной службы в Администрации Валдайского муниципального района;</w:t>
      </w:r>
    </w:p>
    <w:p w:rsidR="00F50B18" w:rsidRDefault="00F50B18" w:rsidP="00675495">
      <w:pPr>
        <w:shd w:val="clear" w:color="auto" w:fill="FFFFFF"/>
        <w:tabs>
          <w:tab w:val="left" w:pos="1008"/>
        </w:tabs>
        <w:ind w:firstLine="709"/>
        <w:jc w:val="both"/>
        <w:rPr>
          <w:rFonts w:ascii="Arial" w:hAnsi="Arial" w:cs="Arial"/>
          <w:sz w:val="16"/>
          <w:szCs w:val="16"/>
        </w:rPr>
      </w:pPr>
      <w:r>
        <w:rPr>
          <w:rFonts w:ascii="Arial" w:hAnsi="Arial" w:cs="Arial"/>
          <w:sz w:val="16"/>
          <w:szCs w:val="16"/>
        </w:rPr>
        <w:t>1.5. Ведущий специалист освобождается от должности   в порядке, установленном трудовым законодательством, Федеральным законом «О м</w:t>
      </w:r>
      <w:r>
        <w:rPr>
          <w:rFonts w:ascii="Arial" w:hAnsi="Arial" w:cs="Arial"/>
          <w:sz w:val="16"/>
          <w:szCs w:val="16"/>
        </w:rPr>
        <w:t>у</w:t>
      </w:r>
      <w:r>
        <w:rPr>
          <w:rFonts w:ascii="Arial" w:hAnsi="Arial" w:cs="Arial"/>
          <w:sz w:val="16"/>
          <w:szCs w:val="16"/>
        </w:rPr>
        <w:t>ниципальной службе в Российской Федерации» приказом председателя комитета образования.</w:t>
      </w:r>
    </w:p>
    <w:p w:rsidR="00F50B18" w:rsidRDefault="00F50B18" w:rsidP="00675495">
      <w:pPr>
        <w:shd w:val="clear" w:color="auto" w:fill="FFFFFF"/>
        <w:tabs>
          <w:tab w:val="left" w:pos="1008"/>
        </w:tabs>
        <w:ind w:firstLine="709"/>
        <w:jc w:val="both"/>
        <w:rPr>
          <w:rFonts w:ascii="Arial" w:hAnsi="Arial" w:cs="Arial"/>
          <w:sz w:val="16"/>
          <w:szCs w:val="16"/>
        </w:rPr>
      </w:pPr>
      <w:r>
        <w:rPr>
          <w:rFonts w:ascii="Arial" w:hAnsi="Arial" w:cs="Arial"/>
          <w:sz w:val="16"/>
          <w:szCs w:val="16"/>
        </w:rPr>
        <w:t xml:space="preserve">1.6. Ведущий специалист непосредственно подчинен председателю </w:t>
      </w:r>
      <w:r>
        <w:rPr>
          <w:rFonts w:ascii="Arial" w:hAnsi="Arial" w:cs="Arial"/>
          <w:bCs/>
          <w:sz w:val="16"/>
          <w:szCs w:val="16"/>
        </w:rPr>
        <w:t>комитета образования;</w:t>
      </w:r>
    </w:p>
    <w:p w:rsidR="00F50B18" w:rsidRDefault="00F50B18" w:rsidP="00675495">
      <w:pPr>
        <w:widowControl w:val="0"/>
        <w:numPr>
          <w:ilvl w:val="1"/>
          <w:numId w:val="17"/>
        </w:numPr>
        <w:tabs>
          <w:tab w:val="left" w:pos="1134"/>
        </w:tabs>
        <w:suppressAutoHyphens/>
        <w:autoSpaceDE w:val="0"/>
        <w:ind w:left="0" w:firstLine="709"/>
        <w:jc w:val="both"/>
        <w:rPr>
          <w:rFonts w:ascii="Arial" w:hAnsi="Arial" w:cs="Arial"/>
          <w:sz w:val="16"/>
          <w:szCs w:val="16"/>
        </w:rPr>
      </w:pPr>
      <w:r>
        <w:rPr>
          <w:rFonts w:ascii="Arial" w:hAnsi="Arial" w:cs="Arial"/>
          <w:spacing w:val="-4"/>
          <w:sz w:val="16"/>
          <w:szCs w:val="16"/>
        </w:rPr>
        <w:t xml:space="preserve"> Ведущий специалист </w:t>
      </w:r>
      <w:r>
        <w:rPr>
          <w:rFonts w:ascii="Arial" w:hAnsi="Arial" w:cs="Arial"/>
          <w:sz w:val="16"/>
          <w:szCs w:val="16"/>
        </w:rPr>
        <w:t xml:space="preserve">в своей деятельности руководствуется </w:t>
      </w:r>
      <w:r>
        <w:rPr>
          <w:rFonts w:ascii="Arial" w:hAnsi="Arial" w:cs="Arial"/>
          <w:spacing w:val="-12"/>
          <w:sz w:val="16"/>
          <w:szCs w:val="16"/>
        </w:rPr>
        <w:t xml:space="preserve">Конституцией Российской Федерации,  </w:t>
      </w:r>
      <w:r>
        <w:rPr>
          <w:rFonts w:ascii="Arial" w:hAnsi="Arial" w:cs="Arial"/>
          <w:sz w:val="16"/>
          <w:szCs w:val="16"/>
        </w:rPr>
        <w:t xml:space="preserve">Конвенцией ООН о правах ребенка, Федеральными и областными законами в сфере государственной молодежной политики, государственной национальной политики, занятости населения, профилактики безнадзорности и правонарушений несовершеннолетних; Федеральным законом «Об общественных объединениях»; Основами молодежной политики в Российской Федерации; нормативными правовыми актами </w:t>
      </w:r>
      <w:r>
        <w:rPr>
          <w:rFonts w:ascii="Arial" w:hAnsi="Arial" w:cs="Arial"/>
          <w:spacing w:val="-12"/>
          <w:sz w:val="16"/>
          <w:szCs w:val="16"/>
        </w:rPr>
        <w:t>Президента Российской Федерации,</w:t>
      </w:r>
      <w:r>
        <w:rPr>
          <w:rFonts w:ascii="Arial" w:hAnsi="Arial" w:cs="Arial"/>
          <w:sz w:val="16"/>
          <w:szCs w:val="16"/>
        </w:rPr>
        <w:t xml:space="preserve"> </w:t>
      </w:r>
      <w:r>
        <w:rPr>
          <w:rFonts w:ascii="Arial" w:hAnsi="Arial" w:cs="Arial"/>
          <w:spacing w:val="-14"/>
          <w:sz w:val="16"/>
          <w:szCs w:val="16"/>
        </w:rPr>
        <w:t xml:space="preserve">Правительства Российской Федерации, федеральных органов государственной власти, </w:t>
      </w:r>
      <w:r>
        <w:rPr>
          <w:rFonts w:ascii="Arial" w:hAnsi="Arial" w:cs="Arial"/>
          <w:spacing w:val="-8"/>
          <w:sz w:val="16"/>
          <w:szCs w:val="16"/>
        </w:rPr>
        <w:t xml:space="preserve">Указами Губернатора области, областными законами и постановлениями областной Думы,  Уставом Валдайского муниципального района, постановлениями и распоряжениями Администрации   муниципального района, Положением о комитете образования Администрации Валдайского муниципального района, </w:t>
      </w:r>
      <w:r>
        <w:rPr>
          <w:rFonts w:ascii="Arial" w:hAnsi="Arial" w:cs="Arial"/>
          <w:sz w:val="16"/>
          <w:szCs w:val="16"/>
        </w:rPr>
        <w:t>настоящей  должностной  инструкцией;</w:t>
      </w:r>
    </w:p>
    <w:p w:rsidR="00F50B18" w:rsidRDefault="00F50B18" w:rsidP="00675495">
      <w:pPr>
        <w:widowControl w:val="0"/>
        <w:numPr>
          <w:ilvl w:val="1"/>
          <w:numId w:val="17"/>
        </w:numPr>
        <w:tabs>
          <w:tab w:val="left" w:pos="1134"/>
        </w:tabs>
        <w:suppressAutoHyphens/>
        <w:autoSpaceDE w:val="0"/>
        <w:ind w:left="0" w:firstLine="709"/>
        <w:jc w:val="both"/>
        <w:rPr>
          <w:rFonts w:ascii="Arial" w:hAnsi="Arial" w:cs="Arial"/>
          <w:sz w:val="16"/>
          <w:szCs w:val="16"/>
        </w:rPr>
      </w:pPr>
      <w:r>
        <w:rPr>
          <w:rFonts w:ascii="Arial" w:hAnsi="Arial" w:cs="Arial"/>
          <w:sz w:val="16"/>
          <w:szCs w:val="16"/>
        </w:rPr>
        <w:t xml:space="preserve"> На период временного отсутствия ведущего специалиста (отпуск, болезнь и т.д.) его обязанности возлагаются приказом председателя комитета образования на одного из работников комитета образования.</w:t>
      </w:r>
    </w:p>
    <w:p w:rsidR="00F50B18" w:rsidRDefault="00F50B18" w:rsidP="00675495">
      <w:pPr>
        <w:ind w:firstLine="709"/>
        <w:jc w:val="both"/>
        <w:rPr>
          <w:rFonts w:ascii="Arial" w:hAnsi="Arial" w:cs="Arial"/>
          <w:b/>
          <w:bCs/>
          <w:sz w:val="16"/>
          <w:szCs w:val="16"/>
        </w:rPr>
      </w:pPr>
    </w:p>
    <w:p w:rsidR="00F50B18" w:rsidRDefault="00F50B18" w:rsidP="00675495">
      <w:pPr>
        <w:ind w:firstLine="709"/>
        <w:jc w:val="both"/>
        <w:rPr>
          <w:rFonts w:ascii="Arial" w:hAnsi="Arial" w:cs="Arial"/>
          <w:spacing w:val="-12"/>
          <w:sz w:val="16"/>
          <w:szCs w:val="16"/>
        </w:rPr>
      </w:pPr>
      <w:r>
        <w:rPr>
          <w:rFonts w:ascii="Arial" w:hAnsi="Arial" w:cs="Arial"/>
          <w:sz w:val="16"/>
          <w:szCs w:val="16"/>
        </w:rPr>
        <w:tab/>
      </w:r>
      <w:r>
        <w:rPr>
          <w:rFonts w:ascii="Arial" w:hAnsi="Arial" w:cs="Arial"/>
          <w:b/>
          <w:bCs/>
          <w:sz w:val="16"/>
          <w:szCs w:val="16"/>
        </w:rPr>
        <w:t>2. Квалификационные требования</w:t>
      </w:r>
    </w:p>
    <w:p w:rsidR="00F50B18" w:rsidRPr="008A1A49" w:rsidRDefault="00F50B18" w:rsidP="00675495">
      <w:pPr>
        <w:pStyle w:val="311"/>
        <w:ind w:firstLine="709"/>
        <w:rPr>
          <w:rFonts w:ascii="Arial" w:hAnsi="Arial" w:cs="Arial"/>
          <w:spacing w:val="-12"/>
          <w:sz w:val="16"/>
          <w:szCs w:val="16"/>
        </w:rPr>
      </w:pPr>
      <w:r w:rsidRPr="008A1A49">
        <w:rPr>
          <w:rFonts w:ascii="Arial" w:hAnsi="Arial" w:cs="Arial"/>
          <w:spacing w:val="-12"/>
          <w:sz w:val="16"/>
          <w:szCs w:val="16"/>
        </w:rPr>
        <w:t>2.1. В соответствии с постановлением Администрации Валдайского муниципального района от 01.03.2011 № 310 «Об утверждении квалификационных требований для замещения должностей муниципальной службы в Администрации Валдайского муниципального района» ведущий специалист должен иметь:</w:t>
      </w:r>
    </w:p>
    <w:p w:rsidR="00F50B18" w:rsidRPr="008A1A49" w:rsidRDefault="00F50B18" w:rsidP="00675495">
      <w:pPr>
        <w:pStyle w:val="311"/>
        <w:ind w:firstLine="709"/>
        <w:rPr>
          <w:rFonts w:ascii="Arial" w:hAnsi="Arial" w:cs="Arial"/>
          <w:sz w:val="16"/>
          <w:szCs w:val="16"/>
        </w:rPr>
      </w:pPr>
      <w:r w:rsidRPr="008A1A49">
        <w:rPr>
          <w:rFonts w:ascii="Arial" w:hAnsi="Arial" w:cs="Arial"/>
          <w:spacing w:val="-12"/>
          <w:sz w:val="16"/>
          <w:szCs w:val="16"/>
        </w:rPr>
        <w:t>высшее профессиональное образование;</w:t>
      </w:r>
    </w:p>
    <w:p w:rsidR="00F50B18" w:rsidRDefault="00F50B18" w:rsidP="00675495">
      <w:pPr>
        <w:ind w:firstLine="709"/>
        <w:jc w:val="both"/>
        <w:rPr>
          <w:rFonts w:ascii="Arial" w:hAnsi="Arial" w:cs="Arial"/>
          <w:sz w:val="16"/>
          <w:szCs w:val="16"/>
        </w:rPr>
      </w:pPr>
      <w:r>
        <w:rPr>
          <w:rFonts w:ascii="Arial" w:hAnsi="Arial" w:cs="Arial"/>
          <w:sz w:val="16"/>
          <w:szCs w:val="16"/>
        </w:rPr>
        <w:t xml:space="preserve">не менее двух лет </w:t>
      </w:r>
      <w:r>
        <w:rPr>
          <w:rFonts w:ascii="Arial" w:hAnsi="Arial" w:cs="Arial"/>
          <w:sz w:val="16"/>
          <w:szCs w:val="16"/>
          <w:shd w:val="clear" w:color="auto" w:fill="FFFFFF"/>
        </w:rPr>
        <w:t>стажа муниципальной службы (государственной службы) или не менее четырех лет стажа работы по специальности;</w:t>
      </w:r>
    </w:p>
    <w:p w:rsidR="00F50B18" w:rsidRDefault="00F50B18" w:rsidP="00675495">
      <w:pPr>
        <w:ind w:firstLine="709"/>
        <w:jc w:val="both"/>
        <w:rPr>
          <w:rFonts w:ascii="Arial" w:hAnsi="Arial" w:cs="Arial"/>
          <w:sz w:val="16"/>
          <w:szCs w:val="16"/>
          <w:shd w:val="clear" w:color="auto" w:fill="FFFFFF"/>
        </w:rPr>
      </w:pPr>
      <w:r>
        <w:rPr>
          <w:rFonts w:ascii="Arial" w:hAnsi="Arial" w:cs="Arial"/>
          <w:sz w:val="16"/>
          <w:szCs w:val="16"/>
        </w:rPr>
        <w:t xml:space="preserve">2.2. </w:t>
      </w:r>
      <w:r>
        <w:rPr>
          <w:rFonts w:ascii="Arial" w:hAnsi="Arial" w:cs="Arial"/>
          <w:sz w:val="16"/>
          <w:szCs w:val="16"/>
          <w:shd w:val="clear" w:color="auto" w:fill="FFFFFF"/>
        </w:rPr>
        <w:t xml:space="preserve">Профессиональные знания: </w:t>
      </w:r>
      <w:r>
        <w:rPr>
          <w:rFonts w:ascii="Arial" w:hAnsi="Arial" w:cs="Arial"/>
          <w:sz w:val="16"/>
          <w:szCs w:val="16"/>
        </w:rPr>
        <w:t>Конституции Российской Федерации, федеральных законов, указов Президента Российской Федерации, пост</w:t>
      </w:r>
      <w:r>
        <w:rPr>
          <w:rFonts w:ascii="Arial" w:hAnsi="Arial" w:cs="Arial"/>
          <w:sz w:val="16"/>
          <w:szCs w:val="16"/>
        </w:rPr>
        <w:t>а</w:t>
      </w:r>
      <w:r>
        <w:rPr>
          <w:rFonts w:ascii="Arial" w:hAnsi="Arial" w:cs="Arial"/>
          <w:sz w:val="16"/>
          <w:szCs w:val="16"/>
        </w:rPr>
        <w:t>новлений Правительства Российской Федерации; Устава Валдайского муниципального района, иные нормативные правовые актов и служебные докуме</w:t>
      </w:r>
      <w:r>
        <w:rPr>
          <w:rFonts w:ascii="Arial" w:hAnsi="Arial" w:cs="Arial"/>
          <w:sz w:val="16"/>
          <w:szCs w:val="16"/>
        </w:rPr>
        <w:t>н</w:t>
      </w:r>
      <w:r>
        <w:rPr>
          <w:rFonts w:ascii="Arial" w:hAnsi="Arial" w:cs="Arial"/>
          <w:sz w:val="16"/>
          <w:szCs w:val="16"/>
        </w:rPr>
        <w:t xml:space="preserve">ты, регулирующие соответствующую сферу деятельности применительно к исполнению конкретных должностных обязанностей; </w:t>
      </w:r>
      <w:r>
        <w:rPr>
          <w:rFonts w:ascii="Arial" w:hAnsi="Arial" w:cs="Arial"/>
          <w:sz w:val="16"/>
          <w:szCs w:val="16"/>
          <w:shd w:val="clear" w:color="auto" w:fill="FFFFFF"/>
        </w:rPr>
        <w:t>основ управления и о</w:t>
      </w:r>
      <w:r>
        <w:rPr>
          <w:rFonts w:ascii="Arial" w:hAnsi="Arial" w:cs="Arial"/>
          <w:sz w:val="16"/>
          <w:szCs w:val="16"/>
          <w:shd w:val="clear" w:color="auto" w:fill="FFFFFF"/>
        </w:rPr>
        <w:t>р</w:t>
      </w:r>
      <w:r>
        <w:rPr>
          <w:rFonts w:ascii="Arial" w:hAnsi="Arial" w:cs="Arial"/>
          <w:sz w:val="16"/>
          <w:szCs w:val="16"/>
          <w:shd w:val="clear" w:color="auto" w:fill="FFFFFF"/>
        </w:rPr>
        <w:t>ганизации труда; норм делового общения; форм и методов работы с применением автоматизированных средств управления; аппаратного и программн</w:t>
      </w:r>
      <w:r>
        <w:rPr>
          <w:rFonts w:ascii="Arial" w:hAnsi="Arial" w:cs="Arial"/>
          <w:sz w:val="16"/>
          <w:szCs w:val="16"/>
          <w:shd w:val="clear" w:color="auto" w:fill="FFFFFF"/>
        </w:rPr>
        <w:t>о</w:t>
      </w:r>
      <w:r>
        <w:rPr>
          <w:rFonts w:ascii="Arial" w:hAnsi="Arial" w:cs="Arial"/>
          <w:sz w:val="16"/>
          <w:szCs w:val="16"/>
          <w:shd w:val="clear" w:color="auto" w:fill="FFFFFF"/>
        </w:rPr>
        <w:t>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порядка работы со служебной информацией; основ делопроизводства; правил охраны труда и противопожарной безопасности.</w:t>
      </w:r>
    </w:p>
    <w:p w:rsidR="00F50B18" w:rsidRDefault="00F50B18" w:rsidP="00675495">
      <w:pPr>
        <w:ind w:firstLine="709"/>
        <w:jc w:val="both"/>
        <w:rPr>
          <w:rFonts w:ascii="Arial" w:hAnsi="Arial" w:cs="Arial"/>
          <w:sz w:val="16"/>
          <w:szCs w:val="16"/>
        </w:rPr>
      </w:pPr>
      <w:r>
        <w:rPr>
          <w:rFonts w:ascii="Arial" w:hAnsi="Arial" w:cs="Arial"/>
          <w:sz w:val="16"/>
          <w:szCs w:val="16"/>
          <w:shd w:val="clear" w:color="auto" w:fill="FFFFFF"/>
        </w:rPr>
        <w:t>2.3. Профессиональные навыки: работы в сфере, соответствующей направлению деятельности структурного подразделения, обеспечения в</w:t>
      </w:r>
      <w:r>
        <w:rPr>
          <w:rFonts w:ascii="Arial" w:hAnsi="Arial" w:cs="Arial"/>
          <w:sz w:val="16"/>
          <w:szCs w:val="16"/>
          <w:shd w:val="clear" w:color="auto" w:fill="FFFFFF"/>
        </w:rPr>
        <w:t>ы</w:t>
      </w:r>
      <w:r>
        <w:rPr>
          <w:rFonts w:ascii="Arial" w:hAnsi="Arial" w:cs="Arial"/>
          <w:sz w:val="16"/>
          <w:szCs w:val="16"/>
          <w:shd w:val="clear" w:color="auto" w:fill="FFFFFF"/>
        </w:rPr>
        <w:t>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обеспечения выполнения задач и функций по организационному, информационному, документационному, финансово-экономическому, хозяйственному и иному обеспечению деятельности, исполнительской дисциплины, работы с внутренними и периферийн</w:t>
      </w:r>
      <w:r>
        <w:rPr>
          <w:rFonts w:ascii="Arial" w:hAnsi="Arial" w:cs="Arial"/>
          <w:sz w:val="16"/>
          <w:szCs w:val="16"/>
          <w:shd w:val="clear" w:color="auto" w:fill="FFFFFF"/>
        </w:rPr>
        <w:t>ы</w:t>
      </w:r>
      <w:r>
        <w:rPr>
          <w:rFonts w:ascii="Arial" w:hAnsi="Arial" w:cs="Arial"/>
          <w:sz w:val="16"/>
          <w:szCs w:val="16"/>
          <w:shd w:val="clear" w:color="auto" w:fill="FFFFFF"/>
        </w:rPr>
        <w:t>ми устройствами компьютера, работы с информационно-телекоммуникационными сетями, в том числе сетью «Интернет», работы в операционной сист</w:t>
      </w:r>
      <w:r>
        <w:rPr>
          <w:rFonts w:ascii="Arial" w:hAnsi="Arial" w:cs="Arial"/>
          <w:sz w:val="16"/>
          <w:szCs w:val="16"/>
          <w:shd w:val="clear" w:color="auto" w:fill="FFFFFF"/>
        </w:rPr>
        <w:t>е</w:t>
      </w:r>
      <w:r>
        <w:rPr>
          <w:rFonts w:ascii="Arial" w:hAnsi="Arial" w:cs="Arial"/>
          <w:sz w:val="16"/>
          <w:szCs w:val="16"/>
          <w:shd w:val="clear" w:color="auto" w:fill="FFFFFF"/>
        </w:rPr>
        <w:t>ме, управления электронной почтой, работы в текстовом редакторе, работы с электронными таблицами, подготовки презентаций, использования граф</w:t>
      </w:r>
      <w:r>
        <w:rPr>
          <w:rFonts w:ascii="Arial" w:hAnsi="Arial" w:cs="Arial"/>
          <w:sz w:val="16"/>
          <w:szCs w:val="16"/>
          <w:shd w:val="clear" w:color="auto" w:fill="FFFFFF"/>
        </w:rPr>
        <w:t>и</w:t>
      </w:r>
      <w:r>
        <w:rPr>
          <w:rFonts w:ascii="Arial" w:hAnsi="Arial" w:cs="Arial"/>
          <w:sz w:val="16"/>
          <w:szCs w:val="16"/>
          <w:shd w:val="clear" w:color="auto" w:fill="FFFFFF"/>
        </w:rPr>
        <w:t>ческих объектов в электронных документах, работы с базами данных, подготовки деловой корреспонденции.</w:t>
      </w:r>
    </w:p>
    <w:p w:rsidR="00F50B18" w:rsidRDefault="00F50B18" w:rsidP="00675495">
      <w:pPr>
        <w:ind w:firstLine="709"/>
        <w:jc w:val="both"/>
        <w:rPr>
          <w:rFonts w:ascii="Arial" w:hAnsi="Arial" w:cs="Arial"/>
          <w:sz w:val="16"/>
          <w:szCs w:val="16"/>
        </w:rPr>
      </w:pPr>
    </w:p>
    <w:p w:rsidR="00F50B18" w:rsidRDefault="00F50B18" w:rsidP="00675495">
      <w:pPr>
        <w:widowControl w:val="0"/>
        <w:numPr>
          <w:ilvl w:val="0"/>
          <w:numId w:val="18"/>
        </w:numPr>
        <w:shd w:val="clear" w:color="auto" w:fill="FFFFFF"/>
        <w:tabs>
          <w:tab w:val="left" w:pos="284"/>
          <w:tab w:val="left" w:pos="993"/>
        </w:tabs>
        <w:suppressAutoHyphens/>
        <w:autoSpaceDE w:val="0"/>
        <w:ind w:left="0" w:firstLine="709"/>
        <w:rPr>
          <w:rFonts w:ascii="Arial" w:hAnsi="Arial" w:cs="Arial"/>
          <w:b/>
          <w:bCs/>
          <w:sz w:val="16"/>
          <w:szCs w:val="16"/>
        </w:rPr>
      </w:pPr>
      <w:r>
        <w:rPr>
          <w:rFonts w:ascii="Arial" w:hAnsi="Arial" w:cs="Arial"/>
          <w:b/>
          <w:bCs/>
          <w:sz w:val="16"/>
          <w:szCs w:val="16"/>
        </w:rPr>
        <w:t>Должностные обязанности</w:t>
      </w:r>
    </w:p>
    <w:p w:rsidR="00F50B18" w:rsidRDefault="00F50B18" w:rsidP="00675495">
      <w:pPr>
        <w:ind w:firstLine="709"/>
        <w:rPr>
          <w:rFonts w:ascii="Arial" w:hAnsi="Arial" w:cs="Arial"/>
          <w:sz w:val="16"/>
          <w:szCs w:val="16"/>
        </w:rPr>
      </w:pPr>
      <w:r>
        <w:rPr>
          <w:rFonts w:ascii="Arial" w:hAnsi="Arial" w:cs="Arial"/>
          <w:sz w:val="16"/>
          <w:szCs w:val="16"/>
        </w:rPr>
        <w:t>3.1. Ведущий специалист комитета образования обязан:</w:t>
      </w:r>
    </w:p>
    <w:p w:rsidR="00F50B18" w:rsidRDefault="00F50B18" w:rsidP="00675495">
      <w:pPr>
        <w:numPr>
          <w:ilvl w:val="2"/>
          <w:numId w:val="19"/>
        </w:numPr>
        <w:autoSpaceDE w:val="0"/>
        <w:autoSpaceDN w:val="0"/>
        <w:adjustRightInd w:val="0"/>
        <w:ind w:left="0" w:firstLine="709"/>
        <w:jc w:val="both"/>
        <w:rPr>
          <w:rFonts w:ascii="Arial" w:hAnsi="Arial" w:cs="Arial"/>
          <w:sz w:val="16"/>
          <w:szCs w:val="16"/>
        </w:rPr>
      </w:pPr>
      <w:r>
        <w:rPr>
          <w:rFonts w:ascii="Arial" w:hAnsi="Arial" w:cs="Arial"/>
          <w:sz w:val="16"/>
          <w:szCs w:val="16"/>
        </w:rPr>
        <w:t xml:space="preserve">Соблюдать </w:t>
      </w:r>
      <w:hyperlink r:id="rId9" w:history="1">
        <w:r w:rsidRPr="00F50B18">
          <w:rPr>
            <w:rStyle w:val="af0"/>
            <w:rFonts w:ascii="Arial" w:hAnsi="Arial" w:cs="Arial"/>
            <w:color w:val="auto"/>
            <w:sz w:val="16"/>
            <w:szCs w:val="16"/>
            <w:u w:val="none"/>
          </w:rPr>
          <w:t>Конституцию</w:t>
        </w:r>
      </w:hyperlink>
      <w:r>
        <w:rPr>
          <w:rFonts w:ascii="Arial" w:hAnsi="Arial" w:cs="Arial"/>
          <w:sz w:val="16"/>
          <w:szCs w:val="16"/>
        </w:rPr>
        <w:t xml:space="preserve"> Российской Федерации, федеральные законы, иные нормативные правовые акты Российской Федерации, з</w:t>
      </w:r>
      <w:r>
        <w:rPr>
          <w:rFonts w:ascii="Arial" w:hAnsi="Arial" w:cs="Arial"/>
          <w:sz w:val="16"/>
          <w:szCs w:val="16"/>
        </w:rPr>
        <w:t>а</w:t>
      </w:r>
      <w:r>
        <w:rPr>
          <w:rFonts w:ascii="Arial" w:hAnsi="Arial" w:cs="Arial"/>
          <w:sz w:val="16"/>
          <w:szCs w:val="16"/>
        </w:rPr>
        <w:t>коны и иные нормативные правовые акты Новгородской области, устав Валдайского муниципального района и иные муниципальные правовые акты и обеспечивать их исполнение;</w:t>
      </w:r>
    </w:p>
    <w:p w:rsidR="00F50B18" w:rsidRDefault="00F50B18" w:rsidP="00675495">
      <w:pPr>
        <w:numPr>
          <w:ilvl w:val="2"/>
          <w:numId w:val="19"/>
        </w:numPr>
        <w:autoSpaceDE w:val="0"/>
        <w:autoSpaceDN w:val="0"/>
        <w:adjustRightInd w:val="0"/>
        <w:ind w:left="0" w:firstLine="709"/>
        <w:jc w:val="both"/>
        <w:rPr>
          <w:rFonts w:ascii="Arial" w:hAnsi="Arial" w:cs="Arial"/>
          <w:sz w:val="16"/>
          <w:szCs w:val="16"/>
        </w:rPr>
      </w:pPr>
      <w:r>
        <w:rPr>
          <w:rFonts w:ascii="Arial" w:hAnsi="Arial" w:cs="Arial"/>
          <w:sz w:val="16"/>
          <w:szCs w:val="16"/>
        </w:rPr>
        <w:t>Исполнять должностные обязанности в соответствии с должностной инструкцией;</w:t>
      </w:r>
    </w:p>
    <w:p w:rsidR="00F50B18" w:rsidRDefault="00F50B18" w:rsidP="00675495">
      <w:pPr>
        <w:numPr>
          <w:ilvl w:val="2"/>
          <w:numId w:val="19"/>
        </w:numPr>
        <w:autoSpaceDE w:val="0"/>
        <w:autoSpaceDN w:val="0"/>
        <w:adjustRightInd w:val="0"/>
        <w:ind w:left="0" w:firstLine="709"/>
        <w:jc w:val="both"/>
        <w:rPr>
          <w:rFonts w:ascii="Arial" w:hAnsi="Arial" w:cs="Arial"/>
          <w:sz w:val="16"/>
          <w:szCs w:val="16"/>
        </w:rPr>
      </w:pPr>
      <w:r>
        <w:rPr>
          <w:rFonts w:ascii="Arial" w:hAnsi="Arial" w:cs="Arial"/>
          <w:sz w:val="16"/>
          <w:szCs w:val="16"/>
        </w:rPr>
        <w:t>Соблюдать при исполнении должностных обязанностей права и законные интересы граждан и организаций;</w:t>
      </w:r>
    </w:p>
    <w:p w:rsidR="00F50B18" w:rsidRDefault="00F50B18" w:rsidP="00675495">
      <w:pPr>
        <w:numPr>
          <w:ilvl w:val="2"/>
          <w:numId w:val="19"/>
        </w:numPr>
        <w:autoSpaceDE w:val="0"/>
        <w:autoSpaceDN w:val="0"/>
        <w:adjustRightInd w:val="0"/>
        <w:ind w:left="0" w:firstLine="709"/>
        <w:jc w:val="both"/>
        <w:rPr>
          <w:rFonts w:ascii="Arial" w:hAnsi="Arial" w:cs="Arial"/>
          <w:sz w:val="16"/>
          <w:szCs w:val="16"/>
        </w:rPr>
      </w:pPr>
      <w:r>
        <w:rPr>
          <w:rFonts w:ascii="Arial" w:hAnsi="Arial" w:cs="Arial"/>
          <w:sz w:val="16"/>
          <w:szCs w:val="16"/>
        </w:rPr>
        <w:t>Соблюдать установленные в комитете образования правила внутреннего трудового распорядка, должностную инструкцию, порядок работы со служебной информацией;</w:t>
      </w:r>
    </w:p>
    <w:p w:rsidR="00F50B18" w:rsidRDefault="00F50B18" w:rsidP="00675495">
      <w:pPr>
        <w:numPr>
          <w:ilvl w:val="2"/>
          <w:numId w:val="19"/>
        </w:numPr>
        <w:autoSpaceDE w:val="0"/>
        <w:autoSpaceDN w:val="0"/>
        <w:adjustRightInd w:val="0"/>
        <w:ind w:left="0" w:firstLine="709"/>
        <w:jc w:val="both"/>
        <w:rPr>
          <w:rFonts w:ascii="Arial" w:hAnsi="Arial" w:cs="Arial"/>
          <w:sz w:val="16"/>
          <w:szCs w:val="16"/>
        </w:rPr>
      </w:pPr>
      <w:r>
        <w:rPr>
          <w:rFonts w:ascii="Arial" w:hAnsi="Arial" w:cs="Arial"/>
          <w:sz w:val="16"/>
          <w:szCs w:val="16"/>
        </w:rPr>
        <w:t>Поддерживать уровень квалификации, необходимый для надлежащего исполнения должностных обязанностей;</w:t>
      </w:r>
    </w:p>
    <w:p w:rsidR="00F50B18" w:rsidRDefault="00F50B18" w:rsidP="00675495">
      <w:pPr>
        <w:numPr>
          <w:ilvl w:val="2"/>
          <w:numId w:val="19"/>
        </w:numPr>
        <w:autoSpaceDE w:val="0"/>
        <w:autoSpaceDN w:val="0"/>
        <w:adjustRightInd w:val="0"/>
        <w:ind w:left="0" w:firstLine="709"/>
        <w:jc w:val="both"/>
        <w:rPr>
          <w:rFonts w:ascii="Arial" w:hAnsi="Arial" w:cs="Arial"/>
          <w:sz w:val="16"/>
          <w:szCs w:val="16"/>
        </w:rPr>
      </w:pPr>
      <w:r>
        <w:rPr>
          <w:rFonts w:ascii="Arial" w:hAnsi="Arial" w:cs="Arial"/>
          <w:sz w:val="16"/>
          <w:szCs w:val="16"/>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50B18" w:rsidRDefault="00F50B18" w:rsidP="00675495">
      <w:pPr>
        <w:numPr>
          <w:ilvl w:val="2"/>
          <w:numId w:val="19"/>
        </w:numPr>
        <w:autoSpaceDE w:val="0"/>
        <w:autoSpaceDN w:val="0"/>
        <w:adjustRightInd w:val="0"/>
        <w:ind w:left="0" w:firstLine="709"/>
        <w:jc w:val="both"/>
        <w:rPr>
          <w:rFonts w:ascii="Arial" w:hAnsi="Arial" w:cs="Arial"/>
          <w:sz w:val="16"/>
          <w:szCs w:val="16"/>
        </w:rPr>
      </w:pPr>
      <w:r>
        <w:rPr>
          <w:rFonts w:ascii="Arial" w:hAnsi="Arial" w:cs="Arial"/>
          <w:sz w:val="16"/>
          <w:szCs w:val="16"/>
        </w:rPr>
        <w:t>Беречь государственное и муниципальное имущество, в том числе предоставленное ему для исполнения должностных обязанностей;</w:t>
      </w:r>
    </w:p>
    <w:p w:rsidR="00F50B18" w:rsidRDefault="00F50B18" w:rsidP="00675495">
      <w:pPr>
        <w:numPr>
          <w:ilvl w:val="2"/>
          <w:numId w:val="19"/>
        </w:numPr>
        <w:autoSpaceDE w:val="0"/>
        <w:autoSpaceDN w:val="0"/>
        <w:adjustRightInd w:val="0"/>
        <w:ind w:left="0" w:firstLine="709"/>
        <w:jc w:val="both"/>
        <w:rPr>
          <w:rFonts w:ascii="Arial" w:hAnsi="Arial" w:cs="Arial"/>
          <w:sz w:val="16"/>
          <w:szCs w:val="16"/>
        </w:rPr>
      </w:pPr>
      <w:r>
        <w:rPr>
          <w:rFonts w:ascii="Arial" w:hAnsi="Arial" w:cs="Arial"/>
          <w:sz w:val="16"/>
          <w:szCs w:val="16"/>
        </w:rPr>
        <w:t>Представлять в установленном порядке предусмотренные законодательством Российской Федерации сведения о себе и членах своей семьи;</w:t>
      </w:r>
    </w:p>
    <w:p w:rsidR="00F50B18" w:rsidRDefault="00F50B18" w:rsidP="00675495">
      <w:pPr>
        <w:numPr>
          <w:ilvl w:val="2"/>
          <w:numId w:val="19"/>
        </w:numPr>
        <w:autoSpaceDE w:val="0"/>
        <w:autoSpaceDN w:val="0"/>
        <w:adjustRightInd w:val="0"/>
        <w:ind w:left="0" w:firstLine="709"/>
        <w:jc w:val="both"/>
        <w:rPr>
          <w:rFonts w:ascii="Arial" w:hAnsi="Arial" w:cs="Arial"/>
          <w:sz w:val="16"/>
          <w:szCs w:val="16"/>
        </w:rPr>
      </w:pPr>
      <w:r>
        <w:rPr>
          <w:rFonts w:ascii="Arial" w:hAnsi="Arial" w:cs="Arial"/>
          <w:sz w:val="16"/>
          <w:szCs w:val="16"/>
        </w:rPr>
        <w:t>Соблюдать ограничения, выполнять обязательства, не нарушать запреты, установленные законодательством;</w:t>
      </w:r>
    </w:p>
    <w:p w:rsidR="00F50B18" w:rsidRDefault="00F50B18" w:rsidP="00675495">
      <w:pPr>
        <w:widowControl w:val="0"/>
        <w:numPr>
          <w:ilvl w:val="2"/>
          <w:numId w:val="19"/>
        </w:numPr>
        <w:shd w:val="clear" w:color="auto" w:fill="FFFFFF"/>
        <w:suppressAutoHyphens/>
        <w:autoSpaceDE w:val="0"/>
        <w:ind w:left="0" w:firstLine="709"/>
        <w:jc w:val="both"/>
        <w:rPr>
          <w:rFonts w:ascii="Arial" w:hAnsi="Arial" w:cs="Arial"/>
          <w:spacing w:val="-1"/>
          <w:sz w:val="16"/>
          <w:szCs w:val="16"/>
        </w:rPr>
      </w:pPr>
      <w:r>
        <w:rPr>
          <w:rFonts w:ascii="Arial" w:hAnsi="Arial" w:cs="Arial"/>
          <w:sz w:val="16"/>
          <w:szCs w:val="16"/>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w:t>
      </w:r>
    </w:p>
    <w:p w:rsidR="00F50B18" w:rsidRDefault="00F50B18" w:rsidP="00675495">
      <w:pPr>
        <w:numPr>
          <w:ilvl w:val="2"/>
          <w:numId w:val="19"/>
        </w:numPr>
        <w:tabs>
          <w:tab w:val="left" w:pos="1560"/>
        </w:tabs>
        <w:autoSpaceDE w:val="0"/>
        <w:autoSpaceDN w:val="0"/>
        <w:adjustRightInd w:val="0"/>
        <w:ind w:left="0" w:firstLine="709"/>
        <w:jc w:val="both"/>
        <w:rPr>
          <w:rFonts w:ascii="Arial" w:hAnsi="Arial" w:cs="Arial"/>
          <w:sz w:val="16"/>
          <w:szCs w:val="16"/>
        </w:rPr>
      </w:pPr>
      <w:r>
        <w:rPr>
          <w:rFonts w:ascii="Arial" w:hAnsi="Arial" w:cs="Arial"/>
          <w:sz w:val="16"/>
          <w:szCs w:val="16"/>
        </w:rPr>
        <w:t>Нести иные обязанности в соответствии с законодательством о муниципальной службе.</w:t>
      </w:r>
    </w:p>
    <w:p w:rsidR="00F50B18" w:rsidRDefault="00F50B18" w:rsidP="00675495">
      <w:pPr>
        <w:pStyle w:val="af2"/>
        <w:spacing w:after="0"/>
        <w:ind w:left="0" w:firstLine="709"/>
        <w:jc w:val="both"/>
        <w:rPr>
          <w:rFonts w:ascii="Arial" w:hAnsi="Arial" w:cs="Arial"/>
          <w:sz w:val="16"/>
          <w:szCs w:val="16"/>
        </w:rPr>
      </w:pPr>
      <w:r>
        <w:rPr>
          <w:rFonts w:ascii="Arial" w:hAnsi="Arial" w:cs="Arial"/>
          <w:sz w:val="16"/>
          <w:szCs w:val="16"/>
        </w:rPr>
        <w:t>3.2. Исходя из задач и функций, определенных Положением о комитете образования Администрации Валдайского муниципального района, в</w:t>
      </w:r>
      <w:r>
        <w:rPr>
          <w:rFonts w:ascii="Arial" w:hAnsi="Arial" w:cs="Arial"/>
          <w:sz w:val="16"/>
          <w:szCs w:val="16"/>
        </w:rPr>
        <w:t>е</w:t>
      </w:r>
      <w:r>
        <w:rPr>
          <w:rFonts w:ascii="Arial" w:hAnsi="Arial" w:cs="Arial"/>
          <w:sz w:val="16"/>
          <w:szCs w:val="16"/>
        </w:rPr>
        <w:t>дущий специалист исполняет следующие должностные обязанности:</w:t>
      </w:r>
    </w:p>
    <w:p w:rsidR="00F50B18" w:rsidRDefault="00F50B18" w:rsidP="00675495">
      <w:pPr>
        <w:shd w:val="clear" w:color="auto" w:fill="FFFFFF"/>
        <w:tabs>
          <w:tab w:val="left" w:pos="567"/>
        </w:tabs>
        <w:autoSpaceDN w:val="0"/>
        <w:ind w:firstLine="709"/>
        <w:jc w:val="both"/>
        <w:rPr>
          <w:rFonts w:ascii="Arial" w:hAnsi="Arial" w:cs="Arial"/>
          <w:sz w:val="16"/>
          <w:szCs w:val="16"/>
        </w:rPr>
      </w:pPr>
      <w:r>
        <w:rPr>
          <w:rFonts w:ascii="Arial" w:hAnsi="Arial" w:cs="Arial"/>
          <w:spacing w:val="-1"/>
          <w:sz w:val="16"/>
          <w:szCs w:val="16"/>
        </w:rPr>
        <w:t>3.2.1. Определяет основные направления - развития молодежной политики в Валдайском муниципальном районе, разрабатывает и реализует районные календарные планы мероприятий в области молодежной политики;</w:t>
      </w:r>
    </w:p>
    <w:p w:rsidR="00F50B18" w:rsidRDefault="00F50B18" w:rsidP="00675495">
      <w:pPr>
        <w:autoSpaceDN w:val="0"/>
        <w:adjustRightInd w:val="0"/>
        <w:ind w:firstLine="709"/>
        <w:jc w:val="both"/>
        <w:rPr>
          <w:rFonts w:ascii="Arial" w:hAnsi="Arial" w:cs="Arial"/>
          <w:sz w:val="16"/>
          <w:szCs w:val="16"/>
        </w:rPr>
      </w:pPr>
      <w:r>
        <w:rPr>
          <w:rFonts w:ascii="Arial" w:hAnsi="Arial" w:cs="Arial"/>
          <w:sz w:val="16"/>
          <w:szCs w:val="16"/>
        </w:rPr>
        <w:t xml:space="preserve">3.2.2. Разрабатывает </w:t>
      </w:r>
      <w:r>
        <w:rPr>
          <w:rFonts w:ascii="Arial" w:hAnsi="Arial" w:cs="Arial"/>
          <w:w w:val="101"/>
          <w:sz w:val="16"/>
          <w:szCs w:val="16"/>
        </w:rPr>
        <w:t>и вносит в установленном порядке на рассмотрение Главы Валдайского муниципального района и председателя комит</w:t>
      </w:r>
      <w:r>
        <w:rPr>
          <w:rFonts w:ascii="Arial" w:hAnsi="Arial" w:cs="Arial"/>
          <w:w w:val="101"/>
          <w:sz w:val="16"/>
          <w:szCs w:val="16"/>
        </w:rPr>
        <w:t>е</w:t>
      </w:r>
      <w:r>
        <w:rPr>
          <w:rFonts w:ascii="Arial" w:hAnsi="Arial" w:cs="Arial"/>
          <w:w w:val="101"/>
          <w:sz w:val="16"/>
          <w:szCs w:val="16"/>
        </w:rPr>
        <w:t xml:space="preserve">та образования </w:t>
      </w:r>
      <w:r>
        <w:rPr>
          <w:rFonts w:ascii="Arial" w:hAnsi="Arial" w:cs="Arial"/>
          <w:sz w:val="16"/>
          <w:szCs w:val="16"/>
        </w:rPr>
        <w:t>проекты муниципальных правовых актов, договоров, соглашений, приказов, а также иных служебных документов по вопросам воспит</w:t>
      </w:r>
      <w:r>
        <w:rPr>
          <w:rFonts w:ascii="Arial" w:hAnsi="Arial" w:cs="Arial"/>
          <w:sz w:val="16"/>
          <w:szCs w:val="16"/>
        </w:rPr>
        <w:t>а</w:t>
      </w:r>
      <w:r>
        <w:rPr>
          <w:rFonts w:ascii="Arial" w:hAnsi="Arial" w:cs="Arial"/>
          <w:sz w:val="16"/>
          <w:szCs w:val="16"/>
        </w:rPr>
        <w:t xml:space="preserve">тельной работы, дополнительного образования и молодежной политики; </w:t>
      </w:r>
    </w:p>
    <w:p w:rsidR="00F50B18" w:rsidRDefault="00F50B18" w:rsidP="00675495">
      <w:pPr>
        <w:autoSpaceDN w:val="0"/>
        <w:adjustRightInd w:val="0"/>
        <w:ind w:firstLine="709"/>
        <w:jc w:val="both"/>
        <w:rPr>
          <w:rFonts w:ascii="Arial" w:hAnsi="Arial" w:cs="Arial"/>
          <w:sz w:val="16"/>
          <w:szCs w:val="16"/>
        </w:rPr>
      </w:pPr>
      <w:r>
        <w:rPr>
          <w:rFonts w:ascii="Arial" w:hAnsi="Arial" w:cs="Arial"/>
          <w:sz w:val="16"/>
          <w:szCs w:val="16"/>
        </w:rPr>
        <w:t>3.2.3. Принимает участие в разработке районных программ по дополнительному образованию, по реализации молодёжной политики; по патри</w:t>
      </w:r>
      <w:r>
        <w:rPr>
          <w:rFonts w:ascii="Arial" w:hAnsi="Arial" w:cs="Arial"/>
          <w:sz w:val="16"/>
          <w:szCs w:val="16"/>
        </w:rPr>
        <w:t>о</w:t>
      </w:r>
      <w:r>
        <w:rPr>
          <w:rFonts w:ascii="Arial" w:hAnsi="Arial" w:cs="Arial"/>
          <w:sz w:val="16"/>
          <w:szCs w:val="16"/>
        </w:rPr>
        <w:t>тическому воспитанию молодежи и увековечению памяти погибших при защите Отечества на территории Валдайского му</w:t>
      </w:r>
      <w:r>
        <w:rPr>
          <w:rFonts w:ascii="Arial" w:hAnsi="Arial" w:cs="Arial"/>
          <w:sz w:val="16"/>
          <w:szCs w:val="16"/>
        </w:rPr>
        <w:softHyphen/>
        <w:t>ниципального района, програ</w:t>
      </w:r>
      <w:r>
        <w:rPr>
          <w:rFonts w:ascii="Arial" w:hAnsi="Arial" w:cs="Arial"/>
          <w:sz w:val="16"/>
          <w:szCs w:val="16"/>
        </w:rPr>
        <w:t>м</w:t>
      </w:r>
      <w:r>
        <w:rPr>
          <w:rFonts w:ascii="Arial" w:hAnsi="Arial" w:cs="Arial"/>
          <w:sz w:val="16"/>
          <w:szCs w:val="16"/>
        </w:rPr>
        <w:t>мы развития образования района;</w:t>
      </w:r>
    </w:p>
    <w:p w:rsidR="00F50B18" w:rsidRDefault="00F50B18" w:rsidP="00675495">
      <w:pPr>
        <w:autoSpaceDN w:val="0"/>
        <w:adjustRightInd w:val="0"/>
        <w:ind w:firstLine="709"/>
        <w:jc w:val="both"/>
        <w:rPr>
          <w:rFonts w:ascii="Arial" w:hAnsi="Arial" w:cs="Arial"/>
          <w:sz w:val="16"/>
          <w:szCs w:val="16"/>
        </w:rPr>
      </w:pPr>
      <w:r>
        <w:rPr>
          <w:rFonts w:ascii="Arial" w:hAnsi="Arial" w:cs="Arial"/>
          <w:w w:val="101"/>
          <w:sz w:val="16"/>
          <w:szCs w:val="16"/>
        </w:rPr>
        <w:t xml:space="preserve">3.2.4. </w:t>
      </w:r>
      <w:r>
        <w:rPr>
          <w:rFonts w:ascii="Arial" w:hAnsi="Arial" w:cs="Arial"/>
          <w:sz w:val="16"/>
          <w:szCs w:val="16"/>
        </w:rPr>
        <w:t>Разрабатывает положения о проведении районных смотров-конкурсов, спартакиад, физкультурно-оздоровительных, спортивно-массовых и молодежных мероприятий, контролирует их выполнение;</w:t>
      </w:r>
    </w:p>
    <w:p w:rsidR="00F50B18" w:rsidRDefault="00F50B18" w:rsidP="00675495">
      <w:pPr>
        <w:autoSpaceDN w:val="0"/>
        <w:adjustRightInd w:val="0"/>
        <w:ind w:firstLine="709"/>
        <w:jc w:val="both"/>
        <w:rPr>
          <w:rFonts w:ascii="Arial" w:hAnsi="Arial" w:cs="Arial"/>
          <w:sz w:val="16"/>
          <w:szCs w:val="16"/>
        </w:rPr>
      </w:pPr>
      <w:r>
        <w:rPr>
          <w:rFonts w:ascii="Arial" w:hAnsi="Arial" w:cs="Arial"/>
          <w:sz w:val="16"/>
          <w:szCs w:val="16"/>
        </w:rPr>
        <w:t>3.2.5. Изучает, анализирует и готовит информацию о воспитательной работе, дополнительном образовании, положении дел в моло</w:t>
      </w:r>
      <w:r>
        <w:rPr>
          <w:rFonts w:ascii="Arial" w:hAnsi="Arial" w:cs="Arial"/>
          <w:sz w:val="16"/>
          <w:szCs w:val="16"/>
        </w:rPr>
        <w:softHyphen/>
        <w:t>дёжной ср</w:t>
      </w:r>
      <w:r>
        <w:rPr>
          <w:rFonts w:ascii="Arial" w:hAnsi="Arial" w:cs="Arial"/>
          <w:sz w:val="16"/>
          <w:szCs w:val="16"/>
        </w:rPr>
        <w:t>е</w:t>
      </w:r>
      <w:r>
        <w:rPr>
          <w:rFonts w:ascii="Arial" w:hAnsi="Arial" w:cs="Arial"/>
          <w:sz w:val="16"/>
          <w:szCs w:val="16"/>
        </w:rPr>
        <w:t>де;</w:t>
      </w:r>
    </w:p>
    <w:p w:rsidR="00F50B18" w:rsidRDefault="00F50B18" w:rsidP="00675495">
      <w:pPr>
        <w:autoSpaceDN w:val="0"/>
        <w:adjustRightInd w:val="0"/>
        <w:ind w:firstLine="709"/>
        <w:jc w:val="both"/>
        <w:rPr>
          <w:rFonts w:ascii="Arial" w:hAnsi="Arial" w:cs="Arial"/>
          <w:sz w:val="16"/>
          <w:szCs w:val="16"/>
        </w:rPr>
      </w:pPr>
      <w:r>
        <w:rPr>
          <w:rFonts w:ascii="Arial" w:hAnsi="Arial" w:cs="Arial"/>
          <w:sz w:val="16"/>
          <w:szCs w:val="16"/>
        </w:rPr>
        <w:t xml:space="preserve">3.2.6. </w:t>
      </w:r>
      <w:r>
        <w:rPr>
          <w:rFonts w:ascii="Arial" w:hAnsi="Arial" w:cs="Arial"/>
          <w:w w:val="101"/>
          <w:sz w:val="16"/>
          <w:szCs w:val="16"/>
        </w:rPr>
        <w:t xml:space="preserve">Осуществляет в установленном законодательством порядке сбор информации по </w:t>
      </w:r>
      <w:r>
        <w:rPr>
          <w:rFonts w:ascii="Arial" w:hAnsi="Arial" w:cs="Arial"/>
          <w:sz w:val="16"/>
          <w:szCs w:val="16"/>
        </w:rPr>
        <w:t xml:space="preserve">воспитательной работе, дополнительном образовании, </w:t>
      </w:r>
      <w:r>
        <w:rPr>
          <w:rFonts w:ascii="Arial" w:hAnsi="Arial" w:cs="Arial"/>
          <w:w w:val="101"/>
          <w:sz w:val="16"/>
          <w:szCs w:val="16"/>
        </w:rPr>
        <w:t>в области молодежной политики в соответствии с формами, утвержденными федеральными органами исполнительной власти</w:t>
      </w:r>
      <w:r>
        <w:rPr>
          <w:rFonts w:ascii="Arial" w:hAnsi="Arial" w:cs="Arial"/>
          <w:sz w:val="16"/>
          <w:szCs w:val="16"/>
        </w:rPr>
        <w:t>;</w:t>
      </w:r>
    </w:p>
    <w:p w:rsidR="00F50B18" w:rsidRDefault="00F50B18" w:rsidP="00675495">
      <w:pPr>
        <w:shd w:val="clear" w:color="auto" w:fill="FFFFFF"/>
        <w:ind w:firstLine="709"/>
        <w:jc w:val="both"/>
        <w:rPr>
          <w:rFonts w:ascii="Arial" w:hAnsi="Arial" w:cs="Arial"/>
          <w:sz w:val="16"/>
          <w:szCs w:val="16"/>
        </w:rPr>
      </w:pPr>
      <w:r>
        <w:rPr>
          <w:rFonts w:ascii="Arial" w:hAnsi="Arial" w:cs="Arial"/>
          <w:sz w:val="16"/>
          <w:szCs w:val="16"/>
        </w:rPr>
        <w:t>3.2.7. Представляет предложения по вопросам своей компетенции;</w:t>
      </w:r>
    </w:p>
    <w:p w:rsidR="00F50B18" w:rsidRDefault="00F50B18" w:rsidP="00675495">
      <w:pPr>
        <w:shd w:val="clear" w:color="auto" w:fill="FFFFFF"/>
        <w:ind w:firstLine="708"/>
        <w:jc w:val="both"/>
        <w:rPr>
          <w:rFonts w:ascii="Arial" w:hAnsi="Arial" w:cs="Arial"/>
          <w:sz w:val="16"/>
          <w:szCs w:val="16"/>
        </w:rPr>
      </w:pPr>
      <w:r>
        <w:rPr>
          <w:rFonts w:ascii="Arial" w:hAnsi="Arial" w:cs="Arial"/>
          <w:sz w:val="16"/>
          <w:szCs w:val="16"/>
        </w:rPr>
        <w:t>3.2.8. Осуществляет контроль за реализацией районных программ в рамках своей компетенции;</w:t>
      </w:r>
    </w:p>
    <w:p w:rsidR="00F50B18" w:rsidRDefault="00F50B18" w:rsidP="00675495">
      <w:pPr>
        <w:widowControl w:val="0"/>
        <w:numPr>
          <w:ilvl w:val="2"/>
          <w:numId w:val="20"/>
        </w:numPr>
        <w:shd w:val="clear" w:color="auto" w:fill="FFFFFF"/>
        <w:tabs>
          <w:tab w:val="left" w:pos="1555"/>
        </w:tabs>
        <w:suppressAutoHyphens/>
        <w:autoSpaceDE w:val="0"/>
        <w:ind w:left="0" w:firstLine="708"/>
        <w:jc w:val="both"/>
        <w:rPr>
          <w:rFonts w:ascii="Arial" w:hAnsi="Arial" w:cs="Arial"/>
          <w:sz w:val="16"/>
          <w:szCs w:val="16"/>
        </w:rPr>
      </w:pPr>
      <w:r>
        <w:rPr>
          <w:rFonts w:ascii="Arial" w:hAnsi="Arial" w:cs="Arial"/>
          <w:sz w:val="16"/>
          <w:szCs w:val="16"/>
          <w:lang w:eastAsia="hi-IN" w:bidi="hi-IN"/>
        </w:rPr>
        <w:t xml:space="preserve">Отвечает за предоставление муниципальных услуг: по предоставлению дополнительного образования, по поддержке детских и молодежных общественных объединений, по содействию занятости молодёжи, по организации и осуществлению мероприятий по молодёжной политике на территории Валдайского муниципального района, по предоставлению помощи подросткам и молодёжи в трудной жизненной ситуации. </w:t>
      </w:r>
    </w:p>
    <w:p w:rsidR="00F50B18" w:rsidRDefault="00F50B18" w:rsidP="00675495">
      <w:pPr>
        <w:widowControl w:val="0"/>
        <w:numPr>
          <w:ilvl w:val="2"/>
          <w:numId w:val="20"/>
        </w:numPr>
        <w:shd w:val="clear" w:color="auto" w:fill="FFFFFF"/>
        <w:tabs>
          <w:tab w:val="left" w:pos="1560"/>
        </w:tabs>
        <w:suppressAutoHyphens/>
        <w:autoSpaceDE w:val="0"/>
        <w:ind w:left="0" w:firstLine="708"/>
        <w:jc w:val="both"/>
        <w:rPr>
          <w:rFonts w:ascii="Arial" w:hAnsi="Arial" w:cs="Arial"/>
          <w:sz w:val="16"/>
          <w:szCs w:val="16"/>
        </w:rPr>
      </w:pPr>
      <w:r>
        <w:rPr>
          <w:rFonts w:ascii="Arial" w:hAnsi="Arial" w:cs="Arial"/>
          <w:sz w:val="16"/>
          <w:szCs w:val="16"/>
        </w:rPr>
        <w:t>Взаимодействует с отделами, комитетами, центрами, организация</w:t>
      </w:r>
      <w:r>
        <w:rPr>
          <w:rFonts w:ascii="Arial" w:hAnsi="Arial" w:cs="Arial"/>
          <w:sz w:val="16"/>
          <w:szCs w:val="16"/>
        </w:rPr>
        <w:softHyphen/>
        <w:t>ми, предприятиями, по вопросам проведения профилактической работы, проведения областных, рай</w:t>
      </w:r>
      <w:r>
        <w:rPr>
          <w:rFonts w:ascii="Arial" w:hAnsi="Arial" w:cs="Arial"/>
          <w:sz w:val="16"/>
          <w:szCs w:val="16"/>
        </w:rPr>
        <w:softHyphen/>
        <w:t>онных молодёжных мероприятий;</w:t>
      </w:r>
    </w:p>
    <w:p w:rsidR="00F50B18" w:rsidRDefault="00F50B18" w:rsidP="00675495">
      <w:pPr>
        <w:widowControl w:val="0"/>
        <w:numPr>
          <w:ilvl w:val="2"/>
          <w:numId w:val="20"/>
        </w:numPr>
        <w:shd w:val="clear" w:color="auto" w:fill="FFFFFF"/>
        <w:tabs>
          <w:tab w:val="left" w:pos="1560"/>
        </w:tabs>
        <w:suppressAutoHyphens/>
        <w:autoSpaceDE w:val="0"/>
        <w:ind w:left="0" w:firstLine="708"/>
        <w:jc w:val="both"/>
        <w:rPr>
          <w:rFonts w:ascii="Arial" w:hAnsi="Arial" w:cs="Arial"/>
          <w:sz w:val="16"/>
          <w:szCs w:val="16"/>
        </w:rPr>
      </w:pPr>
      <w:r>
        <w:rPr>
          <w:rFonts w:ascii="Arial" w:hAnsi="Arial" w:cs="Arial"/>
          <w:sz w:val="16"/>
          <w:szCs w:val="16"/>
        </w:rPr>
        <w:t>Способствует развитию и реализации различных молодёжных инициатив, направленных на решение социальных проблем молодёжи и под</w:t>
      </w:r>
      <w:r>
        <w:rPr>
          <w:rFonts w:ascii="Arial" w:hAnsi="Arial" w:cs="Arial"/>
          <w:sz w:val="16"/>
          <w:szCs w:val="16"/>
        </w:rPr>
        <w:softHyphen/>
        <w:t>ростков Валдайского муниципального района;</w:t>
      </w:r>
    </w:p>
    <w:p w:rsidR="00F50B18" w:rsidRDefault="00F50B18" w:rsidP="00675495">
      <w:pPr>
        <w:widowControl w:val="0"/>
        <w:numPr>
          <w:ilvl w:val="2"/>
          <w:numId w:val="20"/>
        </w:numPr>
        <w:shd w:val="clear" w:color="auto" w:fill="FFFFFF"/>
        <w:tabs>
          <w:tab w:val="left" w:pos="1560"/>
        </w:tabs>
        <w:suppressAutoHyphens/>
        <w:autoSpaceDE w:val="0"/>
        <w:ind w:left="0" w:firstLine="708"/>
        <w:jc w:val="both"/>
        <w:rPr>
          <w:rFonts w:ascii="Arial" w:hAnsi="Arial" w:cs="Arial"/>
          <w:sz w:val="16"/>
          <w:szCs w:val="16"/>
        </w:rPr>
      </w:pPr>
      <w:r>
        <w:rPr>
          <w:rFonts w:ascii="Arial" w:hAnsi="Arial" w:cs="Arial"/>
          <w:sz w:val="16"/>
          <w:szCs w:val="16"/>
        </w:rPr>
        <w:t xml:space="preserve">Содействует становлению и развитию у подростков и молодежи Валдайского муниципального района общей системы интересов и </w:t>
      </w:r>
      <w:r>
        <w:rPr>
          <w:rFonts w:ascii="Arial" w:hAnsi="Arial" w:cs="Arial"/>
          <w:sz w:val="16"/>
          <w:szCs w:val="16"/>
        </w:rPr>
        <w:lastRenderedPageBreak/>
        <w:t>ценностей через информационно – просветительскую, образовательную, информационную и воспитательно – профилактическую работу;</w:t>
      </w:r>
    </w:p>
    <w:p w:rsidR="00F50B18" w:rsidRDefault="00F50B18" w:rsidP="00675495">
      <w:pPr>
        <w:widowControl w:val="0"/>
        <w:numPr>
          <w:ilvl w:val="2"/>
          <w:numId w:val="20"/>
        </w:numPr>
        <w:shd w:val="clear" w:color="auto" w:fill="FFFFFF"/>
        <w:tabs>
          <w:tab w:val="left" w:pos="1560"/>
        </w:tabs>
        <w:suppressAutoHyphens/>
        <w:autoSpaceDE w:val="0"/>
        <w:ind w:left="0" w:firstLine="708"/>
        <w:jc w:val="both"/>
        <w:rPr>
          <w:rFonts w:ascii="Arial" w:hAnsi="Arial" w:cs="Arial"/>
          <w:sz w:val="16"/>
          <w:szCs w:val="16"/>
        </w:rPr>
      </w:pPr>
      <w:r>
        <w:rPr>
          <w:rFonts w:ascii="Arial" w:hAnsi="Arial" w:cs="Arial"/>
          <w:spacing w:val="-2"/>
          <w:sz w:val="16"/>
          <w:szCs w:val="16"/>
        </w:rPr>
        <w:t>Несет ответственность за реализацию приоритетных направлений государственной молодеж</w:t>
      </w:r>
      <w:r>
        <w:rPr>
          <w:rFonts w:ascii="Arial" w:hAnsi="Arial" w:cs="Arial"/>
          <w:spacing w:val="-2"/>
          <w:sz w:val="16"/>
          <w:szCs w:val="16"/>
        </w:rPr>
        <w:softHyphen/>
      </w:r>
      <w:r>
        <w:rPr>
          <w:rFonts w:ascii="Arial" w:hAnsi="Arial" w:cs="Arial"/>
          <w:sz w:val="16"/>
          <w:szCs w:val="16"/>
        </w:rPr>
        <w:t>ной политики в Валдайском муниципальном районе;</w:t>
      </w:r>
    </w:p>
    <w:p w:rsidR="00F50B18" w:rsidRDefault="00F50B18" w:rsidP="00675495">
      <w:pPr>
        <w:widowControl w:val="0"/>
        <w:numPr>
          <w:ilvl w:val="2"/>
          <w:numId w:val="20"/>
        </w:numPr>
        <w:shd w:val="clear" w:color="auto" w:fill="FFFFFF"/>
        <w:tabs>
          <w:tab w:val="left" w:pos="1560"/>
        </w:tabs>
        <w:suppressAutoHyphens/>
        <w:autoSpaceDE w:val="0"/>
        <w:ind w:left="0" w:firstLine="708"/>
        <w:jc w:val="both"/>
        <w:rPr>
          <w:rFonts w:ascii="Arial" w:hAnsi="Arial" w:cs="Arial"/>
          <w:sz w:val="16"/>
          <w:szCs w:val="16"/>
        </w:rPr>
      </w:pPr>
      <w:r>
        <w:rPr>
          <w:rFonts w:ascii="Arial" w:hAnsi="Arial" w:cs="Arial"/>
          <w:sz w:val="16"/>
          <w:szCs w:val="16"/>
        </w:rPr>
        <w:t xml:space="preserve">Организует проведение социологических исследований удовлетворенности населения дополнительным образованием, по вопросам молодёжной политики; </w:t>
      </w:r>
    </w:p>
    <w:p w:rsidR="00F50B18" w:rsidRDefault="00F50B18" w:rsidP="00675495">
      <w:pPr>
        <w:widowControl w:val="0"/>
        <w:numPr>
          <w:ilvl w:val="2"/>
          <w:numId w:val="20"/>
        </w:numPr>
        <w:shd w:val="clear" w:color="auto" w:fill="FFFFFF"/>
        <w:tabs>
          <w:tab w:val="left" w:pos="1560"/>
          <w:tab w:val="left" w:pos="1701"/>
        </w:tabs>
        <w:suppressAutoHyphens/>
        <w:autoSpaceDE w:val="0"/>
        <w:ind w:left="0" w:firstLine="708"/>
        <w:jc w:val="both"/>
        <w:rPr>
          <w:rFonts w:ascii="Arial" w:hAnsi="Arial" w:cs="Arial"/>
          <w:sz w:val="16"/>
          <w:szCs w:val="16"/>
        </w:rPr>
      </w:pPr>
      <w:r>
        <w:rPr>
          <w:rFonts w:ascii="Arial" w:hAnsi="Arial" w:cs="Arial"/>
          <w:spacing w:val="-2"/>
          <w:sz w:val="16"/>
          <w:szCs w:val="16"/>
        </w:rPr>
        <w:t>Организует работу по формированию антикоррупционного мировоззрения в Валдайском муниципальном районе;</w:t>
      </w:r>
    </w:p>
    <w:p w:rsidR="00F50B18" w:rsidRDefault="00F50B18" w:rsidP="00675495">
      <w:pPr>
        <w:widowControl w:val="0"/>
        <w:numPr>
          <w:ilvl w:val="2"/>
          <w:numId w:val="20"/>
        </w:numPr>
        <w:shd w:val="clear" w:color="auto" w:fill="FFFFFF"/>
        <w:tabs>
          <w:tab w:val="left" w:pos="1560"/>
        </w:tabs>
        <w:suppressAutoHyphens/>
        <w:autoSpaceDE w:val="0"/>
        <w:ind w:left="0" w:firstLine="708"/>
        <w:jc w:val="both"/>
        <w:rPr>
          <w:rFonts w:ascii="Arial" w:hAnsi="Arial" w:cs="Arial"/>
          <w:sz w:val="16"/>
          <w:szCs w:val="16"/>
        </w:rPr>
      </w:pPr>
      <w:r>
        <w:rPr>
          <w:rFonts w:ascii="Arial" w:hAnsi="Arial" w:cs="Arial"/>
          <w:sz w:val="16"/>
          <w:szCs w:val="16"/>
        </w:rPr>
        <w:t>Организует работу межведомственной лекторской группы;</w:t>
      </w:r>
    </w:p>
    <w:p w:rsidR="00F50B18" w:rsidRDefault="00F50B18" w:rsidP="00675495">
      <w:pPr>
        <w:widowControl w:val="0"/>
        <w:numPr>
          <w:ilvl w:val="2"/>
          <w:numId w:val="20"/>
        </w:numPr>
        <w:shd w:val="clear" w:color="auto" w:fill="FFFFFF"/>
        <w:tabs>
          <w:tab w:val="left" w:pos="1560"/>
        </w:tabs>
        <w:suppressAutoHyphens/>
        <w:autoSpaceDE w:val="0"/>
        <w:ind w:left="0" w:firstLine="708"/>
        <w:jc w:val="both"/>
        <w:rPr>
          <w:rFonts w:ascii="Arial" w:hAnsi="Arial" w:cs="Arial"/>
          <w:sz w:val="16"/>
          <w:szCs w:val="16"/>
        </w:rPr>
      </w:pPr>
      <w:r>
        <w:rPr>
          <w:rFonts w:ascii="Arial" w:hAnsi="Arial" w:cs="Arial"/>
          <w:sz w:val="16"/>
          <w:szCs w:val="16"/>
        </w:rPr>
        <w:t>Организует работу по созданию условий для социальной адаптации подростков и молодежи Валдайского муниципального района, в том числе, находящихся в трудной жизненной ситуации;</w:t>
      </w:r>
    </w:p>
    <w:p w:rsidR="00F50B18" w:rsidRDefault="00F50B18" w:rsidP="00675495">
      <w:pPr>
        <w:widowControl w:val="0"/>
        <w:numPr>
          <w:ilvl w:val="2"/>
          <w:numId w:val="20"/>
        </w:numPr>
        <w:shd w:val="clear" w:color="auto" w:fill="FFFFFF"/>
        <w:tabs>
          <w:tab w:val="left" w:pos="1560"/>
        </w:tabs>
        <w:suppressAutoHyphens/>
        <w:autoSpaceDE w:val="0"/>
        <w:ind w:left="0" w:firstLine="708"/>
        <w:jc w:val="both"/>
        <w:rPr>
          <w:rFonts w:ascii="Arial" w:hAnsi="Arial" w:cs="Arial"/>
          <w:sz w:val="16"/>
          <w:szCs w:val="16"/>
        </w:rPr>
      </w:pPr>
      <w:r>
        <w:rPr>
          <w:rFonts w:ascii="Arial" w:hAnsi="Arial" w:cs="Arial"/>
          <w:spacing w:val="-1"/>
          <w:sz w:val="16"/>
          <w:szCs w:val="16"/>
        </w:rPr>
        <w:t>Организует работу с молодыми семьями на территории Валдайского муници</w:t>
      </w:r>
      <w:r>
        <w:rPr>
          <w:rFonts w:ascii="Arial" w:hAnsi="Arial" w:cs="Arial"/>
          <w:spacing w:val="-1"/>
          <w:sz w:val="16"/>
          <w:szCs w:val="16"/>
        </w:rPr>
        <w:softHyphen/>
      </w:r>
      <w:r>
        <w:rPr>
          <w:rFonts w:ascii="Arial" w:hAnsi="Arial" w:cs="Arial"/>
          <w:sz w:val="16"/>
          <w:szCs w:val="16"/>
        </w:rPr>
        <w:t>пального района;</w:t>
      </w:r>
    </w:p>
    <w:p w:rsidR="00F50B18" w:rsidRDefault="00F50B18" w:rsidP="00675495">
      <w:pPr>
        <w:widowControl w:val="0"/>
        <w:numPr>
          <w:ilvl w:val="2"/>
          <w:numId w:val="20"/>
        </w:numPr>
        <w:shd w:val="clear" w:color="auto" w:fill="FFFFFF"/>
        <w:tabs>
          <w:tab w:val="left" w:pos="1560"/>
        </w:tabs>
        <w:suppressAutoHyphens/>
        <w:autoSpaceDE w:val="0"/>
        <w:ind w:left="0" w:firstLine="708"/>
        <w:jc w:val="both"/>
        <w:rPr>
          <w:rFonts w:ascii="Arial" w:hAnsi="Arial" w:cs="Arial"/>
          <w:sz w:val="16"/>
          <w:szCs w:val="16"/>
        </w:rPr>
      </w:pPr>
      <w:r>
        <w:rPr>
          <w:rFonts w:ascii="Arial" w:hAnsi="Arial" w:cs="Arial"/>
          <w:sz w:val="16"/>
          <w:szCs w:val="16"/>
        </w:rPr>
        <w:t>Организует работу по профилактике асоциальных проявлений в молодежной и подростковой среде Валдайского муниципального района;</w:t>
      </w:r>
    </w:p>
    <w:p w:rsidR="00F50B18" w:rsidRDefault="00F50B18" w:rsidP="00675495">
      <w:pPr>
        <w:widowControl w:val="0"/>
        <w:numPr>
          <w:ilvl w:val="2"/>
          <w:numId w:val="20"/>
        </w:numPr>
        <w:shd w:val="clear" w:color="auto" w:fill="FFFFFF"/>
        <w:tabs>
          <w:tab w:val="left" w:pos="1560"/>
        </w:tabs>
        <w:suppressAutoHyphens/>
        <w:autoSpaceDE w:val="0"/>
        <w:ind w:left="0" w:firstLine="708"/>
        <w:jc w:val="both"/>
        <w:rPr>
          <w:rFonts w:ascii="Arial" w:hAnsi="Arial" w:cs="Arial"/>
          <w:sz w:val="16"/>
          <w:szCs w:val="16"/>
        </w:rPr>
      </w:pPr>
      <w:r>
        <w:rPr>
          <w:rFonts w:ascii="Arial" w:hAnsi="Arial" w:cs="Arial"/>
          <w:sz w:val="16"/>
          <w:szCs w:val="16"/>
        </w:rPr>
        <w:t>Организует деятельность по взаимодействию с молодежными, детскими, общественными, волонтерскими объединениями;</w:t>
      </w:r>
    </w:p>
    <w:p w:rsidR="00F50B18" w:rsidRDefault="00F50B18" w:rsidP="00675495">
      <w:pPr>
        <w:widowControl w:val="0"/>
        <w:numPr>
          <w:ilvl w:val="2"/>
          <w:numId w:val="20"/>
        </w:numPr>
        <w:shd w:val="clear" w:color="auto" w:fill="FFFFFF"/>
        <w:tabs>
          <w:tab w:val="left" w:pos="1418"/>
          <w:tab w:val="left" w:pos="1560"/>
        </w:tabs>
        <w:suppressAutoHyphens/>
        <w:autoSpaceDE w:val="0"/>
        <w:ind w:left="142" w:firstLine="566"/>
        <w:jc w:val="both"/>
        <w:rPr>
          <w:rFonts w:ascii="Arial" w:hAnsi="Arial" w:cs="Arial"/>
          <w:sz w:val="16"/>
          <w:szCs w:val="16"/>
        </w:rPr>
      </w:pPr>
      <w:r>
        <w:rPr>
          <w:rFonts w:ascii="Arial" w:hAnsi="Arial" w:cs="Arial"/>
          <w:sz w:val="16"/>
          <w:szCs w:val="16"/>
        </w:rPr>
        <w:t>Оказывает организационно-методическую помощь подведомст</w:t>
      </w:r>
      <w:r>
        <w:rPr>
          <w:rFonts w:ascii="Arial" w:hAnsi="Arial" w:cs="Arial"/>
          <w:sz w:val="16"/>
          <w:szCs w:val="16"/>
        </w:rPr>
        <w:softHyphen/>
        <w:t>венным учреждениям в организации летнего отдыха;</w:t>
      </w:r>
    </w:p>
    <w:p w:rsidR="00F50B18" w:rsidRDefault="00F50B18" w:rsidP="00675495">
      <w:pPr>
        <w:widowControl w:val="0"/>
        <w:numPr>
          <w:ilvl w:val="2"/>
          <w:numId w:val="20"/>
        </w:numPr>
        <w:shd w:val="clear" w:color="auto" w:fill="FFFFFF"/>
        <w:tabs>
          <w:tab w:val="left" w:pos="1418"/>
          <w:tab w:val="left" w:pos="1560"/>
        </w:tabs>
        <w:suppressAutoHyphens/>
        <w:autoSpaceDE w:val="0"/>
        <w:ind w:left="142" w:firstLine="566"/>
        <w:jc w:val="both"/>
        <w:rPr>
          <w:rFonts w:ascii="Arial" w:hAnsi="Arial" w:cs="Arial"/>
          <w:sz w:val="16"/>
          <w:szCs w:val="16"/>
        </w:rPr>
      </w:pPr>
      <w:r>
        <w:rPr>
          <w:rFonts w:ascii="Arial" w:hAnsi="Arial" w:cs="Arial"/>
          <w:sz w:val="16"/>
          <w:szCs w:val="16"/>
        </w:rPr>
        <w:t>Координирует работу Молодежного совета при Администрации Валдайского муниципального района;</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Координирует работу учреждений, подведомственных комитету образования по вопросам своей компетенции;</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Координирует деятель</w:t>
      </w:r>
      <w:r>
        <w:rPr>
          <w:rFonts w:ascii="Arial" w:hAnsi="Arial" w:cs="Arial"/>
          <w:sz w:val="16"/>
          <w:szCs w:val="16"/>
        </w:rPr>
        <w:softHyphen/>
        <w:t>ность объединений патриотической направленности на территории Валдайского муници</w:t>
      </w:r>
      <w:r>
        <w:rPr>
          <w:rFonts w:ascii="Arial" w:hAnsi="Arial" w:cs="Arial"/>
          <w:sz w:val="16"/>
          <w:szCs w:val="16"/>
        </w:rPr>
        <w:softHyphen/>
        <w:t>пального района, оказывает содействие участию поисковых отрядов Валдайского муниципального района в поисковых работах на территории Новгородской области, проведение Дней воинской славы и т.п. на территории Валдайского района;</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pacing w:val="-1"/>
          <w:sz w:val="16"/>
          <w:szCs w:val="16"/>
        </w:rPr>
        <w:t>Координирует работу по допризывной подготовке молодежи</w:t>
      </w:r>
      <w:r>
        <w:rPr>
          <w:rFonts w:ascii="Arial" w:hAnsi="Arial" w:cs="Arial"/>
          <w:sz w:val="16"/>
          <w:szCs w:val="16"/>
        </w:rPr>
        <w:t>;</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pacing w:val="-1"/>
          <w:sz w:val="16"/>
          <w:szCs w:val="16"/>
        </w:rPr>
        <w:t>Координирует работу по развитию волонтерского движения на тер</w:t>
      </w:r>
      <w:r>
        <w:rPr>
          <w:rFonts w:ascii="Arial" w:hAnsi="Arial" w:cs="Arial"/>
          <w:spacing w:val="-1"/>
          <w:sz w:val="16"/>
          <w:szCs w:val="16"/>
        </w:rPr>
        <w:softHyphen/>
      </w:r>
      <w:r>
        <w:rPr>
          <w:rFonts w:ascii="Arial" w:hAnsi="Arial" w:cs="Arial"/>
          <w:sz w:val="16"/>
          <w:szCs w:val="16"/>
        </w:rPr>
        <w:t>ритории муниципального района;</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Координирует работу по подготовке и повышению квалификации специалистов по работе с молодежью;</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pacing w:val="-1"/>
          <w:sz w:val="16"/>
          <w:szCs w:val="16"/>
        </w:rPr>
        <w:t>Курирует вопросы занятости и трудоустройства молодежи в лет</w:t>
      </w:r>
      <w:r>
        <w:rPr>
          <w:rFonts w:ascii="Arial" w:hAnsi="Arial" w:cs="Arial"/>
          <w:spacing w:val="-1"/>
          <w:sz w:val="16"/>
          <w:szCs w:val="16"/>
        </w:rPr>
        <w:softHyphen/>
      </w:r>
      <w:r>
        <w:rPr>
          <w:rFonts w:ascii="Arial" w:hAnsi="Arial" w:cs="Arial"/>
          <w:sz w:val="16"/>
          <w:szCs w:val="16"/>
        </w:rPr>
        <w:t>ний период;</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Осуществляет деятельность по выявлению, продвижению и под</w:t>
      </w:r>
      <w:r>
        <w:rPr>
          <w:rFonts w:ascii="Arial" w:hAnsi="Arial" w:cs="Arial"/>
          <w:sz w:val="16"/>
          <w:szCs w:val="16"/>
        </w:rPr>
        <w:softHyphen/>
        <w:t>держке активности молодежи Валдайского муниципального района и ее достижений в различных сферах деятель</w:t>
      </w:r>
      <w:r>
        <w:rPr>
          <w:rFonts w:ascii="Arial" w:hAnsi="Arial" w:cs="Arial"/>
          <w:sz w:val="16"/>
          <w:szCs w:val="16"/>
        </w:rPr>
        <w:softHyphen/>
        <w:t>ности;</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Способствует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приживающих на территории сельских поселений Валдайского муниципального района, социальную и культурную адаптацию мигрантов, профилактику межнациональных (межэтнических) конфликтов;</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Подготавливает проекты ответов на запросы органов государственной власти и местного самоуправления, обращений граждан, общественных объединений, организаций по вопросам, относящимся к его компетенции;</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Участвует в подготовке совещаний, проведении других видов мероприятий комитета образования,</w:t>
      </w:r>
      <w:r>
        <w:rPr>
          <w:rFonts w:ascii="Arial" w:hAnsi="Arial" w:cs="Arial"/>
          <w:spacing w:val="-1"/>
          <w:sz w:val="16"/>
          <w:szCs w:val="16"/>
        </w:rPr>
        <w:t xml:space="preserve"> организует проведение совещаний, конференций по вопросам </w:t>
      </w:r>
      <w:r>
        <w:rPr>
          <w:rFonts w:ascii="Arial" w:hAnsi="Arial" w:cs="Arial"/>
          <w:sz w:val="16"/>
          <w:szCs w:val="16"/>
        </w:rPr>
        <w:t>воспитательной работы, дополнительного образования и молодежной политики</w:t>
      </w:r>
      <w:r>
        <w:rPr>
          <w:rFonts w:ascii="Arial" w:hAnsi="Arial" w:cs="Arial"/>
          <w:spacing w:val="-1"/>
          <w:sz w:val="16"/>
          <w:szCs w:val="16"/>
        </w:rPr>
        <w:t>,</w:t>
      </w:r>
      <w:r>
        <w:rPr>
          <w:rFonts w:ascii="Arial" w:hAnsi="Arial" w:cs="Arial"/>
          <w:sz w:val="16"/>
          <w:szCs w:val="16"/>
        </w:rPr>
        <w:t xml:space="preserve"> оказывает методическую помощь подведомственным учреждениям по вопросам своей компетенции</w:t>
      </w:r>
      <w:r>
        <w:rPr>
          <w:rFonts w:ascii="Arial" w:hAnsi="Arial" w:cs="Arial"/>
          <w:spacing w:val="-1"/>
          <w:sz w:val="16"/>
          <w:szCs w:val="16"/>
        </w:rPr>
        <w:t xml:space="preserve">. </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pacing w:val="-1"/>
          <w:sz w:val="16"/>
          <w:szCs w:val="16"/>
        </w:rPr>
        <w:t>Отвечает за ос</w:t>
      </w:r>
      <w:r>
        <w:rPr>
          <w:rFonts w:ascii="Arial" w:hAnsi="Arial" w:cs="Arial"/>
          <w:spacing w:val="-1"/>
          <w:sz w:val="16"/>
          <w:szCs w:val="16"/>
        </w:rPr>
        <w:softHyphen/>
      </w:r>
      <w:r>
        <w:rPr>
          <w:rFonts w:ascii="Arial" w:hAnsi="Arial" w:cs="Arial"/>
          <w:sz w:val="16"/>
          <w:szCs w:val="16"/>
        </w:rPr>
        <w:t>вещение деятельности по вопросам воспитательной работы, дополнительного образования и молодежной политики в средствах массовой информации, а также на официальном сайте комитета образования и на официальном сайте администрации Валдайского муниципального района в сети «Интернет».</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Выполняет постановления и распоряжения Главы Валдайского муниципального района, приказы и поручения председателя комитета образования.</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 xml:space="preserve">Отчитывается о проделанной работе, </w:t>
      </w:r>
      <w:r>
        <w:rPr>
          <w:rFonts w:ascii="Arial" w:hAnsi="Arial" w:cs="Arial"/>
          <w:spacing w:val="-1"/>
          <w:sz w:val="16"/>
          <w:szCs w:val="16"/>
        </w:rPr>
        <w:t xml:space="preserve">готовит отчеты, информацию, справки по вопросам </w:t>
      </w:r>
      <w:r>
        <w:rPr>
          <w:rFonts w:ascii="Arial" w:hAnsi="Arial" w:cs="Arial"/>
          <w:sz w:val="16"/>
          <w:szCs w:val="16"/>
        </w:rPr>
        <w:t>воспитательной работы, дополнительного образования и молодежной политики</w:t>
      </w:r>
      <w:r>
        <w:rPr>
          <w:rFonts w:ascii="Arial" w:hAnsi="Arial" w:cs="Arial"/>
          <w:spacing w:val="-1"/>
          <w:sz w:val="16"/>
          <w:szCs w:val="16"/>
        </w:rPr>
        <w:t xml:space="preserve"> Валдайского муниципального района, </w:t>
      </w:r>
      <w:r>
        <w:rPr>
          <w:rFonts w:ascii="Arial" w:hAnsi="Arial" w:cs="Arial"/>
          <w:sz w:val="16"/>
          <w:szCs w:val="16"/>
        </w:rPr>
        <w:t xml:space="preserve">  </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Анализирует деятельность комитета образования по вопросам воспитательной работы, дополнительного образования и молодежной политики с целью последующего устранения выявленных недостатков и закрепления положительных тенденций;</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lang w:eastAsia="hi-IN" w:bidi="hi-IN"/>
        </w:rPr>
        <w:t xml:space="preserve">Входит в состав комиссий, организуемых в комитете образования, </w:t>
      </w:r>
      <w:r>
        <w:rPr>
          <w:rFonts w:ascii="Arial" w:hAnsi="Arial" w:cs="Arial"/>
          <w:sz w:val="16"/>
          <w:szCs w:val="16"/>
        </w:rPr>
        <w:t>участвует в работе комиссий и иных коллегиальных органов, в состав которых включен или направлен;</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 xml:space="preserve">Участвует в совещаниях, заседаниях, и иных мероприятиях в соответствии с поручениями вышестоящего руководителя; </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Подготавливает отчеты о своей служебной деятельности и о выполнении поручений руководства;</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Соблюдает правила делопроизводства, в том числе надлежащим образом учет и хранение полученных на исполнение документов и материа</w:t>
      </w:r>
      <w:r>
        <w:rPr>
          <w:rFonts w:ascii="Arial" w:hAnsi="Arial" w:cs="Arial"/>
          <w:sz w:val="16"/>
          <w:szCs w:val="16"/>
        </w:rPr>
        <w:softHyphen/>
        <w:t>лов, осуществляет комплектование архивных документов по вопросам своей компетенции;</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Соблюдает установленный служебный распорядок, правила со</w:t>
      </w:r>
      <w:r>
        <w:rPr>
          <w:rFonts w:ascii="Arial" w:hAnsi="Arial" w:cs="Arial"/>
          <w:sz w:val="16"/>
          <w:szCs w:val="16"/>
        </w:rPr>
        <w:softHyphen/>
        <w:t>держания служебных помещений и правила пожарной безопасности;</w:t>
      </w:r>
    </w:p>
    <w:p w:rsidR="00F50B18" w:rsidRDefault="00F50B18" w:rsidP="00675495">
      <w:pPr>
        <w:widowControl w:val="0"/>
        <w:numPr>
          <w:ilvl w:val="2"/>
          <w:numId w:val="20"/>
        </w:numPr>
        <w:shd w:val="clear" w:color="auto" w:fill="FFFFFF"/>
        <w:tabs>
          <w:tab w:val="left" w:pos="1701"/>
        </w:tabs>
        <w:suppressAutoHyphens/>
        <w:autoSpaceDE w:val="0"/>
        <w:ind w:left="0" w:firstLine="709"/>
        <w:jc w:val="both"/>
        <w:rPr>
          <w:rFonts w:ascii="Arial" w:hAnsi="Arial" w:cs="Arial"/>
          <w:spacing w:val="-1"/>
          <w:sz w:val="16"/>
          <w:szCs w:val="16"/>
        </w:rPr>
      </w:pPr>
      <w:r>
        <w:rPr>
          <w:rFonts w:ascii="Arial" w:hAnsi="Arial" w:cs="Arial"/>
          <w:sz w:val="16"/>
          <w:szCs w:val="16"/>
        </w:rPr>
        <w:t>Соблюдает ограничения и запреты, установленные Федеральным законом от 02 марта 2007 года № 25-ФЗ «О му</w:t>
      </w:r>
      <w:r>
        <w:rPr>
          <w:rFonts w:ascii="Arial" w:hAnsi="Arial" w:cs="Arial"/>
          <w:sz w:val="16"/>
          <w:szCs w:val="16"/>
        </w:rPr>
        <w:softHyphen/>
        <w:t>ниципальной службе в Российской Федерации» и другими федеральными за</w:t>
      </w:r>
      <w:r>
        <w:rPr>
          <w:rFonts w:ascii="Arial" w:hAnsi="Arial" w:cs="Arial"/>
          <w:sz w:val="16"/>
          <w:szCs w:val="16"/>
        </w:rPr>
        <w:softHyphen/>
        <w:t>конами.</w:t>
      </w:r>
    </w:p>
    <w:p w:rsidR="00F50B18" w:rsidRDefault="00F50B18" w:rsidP="00675495">
      <w:pPr>
        <w:shd w:val="clear" w:color="auto" w:fill="FFFFFF"/>
        <w:tabs>
          <w:tab w:val="left" w:pos="1555"/>
        </w:tabs>
        <w:ind w:firstLine="709"/>
        <w:jc w:val="both"/>
        <w:rPr>
          <w:rFonts w:ascii="Arial" w:hAnsi="Arial" w:cs="Arial"/>
          <w:sz w:val="16"/>
          <w:szCs w:val="16"/>
        </w:rPr>
      </w:pPr>
      <w:r>
        <w:rPr>
          <w:rFonts w:ascii="Arial" w:hAnsi="Arial" w:cs="Arial"/>
          <w:sz w:val="16"/>
          <w:szCs w:val="16"/>
          <w:lang w:eastAsia="hi-IN" w:bidi="hi-IN"/>
        </w:rPr>
        <w:t xml:space="preserve"> </w:t>
      </w:r>
    </w:p>
    <w:p w:rsidR="00F50B18" w:rsidRDefault="00F50B18" w:rsidP="00675495">
      <w:pPr>
        <w:shd w:val="clear" w:color="auto" w:fill="FFFFFF"/>
        <w:ind w:firstLine="709"/>
        <w:rPr>
          <w:rFonts w:ascii="Arial" w:hAnsi="Arial" w:cs="Arial"/>
          <w:sz w:val="16"/>
          <w:szCs w:val="16"/>
        </w:rPr>
      </w:pPr>
      <w:r>
        <w:rPr>
          <w:rFonts w:ascii="Arial" w:hAnsi="Arial" w:cs="Arial"/>
          <w:b/>
          <w:bCs/>
          <w:spacing w:val="-2"/>
          <w:sz w:val="16"/>
          <w:szCs w:val="16"/>
        </w:rPr>
        <w:t>4. Права</w:t>
      </w:r>
    </w:p>
    <w:p w:rsidR="00F50B18" w:rsidRDefault="00F50B18" w:rsidP="00675495">
      <w:pPr>
        <w:shd w:val="clear" w:color="auto" w:fill="FFFFFF"/>
        <w:ind w:firstLine="709"/>
        <w:jc w:val="both"/>
        <w:rPr>
          <w:rFonts w:ascii="Arial" w:hAnsi="Arial" w:cs="Arial"/>
          <w:sz w:val="16"/>
          <w:szCs w:val="16"/>
        </w:rPr>
      </w:pPr>
      <w:r>
        <w:rPr>
          <w:rFonts w:ascii="Arial" w:hAnsi="Arial" w:cs="Arial"/>
          <w:sz w:val="16"/>
          <w:szCs w:val="16"/>
        </w:rPr>
        <w:t>Наряду с основными правами, которые определены статьей 11 Федерального закона от 02 марта 2007 года № 25-ФЗ "О муниципальной службе в Российской Федерации", ведущий специалист комитета образования Администрации муниципального района имеет право:</w:t>
      </w:r>
    </w:p>
    <w:p w:rsidR="00F50B18" w:rsidRDefault="00F50B18" w:rsidP="00675495">
      <w:pPr>
        <w:tabs>
          <w:tab w:val="left" w:pos="1440"/>
        </w:tabs>
        <w:ind w:firstLine="709"/>
        <w:jc w:val="both"/>
        <w:rPr>
          <w:rFonts w:ascii="Arial" w:hAnsi="Arial" w:cs="Arial"/>
          <w:sz w:val="16"/>
          <w:szCs w:val="16"/>
        </w:rPr>
      </w:pPr>
      <w:r>
        <w:rPr>
          <w:rFonts w:ascii="Arial" w:hAnsi="Arial" w:cs="Arial"/>
          <w:sz w:val="16"/>
          <w:szCs w:val="16"/>
        </w:rPr>
        <w:t>4.1.</w:t>
      </w:r>
      <w:r>
        <w:rPr>
          <w:rFonts w:ascii="Arial" w:hAnsi="Arial" w:cs="Arial"/>
          <w:spacing w:val="-8"/>
          <w:sz w:val="16"/>
          <w:szCs w:val="16"/>
        </w:rPr>
        <w:t xml:space="preserve"> Запрашивать от должностных лиц федеральных органов государственной власти и их территориальных органов, органов государственной</w:t>
      </w:r>
      <w:r>
        <w:rPr>
          <w:rFonts w:ascii="Arial" w:hAnsi="Arial" w:cs="Arial"/>
          <w:sz w:val="16"/>
          <w:szCs w:val="16"/>
        </w:rPr>
        <w:t xml:space="preserve"> власти обл</w:t>
      </w:r>
      <w:r>
        <w:rPr>
          <w:rFonts w:ascii="Arial" w:hAnsi="Arial" w:cs="Arial"/>
          <w:sz w:val="16"/>
          <w:szCs w:val="16"/>
        </w:rPr>
        <w:t>а</w:t>
      </w:r>
      <w:r>
        <w:rPr>
          <w:rFonts w:ascii="Arial" w:hAnsi="Arial" w:cs="Arial"/>
          <w:sz w:val="16"/>
          <w:szCs w:val="16"/>
        </w:rPr>
        <w:t>сти, иных государственных органов, органов местного самоуправления области, организаций и получать в установленном порядке документы и инфо</w:t>
      </w:r>
      <w:r>
        <w:rPr>
          <w:rFonts w:ascii="Arial" w:hAnsi="Arial" w:cs="Arial"/>
          <w:sz w:val="16"/>
          <w:szCs w:val="16"/>
        </w:rPr>
        <w:t>р</w:t>
      </w:r>
      <w:r>
        <w:rPr>
          <w:rFonts w:ascii="Arial" w:hAnsi="Arial" w:cs="Arial"/>
          <w:sz w:val="16"/>
          <w:szCs w:val="16"/>
        </w:rPr>
        <w:t>мацию, необходимые для выполнения своих должностных обязанностей;</w:t>
      </w:r>
    </w:p>
    <w:p w:rsidR="00F50B18" w:rsidRDefault="00F50B18" w:rsidP="00675495">
      <w:pPr>
        <w:tabs>
          <w:tab w:val="left" w:pos="1440"/>
        </w:tabs>
        <w:ind w:firstLine="709"/>
        <w:jc w:val="both"/>
        <w:rPr>
          <w:rFonts w:ascii="Arial" w:hAnsi="Arial" w:cs="Arial"/>
          <w:sz w:val="16"/>
          <w:szCs w:val="16"/>
        </w:rPr>
      </w:pPr>
      <w:r>
        <w:rPr>
          <w:rFonts w:ascii="Arial" w:hAnsi="Arial" w:cs="Arial"/>
          <w:sz w:val="16"/>
          <w:szCs w:val="16"/>
        </w:rPr>
        <w:t>4.2. Привлекать в установленном порядке для подготовки проектов документов, разработки и осуществления мероприятий, проводимых комит</w:t>
      </w:r>
      <w:r>
        <w:rPr>
          <w:rFonts w:ascii="Arial" w:hAnsi="Arial" w:cs="Arial"/>
          <w:sz w:val="16"/>
          <w:szCs w:val="16"/>
        </w:rPr>
        <w:t>е</w:t>
      </w:r>
      <w:r>
        <w:rPr>
          <w:rFonts w:ascii="Arial" w:hAnsi="Arial" w:cs="Arial"/>
          <w:sz w:val="16"/>
          <w:szCs w:val="16"/>
        </w:rPr>
        <w:t>том образования Администрации Валдайского муниципального района, работников структурных подразделений Администрации муниципального района;</w:t>
      </w:r>
    </w:p>
    <w:p w:rsidR="00F50B18" w:rsidRDefault="00F50B18" w:rsidP="00675495">
      <w:pPr>
        <w:tabs>
          <w:tab w:val="left" w:pos="1440"/>
        </w:tabs>
        <w:ind w:firstLine="709"/>
        <w:jc w:val="both"/>
        <w:rPr>
          <w:rFonts w:ascii="Arial" w:hAnsi="Arial" w:cs="Arial"/>
          <w:sz w:val="16"/>
          <w:szCs w:val="16"/>
        </w:rPr>
      </w:pPr>
      <w:r>
        <w:rPr>
          <w:rFonts w:ascii="Arial" w:hAnsi="Arial" w:cs="Arial"/>
          <w:sz w:val="16"/>
          <w:szCs w:val="16"/>
        </w:rPr>
        <w:t>4.3. Принимать в установленном порядке участие в мероприятиях (совещаниях, конференциях, семинарах), проводимых Администрацией м</w:t>
      </w:r>
      <w:r>
        <w:rPr>
          <w:rFonts w:ascii="Arial" w:hAnsi="Arial" w:cs="Arial"/>
          <w:sz w:val="16"/>
          <w:szCs w:val="16"/>
        </w:rPr>
        <w:t>у</w:t>
      </w:r>
      <w:r>
        <w:rPr>
          <w:rFonts w:ascii="Arial" w:hAnsi="Arial" w:cs="Arial"/>
          <w:sz w:val="16"/>
          <w:szCs w:val="16"/>
        </w:rPr>
        <w:t>ниципального района, иными организациями;</w:t>
      </w:r>
    </w:p>
    <w:p w:rsidR="00F50B18" w:rsidRDefault="00F50B18" w:rsidP="00675495">
      <w:pPr>
        <w:ind w:firstLine="709"/>
        <w:jc w:val="both"/>
        <w:rPr>
          <w:rFonts w:ascii="Arial" w:hAnsi="Arial" w:cs="Arial"/>
          <w:sz w:val="16"/>
          <w:szCs w:val="16"/>
        </w:rPr>
      </w:pPr>
      <w:r>
        <w:rPr>
          <w:rFonts w:ascii="Arial" w:hAnsi="Arial" w:cs="Arial"/>
          <w:sz w:val="16"/>
          <w:szCs w:val="16"/>
        </w:rPr>
        <w:t>4.4. Знакомится в пределах своей компетенции с поступающими в комитет образования Администрации муниципального района информацио</w:t>
      </w:r>
      <w:r>
        <w:rPr>
          <w:rFonts w:ascii="Arial" w:hAnsi="Arial" w:cs="Arial"/>
          <w:sz w:val="16"/>
          <w:szCs w:val="16"/>
        </w:rPr>
        <w:t>н</w:t>
      </w:r>
      <w:r>
        <w:rPr>
          <w:rFonts w:ascii="Arial" w:hAnsi="Arial" w:cs="Arial"/>
          <w:sz w:val="16"/>
          <w:szCs w:val="16"/>
        </w:rPr>
        <w:t>ными сообщениями, а также документами, материалами, правовыми и нормативными актами.</w:t>
      </w:r>
    </w:p>
    <w:p w:rsidR="00F50B18" w:rsidRDefault="00F50B18" w:rsidP="00675495">
      <w:pPr>
        <w:ind w:firstLine="709"/>
        <w:jc w:val="both"/>
        <w:rPr>
          <w:rFonts w:ascii="Arial" w:hAnsi="Arial" w:cs="Arial"/>
          <w:spacing w:val="-6"/>
          <w:sz w:val="16"/>
          <w:szCs w:val="16"/>
        </w:rPr>
      </w:pPr>
      <w:r>
        <w:rPr>
          <w:rFonts w:ascii="Arial" w:hAnsi="Arial" w:cs="Arial"/>
          <w:sz w:val="16"/>
          <w:szCs w:val="16"/>
        </w:rPr>
        <w:t>4.5. Вносить   председателю комитета образования Администрации муниципального района в установленном порядке предложения по сове</w:t>
      </w:r>
      <w:r>
        <w:rPr>
          <w:rFonts w:ascii="Arial" w:hAnsi="Arial" w:cs="Arial"/>
          <w:sz w:val="16"/>
          <w:szCs w:val="16"/>
        </w:rPr>
        <w:t>р</w:t>
      </w:r>
      <w:r>
        <w:rPr>
          <w:rFonts w:ascii="Arial" w:hAnsi="Arial" w:cs="Arial"/>
          <w:sz w:val="16"/>
          <w:szCs w:val="16"/>
        </w:rPr>
        <w:t>шенствованию работы в комитете.</w:t>
      </w:r>
    </w:p>
    <w:p w:rsidR="00F50B18" w:rsidRDefault="00F50B18" w:rsidP="00675495">
      <w:pPr>
        <w:shd w:val="clear" w:color="auto" w:fill="FFFFFF"/>
        <w:tabs>
          <w:tab w:val="left" w:pos="1195"/>
        </w:tabs>
        <w:ind w:firstLine="709"/>
        <w:rPr>
          <w:rFonts w:ascii="Arial" w:hAnsi="Arial" w:cs="Arial"/>
          <w:spacing w:val="-6"/>
          <w:sz w:val="16"/>
          <w:szCs w:val="16"/>
        </w:rPr>
      </w:pPr>
    </w:p>
    <w:p w:rsidR="00F50B18" w:rsidRDefault="00F50B18" w:rsidP="00675495">
      <w:pPr>
        <w:shd w:val="clear" w:color="auto" w:fill="FFFFFF"/>
        <w:ind w:firstLine="709"/>
        <w:rPr>
          <w:rFonts w:ascii="Arial" w:hAnsi="Arial" w:cs="Arial"/>
          <w:sz w:val="16"/>
          <w:szCs w:val="16"/>
        </w:rPr>
      </w:pPr>
      <w:r>
        <w:rPr>
          <w:rFonts w:ascii="Arial" w:hAnsi="Arial" w:cs="Arial"/>
          <w:b/>
          <w:bCs/>
          <w:sz w:val="16"/>
          <w:szCs w:val="16"/>
        </w:rPr>
        <w:t>5. Ответственность</w:t>
      </w:r>
    </w:p>
    <w:p w:rsidR="00F50B18" w:rsidRDefault="00F50B18" w:rsidP="00675495">
      <w:pPr>
        <w:pStyle w:val="af2"/>
        <w:spacing w:after="0"/>
        <w:ind w:left="0" w:firstLine="709"/>
        <w:jc w:val="both"/>
        <w:rPr>
          <w:rFonts w:ascii="Arial" w:hAnsi="Arial" w:cs="Arial"/>
          <w:sz w:val="16"/>
          <w:szCs w:val="16"/>
        </w:rPr>
      </w:pPr>
      <w:r>
        <w:rPr>
          <w:rFonts w:ascii="Arial" w:hAnsi="Arial" w:cs="Arial"/>
          <w:sz w:val="16"/>
          <w:szCs w:val="16"/>
        </w:rPr>
        <w:t>5.1. Ведущий специалист несет установленную законодательством ответственность за нарушение запретов, связанных с муниципальной слу</w:t>
      </w:r>
      <w:r>
        <w:rPr>
          <w:rFonts w:ascii="Arial" w:hAnsi="Arial" w:cs="Arial"/>
          <w:sz w:val="16"/>
          <w:szCs w:val="16"/>
        </w:rPr>
        <w:t>ж</w:t>
      </w:r>
      <w:r>
        <w:rPr>
          <w:rFonts w:ascii="Arial" w:hAnsi="Arial" w:cs="Arial"/>
          <w:sz w:val="16"/>
          <w:szCs w:val="16"/>
        </w:rPr>
        <w:t xml:space="preserve">бой, несоблюдение ограничений, установленных </w:t>
      </w:r>
      <w:r>
        <w:rPr>
          <w:rFonts w:ascii="Arial" w:hAnsi="Arial" w:cs="Arial"/>
          <w:spacing w:val="-10"/>
          <w:sz w:val="16"/>
          <w:szCs w:val="16"/>
        </w:rPr>
        <w:t>федеральными законами, неисполнение (ненадлежащее исполнение) должностных</w:t>
      </w:r>
      <w:r>
        <w:rPr>
          <w:rFonts w:ascii="Arial" w:hAnsi="Arial" w:cs="Arial"/>
          <w:sz w:val="16"/>
          <w:szCs w:val="16"/>
        </w:rPr>
        <w:t xml:space="preserve"> обязанностей, за утрату или порчу </w:t>
      </w:r>
      <w:r>
        <w:rPr>
          <w:rFonts w:ascii="Arial" w:hAnsi="Arial" w:cs="Arial"/>
          <w:color w:val="000000"/>
          <w:sz w:val="16"/>
          <w:szCs w:val="16"/>
        </w:rPr>
        <w:t>имущества, которое было предоставлено ему для исполнения должностных обязанностей.</w:t>
      </w:r>
    </w:p>
    <w:p w:rsidR="00F50B18" w:rsidRDefault="00F50B18" w:rsidP="00675495">
      <w:pPr>
        <w:shd w:val="clear" w:color="auto" w:fill="FFFFFF"/>
        <w:ind w:firstLine="709"/>
        <w:jc w:val="both"/>
        <w:rPr>
          <w:rFonts w:ascii="Arial" w:hAnsi="Arial" w:cs="Arial"/>
          <w:sz w:val="16"/>
          <w:szCs w:val="16"/>
        </w:rPr>
      </w:pPr>
    </w:p>
    <w:p w:rsidR="00F50B18" w:rsidRDefault="00F50B18" w:rsidP="00675495">
      <w:pPr>
        <w:shd w:val="clear" w:color="auto" w:fill="FFFFFF"/>
        <w:ind w:firstLine="709"/>
        <w:jc w:val="both"/>
        <w:rPr>
          <w:rFonts w:ascii="Arial" w:hAnsi="Arial" w:cs="Arial"/>
          <w:sz w:val="16"/>
          <w:szCs w:val="16"/>
        </w:rPr>
      </w:pPr>
      <w:r>
        <w:rPr>
          <w:rFonts w:ascii="Arial" w:hAnsi="Arial" w:cs="Arial"/>
          <w:b/>
          <w:bCs/>
          <w:spacing w:val="-2"/>
          <w:sz w:val="16"/>
          <w:szCs w:val="16"/>
        </w:rPr>
        <w:t>6. Порядок служебного взаимодействия ведущего специалиста комитета образования</w:t>
      </w:r>
      <w:r>
        <w:rPr>
          <w:rFonts w:ascii="Arial" w:hAnsi="Arial" w:cs="Arial"/>
          <w:b/>
          <w:bCs/>
          <w:sz w:val="16"/>
          <w:szCs w:val="16"/>
        </w:rPr>
        <w:t xml:space="preserve"> Администрации муниципального района в связи с исполнением им должностных обязанностей</w:t>
      </w:r>
    </w:p>
    <w:p w:rsidR="00F50B18" w:rsidRDefault="00F50B18" w:rsidP="00675495">
      <w:pPr>
        <w:shd w:val="clear" w:color="auto" w:fill="FFFFFF"/>
        <w:ind w:firstLine="709"/>
        <w:jc w:val="both"/>
        <w:rPr>
          <w:rFonts w:ascii="Arial" w:hAnsi="Arial" w:cs="Arial"/>
          <w:b/>
          <w:bCs/>
          <w:sz w:val="16"/>
          <w:szCs w:val="16"/>
        </w:rPr>
      </w:pPr>
      <w:r>
        <w:rPr>
          <w:rFonts w:ascii="Arial" w:hAnsi="Arial" w:cs="Arial"/>
          <w:sz w:val="16"/>
          <w:szCs w:val="16"/>
        </w:rPr>
        <w:t>6.1. Служебное взаимодействие с муниципальными служащими, со служа</w:t>
      </w:r>
      <w:r>
        <w:rPr>
          <w:rFonts w:ascii="Arial" w:hAnsi="Arial" w:cs="Arial"/>
          <w:sz w:val="16"/>
          <w:szCs w:val="16"/>
        </w:rPr>
        <w:softHyphen/>
        <w:t>щими иных государственных органов, другими гражданами, а также с органи</w:t>
      </w:r>
      <w:r>
        <w:rPr>
          <w:rFonts w:ascii="Arial" w:hAnsi="Arial" w:cs="Arial"/>
          <w:sz w:val="16"/>
          <w:szCs w:val="16"/>
        </w:rPr>
        <w:softHyphen/>
        <w:t>зациями в связи с исполнением ведущим специалистом должностных обязанностей, предусматривает взаимодейст</w:t>
      </w:r>
      <w:r>
        <w:rPr>
          <w:rFonts w:ascii="Arial" w:hAnsi="Arial" w:cs="Arial"/>
          <w:sz w:val="16"/>
          <w:szCs w:val="16"/>
        </w:rPr>
        <w:softHyphen/>
        <w:t>вие с органами и организаци</w:t>
      </w:r>
      <w:r>
        <w:rPr>
          <w:rFonts w:ascii="Arial" w:hAnsi="Arial" w:cs="Arial"/>
          <w:sz w:val="16"/>
          <w:szCs w:val="16"/>
        </w:rPr>
        <w:t>я</w:t>
      </w:r>
      <w:r>
        <w:rPr>
          <w:rFonts w:ascii="Arial" w:hAnsi="Arial" w:cs="Arial"/>
          <w:sz w:val="16"/>
          <w:szCs w:val="16"/>
        </w:rPr>
        <w:t>ми, являющимися разработчиками нормативных правовых актов при подготовке проектов и выпуске документов.</w:t>
      </w:r>
    </w:p>
    <w:p w:rsidR="00F50B18" w:rsidRDefault="00F50B18" w:rsidP="00675495">
      <w:pPr>
        <w:shd w:val="clear" w:color="auto" w:fill="FFFFFF"/>
        <w:ind w:firstLine="709"/>
        <w:jc w:val="center"/>
        <w:rPr>
          <w:rFonts w:ascii="Arial" w:hAnsi="Arial" w:cs="Arial"/>
          <w:b/>
          <w:bCs/>
          <w:sz w:val="16"/>
          <w:szCs w:val="16"/>
        </w:rPr>
      </w:pPr>
    </w:p>
    <w:p w:rsidR="00F50B18" w:rsidRDefault="00F50B18" w:rsidP="00675495">
      <w:pPr>
        <w:shd w:val="clear" w:color="auto" w:fill="FFFFFF"/>
        <w:ind w:firstLine="709"/>
        <w:rPr>
          <w:rFonts w:ascii="Arial" w:hAnsi="Arial" w:cs="Arial"/>
          <w:spacing w:val="-1"/>
          <w:sz w:val="16"/>
          <w:szCs w:val="16"/>
        </w:rPr>
      </w:pPr>
      <w:r>
        <w:rPr>
          <w:rFonts w:ascii="Arial" w:hAnsi="Arial" w:cs="Arial"/>
          <w:b/>
          <w:bCs/>
          <w:sz w:val="16"/>
          <w:szCs w:val="16"/>
        </w:rPr>
        <w:t>7. Антикоррупционные мероприятия</w:t>
      </w:r>
    </w:p>
    <w:p w:rsidR="00F50B18" w:rsidRDefault="00F50B18" w:rsidP="00675495">
      <w:pPr>
        <w:shd w:val="clear" w:color="auto" w:fill="FFFFFF"/>
        <w:ind w:firstLine="709"/>
        <w:jc w:val="both"/>
        <w:rPr>
          <w:rFonts w:ascii="Arial" w:hAnsi="Arial" w:cs="Arial"/>
          <w:sz w:val="16"/>
          <w:szCs w:val="16"/>
        </w:rPr>
      </w:pPr>
      <w:r>
        <w:rPr>
          <w:rFonts w:ascii="Arial" w:hAnsi="Arial" w:cs="Arial"/>
          <w:spacing w:val="-1"/>
          <w:sz w:val="16"/>
          <w:szCs w:val="16"/>
        </w:rPr>
        <w:t xml:space="preserve">7.1. Ведущий специалист </w:t>
      </w:r>
      <w:r>
        <w:rPr>
          <w:rFonts w:ascii="Arial" w:hAnsi="Arial" w:cs="Arial"/>
          <w:sz w:val="16"/>
          <w:szCs w:val="16"/>
        </w:rPr>
        <w:t>после разработ</w:t>
      </w:r>
      <w:r>
        <w:rPr>
          <w:rFonts w:ascii="Arial" w:hAnsi="Arial" w:cs="Arial"/>
          <w:sz w:val="16"/>
          <w:szCs w:val="16"/>
        </w:rPr>
        <w:softHyphen/>
        <w:t>ки проектов нормативных актов должен в обязательном порядке согласовать данный проект с неп</w:t>
      </w:r>
      <w:r>
        <w:rPr>
          <w:rFonts w:ascii="Arial" w:hAnsi="Arial" w:cs="Arial"/>
          <w:sz w:val="16"/>
          <w:szCs w:val="16"/>
        </w:rPr>
        <w:t>о</w:t>
      </w:r>
      <w:r>
        <w:rPr>
          <w:rFonts w:ascii="Arial" w:hAnsi="Arial" w:cs="Arial"/>
          <w:sz w:val="16"/>
          <w:szCs w:val="16"/>
        </w:rPr>
        <w:t>средственным руководителем и отделом правового регулирования Администрации Валдайского муниципального района.</w:t>
      </w:r>
    </w:p>
    <w:p w:rsidR="00F50B18" w:rsidRDefault="00F50B18" w:rsidP="00675495">
      <w:pPr>
        <w:autoSpaceDN w:val="0"/>
        <w:adjustRightInd w:val="0"/>
        <w:ind w:firstLine="709"/>
        <w:jc w:val="both"/>
        <w:rPr>
          <w:rFonts w:ascii="Arial" w:hAnsi="Arial" w:cs="Arial"/>
          <w:spacing w:val="-1"/>
          <w:sz w:val="16"/>
          <w:szCs w:val="16"/>
        </w:rPr>
      </w:pPr>
      <w:r>
        <w:rPr>
          <w:rFonts w:ascii="Arial" w:hAnsi="Arial" w:cs="Arial"/>
          <w:sz w:val="16"/>
          <w:szCs w:val="16"/>
        </w:rPr>
        <w:t xml:space="preserve">7.2 </w:t>
      </w:r>
      <w:r>
        <w:rPr>
          <w:rFonts w:ascii="Arial" w:hAnsi="Arial" w:cs="Arial"/>
          <w:spacing w:val="-1"/>
          <w:sz w:val="16"/>
          <w:szCs w:val="16"/>
        </w:rPr>
        <w:t xml:space="preserve">Ведущий специалист </w:t>
      </w:r>
      <w:r>
        <w:rPr>
          <w:rFonts w:ascii="Arial" w:hAnsi="Arial" w:cs="Arial"/>
          <w:sz w:val="16"/>
          <w:szCs w:val="16"/>
        </w:rPr>
        <w:t>в процессе своей трудовой деятельности в комитете образования должен своевременно</w:t>
      </w:r>
      <w:r>
        <w:rPr>
          <w:rFonts w:ascii="Arial" w:hAnsi="Arial" w:cs="Arial"/>
          <w:spacing w:val="-1"/>
          <w:sz w:val="16"/>
          <w:szCs w:val="16"/>
        </w:rPr>
        <w:t>:</w:t>
      </w:r>
    </w:p>
    <w:p w:rsidR="00F50B18" w:rsidRDefault="00F50B18" w:rsidP="00675495">
      <w:pPr>
        <w:autoSpaceDN w:val="0"/>
        <w:adjustRightInd w:val="0"/>
        <w:ind w:firstLine="709"/>
        <w:jc w:val="both"/>
        <w:rPr>
          <w:rFonts w:ascii="Arial" w:hAnsi="Arial" w:cs="Arial"/>
          <w:color w:val="000000"/>
          <w:sz w:val="16"/>
          <w:szCs w:val="16"/>
        </w:rPr>
      </w:pPr>
      <w:r>
        <w:rPr>
          <w:rFonts w:ascii="Arial" w:hAnsi="Arial" w:cs="Arial"/>
          <w:spacing w:val="-1"/>
          <w:sz w:val="16"/>
          <w:szCs w:val="16"/>
        </w:rPr>
        <w:t xml:space="preserve">7.2.1. </w:t>
      </w:r>
      <w:r>
        <w:rPr>
          <w:rFonts w:ascii="Arial" w:hAnsi="Arial" w:cs="Arial"/>
          <w:sz w:val="16"/>
          <w:szCs w:val="16"/>
        </w:rPr>
        <w:t>В процессе своей трудовой деятельности в комитете образования Администрации муниципального района ведущий специалист должен своевременно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такого конфликта, а также должен уведомлять непосредственного руководителя о фактах обращения к нему в целях склонения к совершению коррупционных правонарушений в соответствии с Поря</w:t>
      </w:r>
      <w:r>
        <w:rPr>
          <w:rFonts w:ascii="Arial" w:hAnsi="Arial" w:cs="Arial"/>
          <w:sz w:val="16"/>
          <w:szCs w:val="16"/>
        </w:rPr>
        <w:t>д</w:t>
      </w:r>
      <w:r>
        <w:rPr>
          <w:rFonts w:ascii="Arial" w:hAnsi="Arial" w:cs="Arial"/>
          <w:sz w:val="16"/>
          <w:szCs w:val="16"/>
        </w:rPr>
        <w:t>ком уведомления, утвержденным правовым актом Администрации муниципального района.</w:t>
      </w:r>
    </w:p>
    <w:p w:rsidR="00F50B18" w:rsidRDefault="00F50B18" w:rsidP="00675495">
      <w:pPr>
        <w:autoSpaceDN w:val="0"/>
        <w:adjustRightInd w:val="0"/>
        <w:ind w:firstLine="709"/>
        <w:jc w:val="both"/>
        <w:rPr>
          <w:rFonts w:ascii="Arial" w:hAnsi="Arial" w:cs="Arial"/>
          <w:sz w:val="16"/>
          <w:szCs w:val="16"/>
        </w:rPr>
      </w:pPr>
      <w:r>
        <w:rPr>
          <w:rFonts w:ascii="Arial" w:hAnsi="Arial" w:cs="Arial"/>
          <w:sz w:val="16"/>
          <w:szCs w:val="16"/>
        </w:rPr>
        <w:lastRenderedPageBreak/>
        <w:t>7.2.2. Уведомлять председателя комитета образования,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соответствии с Порядком уведомления, утвержденным ра</w:t>
      </w:r>
      <w:r>
        <w:rPr>
          <w:rFonts w:ascii="Arial" w:hAnsi="Arial" w:cs="Arial"/>
          <w:sz w:val="16"/>
          <w:szCs w:val="16"/>
        </w:rPr>
        <w:t>с</w:t>
      </w:r>
      <w:r>
        <w:rPr>
          <w:rFonts w:ascii="Arial" w:hAnsi="Arial" w:cs="Arial"/>
          <w:sz w:val="16"/>
          <w:szCs w:val="16"/>
        </w:rPr>
        <w:t>поряжением Администрации муниципального района;</w:t>
      </w:r>
    </w:p>
    <w:p w:rsidR="00F50B18" w:rsidRDefault="00F50B18" w:rsidP="00675495">
      <w:pPr>
        <w:autoSpaceDN w:val="0"/>
        <w:adjustRightInd w:val="0"/>
        <w:ind w:firstLine="709"/>
        <w:jc w:val="both"/>
        <w:rPr>
          <w:rFonts w:ascii="Arial" w:hAnsi="Arial" w:cs="Arial"/>
          <w:sz w:val="16"/>
          <w:szCs w:val="16"/>
        </w:rPr>
      </w:pPr>
      <w:r>
        <w:rPr>
          <w:rFonts w:ascii="Arial" w:hAnsi="Arial" w:cs="Arial"/>
          <w:sz w:val="16"/>
          <w:szCs w:val="16"/>
        </w:rPr>
        <w:t>7.2.3. Принимать меры по недопущению любой возможности возникновения конфликта интересов, в письменной форме уведомить председат</w:t>
      </w:r>
      <w:r>
        <w:rPr>
          <w:rFonts w:ascii="Arial" w:hAnsi="Arial" w:cs="Arial"/>
          <w:sz w:val="16"/>
          <w:szCs w:val="16"/>
        </w:rPr>
        <w:t>е</w:t>
      </w:r>
      <w:r>
        <w:rPr>
          <w:rFonts w:ascii="Arial" w:hAnsi="Arial" w:cs="Arial"/>
          <w:sz w:val="16"/>
          <w:szCs w:val="16"/>
        </w:rPr>
        <w:t>ля комитета образования о возникшем конфликте интересов или о возможности его возникновения, как только ему станет об этом известно</w:t>
      </w:r>
    </w:p>
    <w:p w:rsidR="00F50B18" w:rsidRDefault="00F50B18" w:rsidP="00675495">
      <w:pPr>
        <w:shd w:val="clear" w:color="auto" w:fill="FFFFFF"/>
        <w:ind w:firstLine="709"/>
        <w:jc w:val="both"/>
        <w:rPr>
          <w:rFonts w:ascii="Arial" w:hAnsi="Arial" w:cs="Arial"/>
          <w:sz w:val="16"/>
          <w:szCs w:val="16"/>
        </w:rPr>
      </w:pPr>
    </w:p>
    <w:p w:rsidR="00F50B18" w:rsidRDefault="00F50B18" w:rsidP="00675495">
      <w:pPr>
        <w:shd w:val="clear" w:color="auto" w:fill="FFFFFF"/>
        <w:tabs>
          <w:tab w:val="left" w:pos="993"/>
        </w:tabs>
        <w:ind w:firstLine="709"/>
        <w:jc w:val="both"/>
        <w:rPr>
          <w:rFonts w:ascii="Arial" w:hAnsi="Arial" w:cs="Arial"/>
          <w:sz w:val="16"/>
          <w:szCs w:val="16"/>
        </w:rPr>
      </w:pPr>
      <w:r>
        <w:rPr>
          <w:rFonts w:ascii="Arial" w:hAnsi="Arial" w:cs="Arial"/>
          <w:b/>
          <w:bCs/>
          <w:spacing w:val="-1"/>
          <w:sz w:val="16"/>
          <w:szCs w:val="16"/>
        </w:rPr>
        <w:t>8. Показатели эффективности и результативности п</w:t>
      </w:r>
      <w:r>
        <w:rPr>
          <w:rFonts w:ascii="Arial" w:hAnsi="Arial" w:cs="Arial"/>
          <w:b/>
          <w:bCs/>
          <w:sz w:val="16"/>
          <w:szCs w:val="16"/>
        </w:rPr>
        <w:t>рофессиональной деятельности</w:t>
      </w:r>
    </w:p>
    <w:p w:rsidR="00F50B18" w:rsidRDefault="00F50B18" w:rsidP="00675495">
      <w:pPr>
        <w:shd w:val="clear" w:color="auto" w:fill="FFFFFF"/>
        <w:ind w:firstLine="709"/>
        <w:jc w:val="both"/>
        <w:rPr>
          <w:rFonts w:ascii="Arial" w:hAnsi="Arial" w:cs="Arial"/>
          <w:sz w:val="16"/>
          <w:szCs w:val="16"/>
        </w:rPr>
      </w:pPr>
      <w:r>
        <w:rPr>
          <w:rFonts w:ascii="Arial" w:hAnsi="Arial" w:cs="Arial"/>
          <w:sz w:val="16"/>
          <w:szCs w:val="16"/>
        </w:rPr>
        <w:t>Эффективность и результативность профессиональной деятельности ведущего специалиста определяется в зависимости от уровня дос</w:t>
      </w:r>
      <w:r>
        <w:rPr>
          <w:rFonts w:ascii="Arial" w:hAnsi="Arial" w:cs="Arial"/>
          <w:sz w:val="16"/>
          <w:szCs w:val="16"/>
        </w:rPr>
        <w:softHyphen/>
        <w:t>тижения следующих показателей:</w:t>
      </w:r>
    </w:p>
    <w:p w:rsidR="00F50B18" w:rsidRDefault="00F50B18" w:rsidP="00675495">
      <w:pPr>
        <w:pStyle w:val="ConsNormal"/>
        <w:ind w:firstLine="709"/>
        <w:rPr>
          <w:rFonts w:cs="Arial"/>
          <w:sz w:val="16"/>
          <w:szCs w:val="16"/>
        </w:rPr>
      </w:pPr>
      <w:r>
        <w:rPr>
          <w:sz w:val="16"/>
          <w:szCs w:val="16"/>
        </w:rPr>
        <w:t>8.1. Увеличение числа молодежи, занимающейся в патриотических объединениях, клубах, центрах от общего количества молодежи, прожив</w:t>
      </w:r>
      <w:r>
        <w:rPr>
          <w:sz w:val="16"/>
          <w:szCs w:val="16"/>
        </w:rPr>
        <w:t>а</w:t>
      </w:r>
      <w:r>
        <w:rPr>
          <w:sz w:val="16"/>
          <w:szCs w:val="16"/>
        </w:rPr>
        <w:t>ющей на территории муниципального района</w:t>
      </w:r>
    </w:p>
    <w:p w:rsidR="00F50B18" w:rsidRDefault="00F50B18" w:rsidP="00675495">
      <w:pPr>
        <w:pStyle w:val="ConsNormal"/>
        <w:ind w:firstLine="709"/>
        <w:rPr>
          <w:sz w:val="16"/>
          <w:szCs w:val="16"/>
        </w:rPr>
      </w:pPr>
      <w:r>
        <w:rPr>
          <w:sz w:val="16"/>
          <w:szCs w:val="16"/>
        </w:rPr>
        <w:t>8.2. Увеличение числа молодёжи (от 14 до 30 лет), участвующей в деятельности поисковых отрядов, от общего количества молодежи, прож</w:t>
      </w:r>
      <w:r>
        <w:rPr>
          <w:sz w:val="16"/>
          <w:szCs w:val="16"/>
        </w:rPr>
        <w:t>и</w:t>
      </w:r>
      <w:r>
        <w:rPr>
          <w:sz w:val="16"/>
          <w:szCs w:val="16"/>
        </w:rPr>
        <w:t>вающей на территории городского округа, муниципального района</w:t>
      </w:r>
    </w:p>
    <w:p w:rsidR="00F50B18" w:rsidRDefault="00F50B18" w:rsidP="00675495">
      <w:pPr>
        <w:pStyle w:val="ConsNormal"/>
        <w:ind w:firstLine="709"/>
        <w:rPr>
          <w:bCs/>
          <w:sz w:val="16"/>
          <w:szCs w:val="16"/>
        </w:rPr>
      </w:pPr>
      <w:r>
        <w:rPr>
          <w:bCs/>
          <w:sz w:val="16"/>
          <w:szCs w:val="16"/>
        </w:rPr>
        <w:t>8.3. Увеличение числа молодежи (от 14 до 30 лет), охваченной профильными лагерями</w:t>
      </w:r>
    </w:p>
    <w:p w:rsidR="00F50B18" w:rsidRDefault="00F50B18" w:rsidP="00675495">
      <w:pPr>
        <w:pStyle w:val="ConsNormal"/>
        <w:ind w:firstLine="709"/>
        <w:rPr>
          <w:sz w:val="16"/>
          <w:szCs w:val="16"/>
        </w:rPr>
      </w:pPr>
      <w:r>
        <w:rPr>
          <w:sz w:val="16"/>
          <w:szCs w:val="16"/>
        </w:rPr>
        <w:t>8.4. Доля депутатов из числа молодых людей законодательного органа власти муниципального района</w:t>
      </w:r>
    </w:p>
    <w:p w:rsidR="00F50B18" w:rsidRDefault="00F50B18" w:rsidP="00675495">
      <w:pPr>
        <w:pStyle w:val="ConsNormal"/>
        <w:ind w:firstLine="709"/>
        <w:rPr>
          <w:sz w:val="16"/>
          <w:szCs w:val="16"/>
        </w:rPr>
      </w:pPr>
      <w:r>
        <w:rPr>
          <w:sz w:val="16"/>
          <w:szCs w:val="16"/>
        </w:rPr>
        <w:t>8.5. Увеличение числа молодежи муниципального района, участвующей в Новгородском областном молодежном форуме, межрегиональных, всероссийских, международных и иных молодежных образовательных форумах, от общего количества молодежи муниципального района</w:t>
      </w:r>
    </w:p>
    <w:p w:rsidR="00F50B18" w:rsidRDefault="00F50B18" w:rsidP="00675495">
      <w:pPr>
        <w:pStyle w:val="ConsNormal"/>
        <w:ind w:firstLine="709"/>
        <w:rPr>
          <w:sz w:val="16"/>
          <w:szCs w:val="16"/>
        </w:rPr>
      </w:pPr>
      <w:r>
        <w:rPr>
          <w:sz w:val="16"/>
          <w:szCs w:val="16"/>
        </w:rPr>
        <w:t>8.6. Увеличение числа молодежи, занятой в трудовых бригадах, студенческих трудовых отрядах, действующих на территории муниципального района</w:t>
      </w:r>
    </w:p>
    <w:p w:rsidR="00F50B18" w:rsidRDefault="00F50B18" w:rsidP="00675495">
      <w:pPr>
        <w:pStyle w:val="ConsNormal"/>
        <w:ind w:firstLine="709"/>
        <w:jc w:val="both"/>
        <w:rPr>
          <w:sz w:val="16"/>
          <w:szCs w:val="16"/>
        </w:rPr>
      </w:pPr>
      <w:r>
        <w:rPr>
          <w:sz w:val="16"/>
          <w:szCs w:val="16"/>
        </w:rPr>
        <w:t>8.7. Уменьшение числа разводов в истекшем календарном году среди молодых семей, зарегистрированных на территории муниципального района, от общего числа молодых семей</w:t>
      </w:r>
    </w:p>
    <w:p w:rsidR="00F50B18" w:rsidRDefault="00F50B18" w:rsidP="00675495">
      <w:pPr>
        <w:pStyle w:val="ConsNormal"/>
        <w:ind w:firstLine="709"/>
        <w:jc w:val="both"/>
        <w:rPr>
          <w:sz w:val="16"/>
          <w:szCs w:val="16"/>
        </w:rPr>
      </w:pPr>
      <w:r>
        <w:rPr>
          <w:sz w:val="16"/>
          <w:szCs w:val="16"/>
        </w:rPr>
        <w:t>8.8. Увеличение числа молодежи в возрасте от 14 до 30 лет, охваченных волонтерскими объединениями на территории муниципального района</w:t>
      </w:r>
    </w:p>
    <w:p w:rsidR="00F50B18" w:rsidRDefault="00F50B18" w:rsidP="00675495">
      <w:pPr>
        <w:pStyle w:val="ConsNormal"/>
        <w:ind w:firstLine="709"/>
        <w:jc w:val="both"/>
        <w:rPr>
          <w:sz w:val="16"/>
          <w:szCs w:val="16"/>
        </w:rPr>
      </w:pPr>
      <w:r>
        <w:rPr>
          <w:sz w:val="16"/>
          <w:szCs w:val="16"/>
        </w:rPr>
        <w:t>8.9. Увеличение количества мест (1, 2, 3), занятых обучающимися общеобразовательных учреждений и молодыми людьми муниципального района в областных конкурсных мероприятиях согласно графику департамента образования и молодёжной политики Новгородской области</w:t>
      </w:r>
    </w:p>
    <w:p w:rsidR="00F50B18" w:rsidRDefault="00F50B18" w:rsidP="00675495">
      <w:pPr>
        <w:pStyle w:val="ConsNormal"/>
        <w:ind w:firstLine="709"/>
        <w:jc w:val="both"/>
        <w:rPr>
          <w:sz w:val="16"/>
          <w:szCs w:val="16"/>
        </w:rPr>
      </w:pPr>
      <w:r>
        <w:rPr>
          <w:sz w:val="16"/>
          <w:szCs w:val="16"/>
        </w:rPr>
        <w:t>8.10. Увеличение количество молодежи муниципального района, участвующей в межрегиональных, всероссийских, международных меропри</w:t>
      </w:r>
      <w:r>
        <w:rPr>
          <w:sz w:val="16"/>
          <w:szCs w:val="16"/>
        </w:rPr>
        <w:t>я</w:t>
      </w:r>
      <w:r>
        <w:rPr>
          <w:sz w:val="16"/>
          <w:szCs w:val="16"/>
        </w:rPr>
        <w:t>тиях</w:t>
      </w:r>
    </w:p>
    <w:p w:rsidR="00F50B18" w:rsidRDefault="00F50B18" w:rsidP="00675495">
      <w:pPr>
        <w:pStyle w:val="ConsNormal"/>
        <w:ind w:firstLine="709"/>
        <w:jc w:val="both"/>
        <w:rPr>
          <w:sz w:val="16"/>
          <w:szCs w:val="16"/>
        </w:rPr>
      </w:pPr>
      <w:r>
        <w:rPr>
          <w:sz w:val="16"/>
          <w:szCs w:val="16"/>
        </w:rPr>
        <w:t>8.11. Увеличение числа молодежи в ТЖС, вовлеченной в долговременную (не менее одного года) социально активную и социально значимую деятельность, трудоустроенных</w:t>
      </w:r>
    </w:p>
    <w:p w:rsidR="00F50B18" w:rsidRDefault="00F50B18" w:rsidP="00675495">
      <w:pPr>
        <w:pStyle w:val="ConsNormal"/>
        <w:ind w:firstLine="709"/>
        <w:jc w:val="both"/>
        <w:rPr>
          <w:sz w:val="16"/>
          <w:szCs w:val="16"/>
        </w:rPr>
      </w:pPr>
      <w:r>
        <w:rPr>
          <w:sz w:val="16"/>
          <w:szCs w:val="16"/>
        </w:rPr>
        <w:t>8.12. Увеличение числа детей в возрасте от 5 до 18 лет, обучающихся по дополнительным образовательным программам, в общей численности детей этого возраста, предусмотрев, что не менее 50 процентов из них должны обучаться за счет бюджетных средств</w:t>
      </w:r>
    </w:p>
    <w:p w:rsidR="00F50B18" w:rsidRDefault="00F50B18" w:rsidP="00675495">
      <w:pPr>
        <w:pStyle w:val="ConsNormal"/>
        <w:ind w:firstLine="709"/>
        <w:jc w:val="both"/>
        <w:rPr>
          <w:sz w:val="16"/>
          <w:szCs w:val="16"/>
        </w:rPr>
      </w:pPr>
      <w:r>
        <w:rPr>
          <w:sz w:val="16"/>
          <w:szCs w:val="16"/>
        </w:rPr>
        <w:t>8.13. Отсутствие нарушений несовершеннолетними ст.6.8, 6.9, 20.20, 20.21, 20.22 кодекса Российской Федерации об административных прав</w:t>
      </w:r>
      <w:r>
        <w:rPr>
          <w:sz w:val="16"/>
          <w:szCs w:val="16"/>
        </w:rPr>
        <w:t>о</w:t>
      </w:r>
      <w:r>
        <w:rPr>
          <w:sz w:val="16"/>
          <w:szCs w:val="16"/>
        </w:rPr>
        <w:t>нарушениях за истекший календарный год</w:t>
      </w:r>
    </w:p>
    <w:p w:rsidR="00F50B18" w:rsidRDefault="00F50B18" w:rsidP="00675495">
      <w:pPr>
        <w:pStyle w:val="ConsNormal"/>
        <w:ind w:firstLine="709"/>
        <w:jc w:val="both"/>
        <w:rPr>
          <w:sz w:val="16"/>
          <w:szCs w:val="16"/>
        </w:rPr>
      </w:pPr>
      <w:r>
        <w:rPr>
          <w:sz w:val="16"/>
          <w:szCs w:val="16"/>
        </w:rPr>
        <w:t>8.14. Отсутствие несовершеннолетних муниципального района, городского округа, совершивших преступления, в общем числе лиц, соверши</w:t>
      </w:r>
      <w:r>
        <w:rPr>
          <w:sz w:val="16"/>
          <w:szCs w:val="16"/>
        </w:rPr>
        <w:t>в</w:t>
      </w:r>
      <w:r>
        <w:rPr>
          <w:sz w:val="16"/>
          <w:szCs w:val="16"/>
        </w:rPr>
        <w:t>ших преступления, в муниципальном районе</w:t>
      </w:r>
    </w:p>
    <w:p w:rsidR="00F50B18" w:rsidRDefault="00F50B18" w:rsidP="00675495">
      <w:pPr>
        <w:pStyle w:val="ConsNormal"/>
        <w:ind w:firstLine="709"/>
        <w:jc w:val="both"/>
        <w:rPr>
          <w:sz w:val="16"/>
          <w:szCs w:val="16"/>
        </w:rPr>
      </w:pPr>
      <w:r>
        <w:rPr>
          <w:sz w:val="16"/>
          <w:szCs w:val="16"/>
        </w:rPr>
        <w:t xml:space="preserve">8.15. Увеличить    числа обучающихся, участвующих в олимпиадах и конкурсах различного уровня, в общей </w:t>
      </w:r>
      <w:r>
        <w:rPr>
          <w:spacing w:val="-6"/>
          <w:sz w:val="16"/>
          <w:szCs w:val="16"/>
        </w:rPr>
        <w:t>численности обучаю</w:t>
      </w:r>
      <w:r>
        <w:rPr>
          <w:sz w:val="16"/>
          <w:szCs w:val="16"/>
        </w:rPr>
        <w:t>щихся общео</w:t>
      </w:r>
      <w:r>
        <w:rPr>
          <w:sz w:val="16"/>
          <w:szCs w:val="16"/>
        </w:rPr>
        <w:t>б</w:t>
      </w:r>
      <w:r>
        <w:rPr>
          <w:sz w:val="16"/>
          <w:szCs w:val="16"/>
        </w:rPr>
        <w:t>разовательных организаций области</w:t>
      </w:r>
    </w:p>
    <w:p w:rsidR="00F50B18" w:rsidRDefault="00F50B18" w:rsidP="00675495">
      <w:pPr>
        <w:pStyle w:val="ConsNormal"/>
        <w:tabs>
          <w:tab w:val="left" w:pos="1134"/>
          <w:tab w:val="left" w:pos="1276"/>
          <w:tab w:val="left" w:pos="1418"/>
        </w:tabs>
        <w:ind w:firstLine="709"/>
        <w:jc w:val="both"/>
        <w:rPr>
          <w:sz w:val="16"/>
          <w:szCs w:val="16"/>
        </w:rPr>
      </w:pPr>
      <w:r>
        <w:rPr>
          <w:rFonts w:eastAsia="Calibri"/>
          <w:bCs/>
          <w:sz w:val="16"/>
          <w:szCs w:val="16"/>
        </w:rPr>
        <w:t xml:space="preserve">8.16. Увеличение числа обучающихся муниципальных </w:t>
      </w:r>
      <w:r>
        <w:rPr>
          <w:sz w:val="16"/>
          <w:szCs w:val="16"/>
        </w:rPr>
        <w:t>образовательных организаций</w:t>
      </w:r>
      <w:r>
        <w:rPr>
          <w:rFonts w:eastAsia="Calibri"/>
          <w:bCs/>
          <w:sz w:val="16"/>
          <w:szCs w:val="16"/>
        </w:rPr>
        <w:t xml:space="preserve">, регулярно </w:t>
      </w:r>
      <w:r>
        <w:rPr>
          <w:rFonts w:eastAsia="Calibri"/>
          <w:sz w:val="16"/>
          <w:szCs w:val="16"/>
        </w:rPr>
        <w:t>занимающихся спортом в объединениях фи</w:t>
      </w:r>
      <w:r>
        <w:rPr>
          <w:rFonts w:eastAsia="Calibri"/>
          <w:sz w:val="16"/>
          <w:szCs w:val="16"/>
        </w:rPr>
        <w:t>з</w:t>
      </w:r>
      <w:r>
        <w:rPr>
          <w:rFonts w:eastAsia="Calibri"/>
          <w:sz w:val="16"/>
          <w:szCs w:val="16"/>
        </w:rPr>
        <w:t xml:space="preserve">культурной направленности, от общего числа   </w:t>
      </w:r>
      <w:r>
        <w:rPr>
          <w:rFonts w:eastAsia="Calibri"/>
          <w:bCs/>
          <w:sz w:val="16"/>
          <w:szCs w:val="16"/>
        </w:rPr>
        <w:t xml:space="preserve">обучающихся муниципальных </w:t>
      </w:r>
      <w:r>
        <w:rPr>
          <w:sz w:val="16"/>
          <w:szCs w:val="16"/>
        </w:rPr>
        <w:t xml:space="preserve">образовательных организаций </w:t>
      </w:r>
    </w:p>
    <w:p w:rsidR="00F50B18" w:rsidRDefault="00F50B18" w:rsidP="00675495">
      <w:pPr>
        <w:shd w:val="clear" w:color="auto" w:fill="FFFFFF"/>
        <w:tabs>
          <w:tab w:val="left" w:pos="1387"/>
        </w:tabs>
        <w:ind w:firstLine="709"/>
        <w:jc w:val="both"/>
        <w:rPr>
          <w:rFonts w:ascii="Arial" w:hAnsi="Arial" w:cs="Arial"/>
          <w:sz w:val="16"/>
          <w:szCs w:val="16"/>
        </w:rPr>
      </w:pPr>
      <w:r>
        <w:rPr>
          <w:rFonts w:ascii="Arial" w:hAnsi="Arial" w:cs="Arial"/>
          <w:sz w:val="16"/>
          <w:szCs w:val="16"/>
        </w:rPr>
        <w:t>8.17. Количество одаренных детей и талантливой молодежи, получивших финансовую поддержку (награжденных премиями, стипендиями, др</w:t>
      </w:r>
      <w:r>
        <w:rPr>
          <w:rFonts w:ascii="Arial" w:hAnsi="Arial" w:cs="Arial"/>
          <w:sz w:val="16"/>
          <w:szCs w:val="16"/>
        </w:rPr>
        <w:t>у</w:t>
      </w:r>
      <w:r>
        <w:rPr>
          <w:rFonts w:ascii="Arial" w:hAnsi="Arial" w:cs="Arial"/>
          <w:sz w:val="16"/>
          <w:szCs w:val="16"/>
        </w:rPr>
        <w:t>гими видами поощрения) на муниципальном, региональном, всероссийском уровнях (чел.)</w:t>
      </w:r>
    </w:p>
    <w:p w:rsidR="00F50B18" w:rsidRDefault="00F50B18" w:rsidP="00675495">
      <w:pPr>
        <w:shd w:val="clear" w:color="auto" w:fill="FFFFFF"/>
        <w:tabs>
          <w:tab w:val="left" w:pos="1387"/>
        </w:tabs>
        <w:ind w:firstLine="709"/>
        <w:jc w:val="both"/>
        <w:rPr>
          <w:rFonts w:ascii="Arial" w:hAnsi="Arial" w:cs="Arial"/>
          <w:sz w:val="16"/>
          <w:szCs w:val="16"/>
        </w:rPr>
      </w:pPr>
      <w:r>
        <w:rPr>
          <w:rFonts w:ascii="Arial" w:hAnsi="Arial" w:cs="Arial"/>
          <w:sz w:val="16"/>
          <w:szCs w:val="16"/>
        </w:rPr>
        <w:t>8.18. Достоверность информации, т.е. документы без возврата в процен</w:t>
      </w:r>
      <w:r>
        <w:rPr>
          <w:rFonts w:ascii="Arial" w:hAnsi="Arial" w:cs="Arial"/>
          <w:sz w:val="16"/>
          <w:szCs w:val="16"/>
        </w:rPr>
        <w:softHyphen/>
        <w:t>тах от общего объема документов.</w:t>
      </w:r>
    </w:p>
    <w:p w:rsidR="00F50B18" w:rsidRDefault="00F50B18" w:rsidP="00675495">
      <w:pPr>
        <w:shd w:val="clear" w:color="auto" w:fill="FFFFFF"/>
        <w:ind w:firstLine="709"/>
        <w:jc w:val="both"/>
        <w:rPr>
          <w:rFonts w:ascii="Arial" w:hAnsi="Arial" w:cs="Arial"/>
          <w:b/>
          <w:bCs/>
          <w:spacing w:val="-2"/>
          <w:sz w:val="16"/>
          <w:szCs w:val="16"/>
        </w:rPr>
      </w:pPr>
      <w:r>
        <w:rPr>
          <w:rFonts w:ascii="Arial" w:hAnsi="Arial" w:cs="Arial"/>
          <w:sz w:val="16"/>
          <w:szCs w:val="16"/>
        </w:rPr>
        <w:t>8.19. Качественное исполнение документов, отсутствие протестов и от</w:t>
      </w:r>
      <w:r>
        <w:rPr>
          <w:rFonts w:ascii="Arial" w:hAnsi="Arial" w:cs="Arial"/>
          <w:sz w:val="16"/>
          <w:szCs w:val="16"/>
        </w:rPr>
        <w:softHyphen/>
        <w:t>сутствие конфликтных ситуаций с людьми.</w:t>
      </w:r>
    </w:p>
    <w:p w:rsidR="00F50B18" w:rsidRDefault="00F50B18" w:rsidP="00675495">
      <w:pPr>
        <w:shd w:val="clear" w:color="auto" w:fill="FFFFFF"/>
        <w:tabs>
          <w:tab w:val="left" w:leader="underscore" w:pos="8659"/>
        </w:tabs>
        <w:ind w:firstLine="709"/>
        <w:rPr>
          <w:rFonts w:ascii="Arial" w:hAnsi="Arial" w:cs="Arial"/>
          <w:b/>
          <w:bCs/>
          <w:spacing w:val="-2"/>
          <w:sz w:val="16"/>
          <w:szCs w:val="16"/>
        </w:rPr>
      </w:pPr>
    </w:p>
    <w:p w:rsidR="00F50B18" w:rsidRDefault="00F50B18" w:rsidP="00675495">
      <w:pPr>
        <w:pStyle w:val="ConsNormal"/>
        <w:ind w:firstLine="709"/>
        <w:rPr>
          <w:rFonts w:cs="Arial"/>
          <w:sz w:val="16"/>
          <w:szCs w:val="16"/>
        </w:rPr>
      </w:pPr>
      <w:r>
        <w:rPr>
          <w:sz w:val="16"/>
          <w:szCs w:val="16"/>
        </w:rPr>
        <w:t xml:space="preserve">С должностной </w:t>
      </w:r>
      <w:r>
        <w:rPr>
          <w:sz w:val="16"/>
          <w:szCs w:val="16"/>
        </w:rPr>
        <w:br/>
        <w:t>инструкцией ознакомлен (а)___________________"___"__________20    года</w:t>
      </w:r>
    </w:p>
    <w:p w:rsidR="00F50B18" w:rsidRDefault="00F50B18" w:rsidP="00675495">
      <w:pPr>
        <w:pStyle w:val="ConsNormal"/>
        <w:ind w:firstLine="709"/>
        <w:rPr>
          <w:sz w:val="16"/>
          <w:szCs w:val="16"/>
        </w:rPr>
      </w:pPr>
    </w:p>
    <w:p w:rsidR="00F50B18" w:rsidRDefault="00F50B18" w:rsidP="00675495">
      <w:pPr>
        <w:pStyle w:val="ConsNormal"/>
        <w:ind w:firstLine="709"/>
        <w:rPr>
          <w:sz w:val="16"/>
          <w:szCs w:val="16"/>
        </w:rPr>
      </w:pPr>
      <w:r>
        <w:rPr>
          <w:sz w:val="16"/>
          <w:szCs w:val="16"/>
        </w:rPr>
        <w:t xml:space="preserve">Второй экземпляр получил (а) </w:t>
      </w:r>
      <w:r>
        <w:rPr>
          <w:sz w:val="16"/>
          <w:szCs w:val="16"/>
        </w:rPr>
        <w:br/>
        <w:t>на руки_________________</w:t>
      </w:r>
      <w:r>
        <w:rPr>
          <w:sz w:val="16"/>
          <w:szCs w:val="16"/>
        </w:rPr>
        <w:tab/>
      </w:r>
      <w:r>
        <w:rPr>
          <w:sz w:val="16"/>
          <w:szCs w:val="16"/>
        </w:rPr>
        <w:tab/>
      </w:r>
      <w:r>
        <w:rPr>
          <w:sz w:val="16"/>
          <w:szCs w:val="16"/>
        </w:rPr>
        <w:tab/>
      </w:r>
      <w:r>
        <w:rPr>
          <w:sz w:val="16"/>
          <w:szCs w:val="16"/>
        </w:rPr>
        <w:tab/>
        <w:t xml:space="preserve">  __"___"________  _20    года</w:t>
      </w:r>
    </w:p>
    <w:p w:rsidR="00F50B18" w:rsidRDefault="00F50B18" w:rsidP="00675495">
      <w:pPr>
        <w:pStyle w:val="ConsNormal"/>
        <w:ind w:firstLine="0"/>
        <w:rPr>
          <w:sz w:val="16"/>
          <w:szCs w:val="16"/>
        </w:rPr>
      </w:pPr>
    </w:p>
    <w:p w:rsidR="00F50B18" w:rsidRDefault="00F50B18" w:rsidP="00675495">
      <w:pPr>
        <w:pStyle w:val="ConsNormal"/>
        <w:ind w:firstLine="0"/>
        <w:rPr>
          <w:sz w:val="16"/>
          <w:szCs w:val="16"/>
        </w:rPr>
      </w:pPr>
    </w:p>
    <w:p w:rsidR="00F50B18" w:rsidRDefault="00F50B18" w:rsidP="00675495">
      <w:pPr>
        <w:jc w:val="center"/>
        <w:rPr>
          <w:rFonts w:ascii="Arial" w:hAnsi="Arial" w:cs="Arial"/>
          <w:b/>
          <w:sz w:val="16"/>
          <w:szCs w:val="16"/>
        </w:rPr>
      </w:pPr>
      <w:r>
        <w:rPr>
          <w:rFonts w:ascii="Arial" w:hAnsi="Arial" w:cs="Arial"/>
          <w:b/>
          <w:sz w:val="16"/>
          <w:szCs w:val="16"/>
        </w:rPr>
        <w:t>Лист ознакомления с должностной инструкцией</w:t>
      </w:r>
    </w:p>
    <w:p w:rsidR="00F50B18" w:rsidRDefault="00F50B18" w:rsidP="00675495">
      <w:pPr>
        <w:jc w:val="center"/>
        <w:rPr>
          <w:rFonts w:ascii="Arial" w:hAnsi="Arial" w:cs="Arial"/>
          <w:b/>
          <w:sz w:val="16"/>
          <w:szCs w:val="16"/>
        </w:rPr>
      </w:pPr>
      <w:r>
        <w:rPr>
          <w:rFonts w:ascii="Arial" w:hAnsi="Arial" w:cs="Arial"/>
          <w:b/>
          <w:sz w:val="16"/>
          <w:szCs w:val="16"/>
        </w:rPr>
        <w:t xml:space="preserve">ведущего специалиста муниципального казенного учреждения комитета образования Администрации Валдайского муниципального района </w:t>
      </w:r>
    </w:p>
    <w:p w:rsidR="00F50B18" w:rsidRDefault="00F50B18" w:rsidP="00675495">
      <w:pPr>
        <w:jc w:val="center"/>
        <w:rPr>
          <w:rFonts w:ascii="Arial" w:hAnsi="Arial" w:cs="Arial"/>
          <w:b/>
          <w:sz w:val="16"/>
          <w:szCs w:val="16"/>
        </w:rPr>
      </w:pPr>
    </w:p>
    <w:p w:rsidR="00F50B18" w:rsidRDefault="00F50B18" w:rsidP="00675495">
      <w:pPr>
        <w:jc w:val="center"/>
        <w:rPr>
          <w:rFonts w:ascii="Arial" w:hAnsi="Arial" w:cs="Arial"/>
          <w:b/>
          <w:sz w:val="16"/>
          <w:szCs w:val="16"/>
        </w:rPr>
      </w:pPr>
    </w:p>
    <w:tbl>
      <w:tblPr>
        <w:tblW w:w="0" w:type="auto"/>
        <w:tblInd w:w="108" w:type="dxa"/>
        <w:tblLayout w:type="fixed"/>
        <w:tblLook w:val="0000" w:firstRow="0" w:lastRow="0" w:firstColumn="0" w:lastColumn="0" w:noHBand="0" w:noVBand="0"/>
      </w:tblPr>
      <w:tblGrid>
        <w:gridCol w:w="480"/>
        <w:gridCol w:w="3609"/>
        <w:gridCol w:w="2410"/>
        <w:gridCol w:w="1843"/>
        <w:gridCol w:w="3058"/>
      </w:tblGrid>
      <w:tr w:rsidR="00F50B18" w:rsidTr="00F50B18">
        <w:tc>
          <w:tcPr>
            <w:tcW w:w="480" w:type="dxa"/>
            <w:tcBorders>
              <w:top w:val="single" w:sz="4" w:space="0" w:color="000000"/>
              <w:left w:val="single" w:sz="4" w:space="0" w:color="000000"/>
              <w:bottom w:val="single" w:sz="4" w:space="0" w:color="000000"/>
              <w:right w:val="nil"/>
            </w:tcBorders>
          </w:tcPr>
          <w:p w:rsidR="00F50B18" w:rsidRDefault="00F50B18" w:rsidP="00675495">
            <w:pPr>
              <w:jc w:val="center"/>
              <w:rPr>
                <w:rFonts w:ascii="Arial" w:hAnsi="Arial" w:cs="Arial"/>
                <w:sz w:val="16"/>
                <w:szCs w:val="16"/>
                <w:lang w:eastAsia="ar-SA"/>
              </w:rPr>
            </w:pPr>
            <w:r>
              <w:rPr>
                <w:rFonts w:ascii="Arial" w:hAnsi="Arial" w:cs="Arial"/>
                <w:sz w:val="16"/>
                <w:szCs w:val="16"/>
              </w:rPr>
              <w:t>№</w:t>
            </w:r>
          </w:p>
          <w:p w:rsidR="00F50B18" w:rsidRDefault="00F50B18" w:rsidP="00675495">
            <w:pPr>
              <w:widowControl w:val="0"/>
              <w:suppressAutoHyphens/>
              <w:autoSpaceDE w:val="0"/>
              <w:jc w:val="center"/>
              <w:rPr>
                <w:rFonts w:ascii="Arial" w:hAnsi="Arial" w:cs="Arial"/>
                <w:sz w:val="16"/>
                <w:szCs w:val="16"/>
                <w:lang w:eastAsia="ar-SA"/>
              </w:rPr>
            </w:pPr>
            <w:r>
              <w:rPr>
                <w:rFonts w:ascii="Arial" w:hAnsi="Arial" w:cs="Arial"/>
                <w:sz w:val="16"/>
                <w:szCs w:val="16"/>
              </w:rPr>
              <w:t>пп</w:t>
            </w:r>
          </w:p>
        </w:tc>
        <w:tc>
          <w:tcPr>
            <w:tcW w:w="3609" w:type="dxa"/>
            <w:tcBorders>
              <w:top w:val="single" w:sz="4" w:space="0" w:color="000000"/>
              <w:left w:val="single" w:sz="4" w:space="0" w:color="000000"/>
              <w:bottom w:val="single" w:sz="4" w:space="0" w:color="000000"/>
              <w:right w:val="nil"/>
            </w:tcBorders>
          </w:tcPr>
          <w:p w:rsidR="00F50B18" w:rsidRDefault="00F50B18" w:rsidP="00675495">
            <w:pPr>
              <w:jc w:val="center"/>
              <w:rPr>
                <w:rFonts w:ascii="Arial" w:hAnsi="Arial" w:cs="Arial"/>
                <w:sz w:val="16"/>
                <w:szCs w:val="16"/>
                <w:lang w:eastAsia="ar-SA"/>
              </w:rPr>
            </w:pPr>
            <w:r>
              <w:rPr>
                <w:rFonts w:ascii="Arial" w:hAnsi="Arial" w:cs="Arial"/>
                <w:sz w:val="16"/>
                <w:szCs w:val="16"/>
              </w:rPr>
              <w:t>Фамилия, имя, отчество</w:t>
            </w:r>
          </w:p>
          <w:p w:rsidR="00F50B18" w:rsidRDefault="00F50B18" w:rsidP="00675495">
            <w:pPr>
              <w:widowControl w:val="0"/>
              <w:suppressAutoHyphens/>
              <w:autoSpaceDE w:val="0"/>
              <w:jc w:val="center"/>
              <w:rPr>
                <w:rFonts w:ascii="Arial" w:hAnsi="Arial" w:cs="Arial"/>
                <w:sz w:val="16"/>
                <w:szCs w:val="16"/>
                <w:lang w:eastAsia="ar-SA"/>
              </w:rPr>
            </w:pPr>
            <w:r>
              <w:rPr>
                <w:rFonts w:ascii="Arial" w:hAnsi="Arial" w:cs="Arial"/>
                <w:sz w:val="16"/>
                <w:szCs w:val="16"/>
              </w:rPr>
              <w:t>служащего, назначаемого на должность</w:t>
            </w:r>
          </w:p>
        </w:tc>
        <w:tc>
          <w:tcPr>
            <w:tcW w:w="2410"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jc w:val="center"/>
              <w:rPr>
                <w:rFonts w:ascii="Arial" w:hAnsi="Arial" w:cs="Arial"/>
                <w:sz w:val="16"/>
                <w:szCs w:val="16"/>
                <w:lang w:eastAsia="ar-SA"/>
              </w:rPr>
            </w:pPr>
            <w:r>
              <w:rPr>
                <w:rFonts w:ascii="Arial" w:hAnsi="Arial" w:cs="Arial"/>
                <w:sz w:val="16"/>
                <w:szCs w:val="16"/>
              </w:rPr>
              <w:t>Дата и подпись служащего после ознакомления с инструкцией и получения её копии</w:t>
            </w:r>
          </w:p>
        </w:tc>
        <w:tc>
          <w:tcPr>
            <w:tcW w:w="1843"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jc w:val="center"/>
              <w:rPr>
                <w:rFonts w:ascii="Arial" w:hAnsi="Arial" w:cs="Arial"/>
                <w:sz w:val="16"/>
                <w:szCs w:val="16"/>
                <w:lang w:eastAsia="ar-SA"/>
              </w:rPr>
            </w:pPr>
            <w:r>
              <w:rPr>
                <w:rFonts w:ascii="Arial" w:hAnsi="Arial" w:cs="Arial"/>
                <w:sz w:val="16"/>
                <w:szCs w:val="16"/>
              </w:rPr>
              <w:t>Дата и номер приказа о назначении на должность</w:t>
            </w:r>
          </w:p>
        </w:tc>
        <w:tc>
          <w:tcPr>
            <w:tcW w:w="3058" w:type="dxa"/>
            <w:tcBorders>
              <w:top w:val="single" w:sz="4" w:space="0" w:color="000000"/>
              <w:left w:val="single" w:sz="4" w:space="0" w:color="000000"/>
              <w:bottom w:val="single" w:sz="4" w:space="0" w:color="000000"/>
              <w:right w:val="single" w:sz="4" w:space="0" w:color="000000"/>
            </w:tcBorders>
          </w:tcPr>
          <w:p w:rsidR="00F50B18" w:rsidRDefault="00F50B18" w:rsidP="00675495">
            <w:pPr>
              <w:widowControl w:val="0"/>
              <w:suppressAutoHyphens/>
              <w:autoSpaceDE w:val="0"/>
              <w:jc w:val="center"/>
              <w:rPr>
                <w:rFonts w:ascii="Arial" w:hAnsi="Arial" w:cs="Arial"/>
                <w:sz w:val="16"/>
                <w:szCs w:val="16"/>
                <w:lang w:eastAsia="ar-SA"/>
              </w:rPr>
            </w:pPr>
            <w:r>
              <w:rPr>
                <w:rFonts w:ascii="Arial" w:hAnsi="Arial" w:cs="Arial"/>
                <w:sz w:val="16"/>
                <w:szCs w:val="16"/>
              </w:rPr>
              <w:t>Дата и номер приказа об освобождении от занимаемой должности</w:t>
            </w:r>
          </w:p>
        </w:tc>
      </w:tr>
      <w:tr w:rsidR="00F50B18" w:rsidTr="00F50B18">
        <w:tc>
          <w:tcPr>
            <w:tcW w:w="480"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jc w:val="center"/>
              <w:rPr>
                <w:rFonts w:ascii="Arial" w:hAnsi="Arial" w:cs="Arial"/>
                <w:sz w:val="16"/>
                <w:szCs w:val="16"/>
                <w:lang w:eastAsia="ar-SA"/>
              </w:rPr>
            </w:pPr>
            <w:r>
              <w:rPr>
                <w:rFonts w:ascii="Arial" w:hAnsi="Arial" w:cs="Arial"/>
                <w:sz w:val="16"/>
                <w:szCs w:val="16"/>
              </w:rPr>
              <w:t>1.</w:t>
            </w:r>
          </w:p>
        </w:tc>
        <w:tc>
          <w:tcPr>
            <w:tcW w:w="3609"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jc w:val="both"/>
              <w:rPr>
                <w:rFonts w:ascii="Arial" w:hAnsi="Arial" w:cs="Arial"/>
                <w:sz w:val="16"/>
                <w:szCs w:val="16"/>
                <w:lang w:eastAsia="ar-SA"/>
              </w:rPr>
            </w:pPr>
          </w:p>
        </w:tc>
        <w:tc>
          <w:tcPr>
            <w:tcW w:w="2410"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snapToGrid w:val="0"/>
              <w:jc w:val="both"/>
              <w:rPr>
                <w:rFonts w:ascii="Arial" w:hAnsi="Arial" w:cs="Arial"/>
                <w:sz w:val="16"/>
                <w:szCs w:val="16"/>
                <w:lang w:eastAsia="ar-SA"/>
              </w:rPr>
            </w:pPr>
          </w:p>
        </w:tc>
        <w:tc>
          <w:tcPr>
            <w:tcW w:w="1843"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jc w:val="both"/>
              <w:rPr>
                <w:rFonts w:ascii="Arial" w:hAnsi="Arial" w:cs="Arial"/>
                <w:sz w:val="16"/>
                <w:szCs w:val="16"/>
                <w:lang w:eastAsia="ar-SA"/>
              </w:rPr>
            </w:pPr>
          </w:p>
        </w:tc>
        <w:tc>
          <w:tcPr>
            <w:tcW w:w="3058" w:type="dxa"/>
            <w:tcBorders>
              <w:top w:val="single" w:sz="4" w:space="0" w:color="000000"/>
              <w:left w:val="single" w:sz="4" w:space="0" w:color="000000"/>
              <w:bottom w:val="single" w:sz="4" w:space="0" w:color="000000"/>
              <w:right w:val="single" w:sz="4" w:space="0" w:color="000000"/>
            </w:tcBorders>
          </w:tcPr>
          <w:p w:rsidR="00F50B18" w:rsidRDefault="00F50B18" w:rsidP="00675495">
            <w:pPr>
              <w:widowControl w:val="0"/>
              <w:suppressAutoHyphens/>
              <w:autoSpaceDE w:val="0"/>
              <w:snapToGrid w:val="0"/>
              <w:jc w:val="both"/>
              <w:rPr>
                <w:rFonts w:ascii="Arial" w:hAnsi="Arial" w:cs="Arial"/>
                <w:sz w:val="16"/>
                <w:szCs w:val="16"/>
                <w:lang w:eastAsia="ar-SA"/>
              </w:rPr>
            </w:pPr>
          </w:p>
        </w:tc>
      </w:tr>
      <w:tr w:rsidR="00F50B18" w:rsidTr="00F50B18">
        <w:tc>
          <w:tcPr>
            <w:tcW w:w="480"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jc w:val="center"/>
              <w:rPr>
                <w:rFonts w:ascii="Arial" w:hAnsi="Arial" w:cs="Arial"/>
                <w:sz w:val="16"/>
                <w:szCs w:val="16"/>
                <w:lang w:eastAsia="ar-SA"/>
              </w:rPr>
            </w:pPr>
            <w:r>
              <w:rPr>
                <w:rFonts w:ascii="Arial" w:hAnsi="Arial" w:cs="Arial"/>
                <w:sz w:val="16"/>
                <w:szCs w:val="16"/>
              </w:rPr>
              <w:t>2.</w:t>
            </w:r>
          </w:p>
        </w:tc>
        <w:tc>
          <w:tcPr>
            <w:tcW w:w="3609"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jc w:val="both"/>
              <w:rPr>
                <w:rFonts w:ascii="Arial" w:hAnsi="Arial" w:cs="Arial"/>
                <w:sz w:val="16"/>
                <w:szCs w:val="16"/>
                <w:lang w:eastAsia="ar-SA"/>
              </w:rPr>
            </w:pPr>
          </w:p>
        </w:tc>
        <w:tc>
          <w:tcPr>
            <w:tcW w:w="2410"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snapToGrid w:val="0"/>
              <w:jc w:val="both"/>
              <w:rPr>
                <w:rFonts w:ascii="Arial" w:hAnsi="Arial" w:cs="Arial"/>
                <w:sz w:val="16"/>
                <w:szCs w:val="16"/>
                <w:lang w:eastAsia="ar-SA"/>
              </w:rPr>
            </w:pPr>
          </w:p>
        </w:tc>
        <w:tc>
          <w:tcPr>
            <w:tcW w:w="1843"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snapToGrid w:val="0"/>
              <w:jc w:val="both"/>
              <w:rPr>
                <w:rFonts w:ascii="Arial" w:hAnsi="Arial" w:cs="Arial"/>
                <w:sz w:val="16"/>
                <w:szCs w:val="16"/>
                <w:lang w:eastAsia="ar-SA"/>
              </w:rPr>
            </w:pPr>
          </w:p>
        </w:tc>
        <w:tc>
          <w:tcPr>
            <w:tcW w:w="3058" w:type="dxa"/>
            <w:tcBorders>
              <w:top w:val="single" w:sz="4" w:space="0" w:color="000000"/>
              <w:left w:val="single" w:sz="4" w:space="0" w:color="000000"/>
              <w:bottom w:val="single" w:sz="4" w:space="0" w:color="000000"/>
              <w:right w:val="single" w:sz="4" w:space="0" w:color="000000"/>
            </w:tcBorders>
          </w:tcPr>
          <w:p w:rsidR="00F50B18" w:rsidRDefault="00F50B18" w:rsidP="00675495">
            <w:pPr>
              <w:widowControl w:val="0"/>
              <w:suppressAutoHyphens/>
              <w:autoSpaceDE w:val="0"/>
              <w:snapToGrid w:val="0"/>
              <w:jc w:val="both"/>
              <w:rPr>
                <w:rFonts w:ascii="Arial" w:hAnsi="Arial" w:cs="Arial"/>
                <w:sz w:val="16"/>
                <w:szCs w:val="16"/>
                <w:lang w:eastAsia="ar-SA"/>
              </w:rPr>
            </w:pPr>
          </w:p>
        </w:tc>
      </w:tr>
      <w:tr w:rsidR="00F50B18" w:rsidTr="00F50B18">
        <w:tc>
          <w:tcPr>
            <w:tcW w:w="480"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jc w:val="center"/>
              <w:rPr>
                <w:rFonts w:ascii="Arial" w:hAnsi="Arial" w:cs="Arial"/>
                <w:sz w:val="16"/>
                <w:szCs w:val="16"/>
                <w:lang w:eastAsia="ar-SA"/>
              </w:rPr>
            </w:pPr>
            <w:r>
              <w:rPr>
                <w:rFonts w:ascii="Arial" w:hAnsi="Arial" w:cs="Arial"/>
                <w:sz w:val="16"/>
                <w:szCs w:val="16"/>
              </w:rPr>
              <w:t>3.</w:t>
            </w:r>
          </w:p>
        </w:tc>
        <w:tc>
          <w:tcPr>
            <w:tcW w:w="3609"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jc w:val="both"/>
              <w:rPr>
                <w:rFonts w:ascii="Arial" w:hAnsi="Arial" w:cs="Arial"/>
                <w:sz w:val="16"/>
                <w:szCs w:val="16"/>
                <w:lang w:eastAsia="ar-SA"/>
              </w:rPr>
            </w:pPr>
          </w:p>
        </w:tc>
        <w:tc>
          <w:tcPr>
            <w:tcW w:w="2410"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snapToGrid w:val="0"/>
              <w:jc w:val="both"/>
              <w:rPr>
                <w:rFonts w:ascii="Arial" w:hAnsi="Arial" w:cs="Arial"/>
                <w:sz w:val="16"/>
                <w:szCs w:val="16"/>
                <w:lang w:eastAsia="ar-SA"/>
              </w:rPr>
            </w:pPr>
          </w:p>
        </w:tc>
        <w:tc>
          <w:tcPr>
            <w:tcW w:w="1843"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snapToGrid w:val="0"/>
              <w:jc w:val="both"/>
              <w:rPr>
                <w:rFonts w:ascii="Arial" w:hAnsi="Arial" w:cs="Arial"/>
                <w:sz w:val="16"/>
                <w:szCs w:val="16"/>
                <w:lang w:eastAsia="ar-SA"/>
              </w:rPr>
            </w:pPr>
          </w:p>
        </w:tc>
        <w:tc>
          <w:tcPr>
            <w:tcW w:w="3058" w:type="dxa"/>
            <w:tcBorders>
              <w:top w:val="single" w:sz="4" w:space="0" w:color="000000"/>
              <w:left w:val="single" w:sz="4" w:space="0" w:color="000000"/>
              <w:bottom w:val="single" w:sz="4" w:space="0" w:color="000000"/>
              <w:right w:val="single" w:sz="4" w:space="0" w:color="000000"/>
            </w:tcBorders>
          </w:tcPr>
          <w:p w:rsidR="00F50B18" w:rsidRDefault="00F50B18" w:rsidP="00675495">
            <w:pPr>
              <w:widowControl w:val="0"/>
              <w:suppressAutoHyphens/>
              <w:autoSpaceDE w:val="0"/>
              <w:snapToGrid w:val="0"/>
              <w:jc w:val="both"/>
              <w:rPr>
                <w:rFonts w:ascii="Arial" w:hAnsi="Arial" w:cs="Arial"/>
                <w:sz w:val="16"/>
                <w:szCs w:val="16"/>
                <w:lang w:eastAsia="ar-SA"/>
              </w:rPr>
            </w:pPr>
          </w:p>
        </w:tc>
      </w:tr>
      <w:tr w:rsidR="00F50B18" w:rsidTr="00F50B18">
        <w:tc>
          <w:tcPr>
            <w:tcW w:w="480" w:type="dxa"/>
            <w:tcBorders>
              <w:top w:val="single" w:sz="4" w:space="0" w:color="000000"/>
              <w:left w:val="single" w:sz="4" w:space="0" w:color="000000"/>
              <w:bottom w:val="single" w:sz="4" w:space="0" w:color="000000"/>
              <w:right w:val="nil"/>
            </w:tcBorders>
          </w:tcPr>
          <w:p w:rsidR="00F50B18" w:rsidRDefault="00F50B18" w:rsidP="00675495">
            <w:pPr>
              <w:jc w:val="center"/>
              <w:rPr>
                <w:rFonts w:ascii="Arial" w:hAnsi="Arial" w:cs="Arial"/>
                <w:sz w:val="16"/>
                <w:szCs w:val="16"/>
                <w:lang w:eastAsia="ar-SA"/>
              </w:rPr>
            </w:pPr>
            <w:r>
              <w:rPr>
                <w:rFonts w:ascii="Arial" w:hAnsi="Arial" w:cs="Arial"/>
                <w:sz w:val="16"/>
                <w:szCs w:val="16"/>
              </w:rPr>
              <w:t>4.</w:t>
            </w:r>
          </w:p>
        </w:tc>
        <w:tc>
          <w:tcPr>
            <w:tcW w:w="3609"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snapToGrid w:val="0"/>
              <w:jc w:val="both"/>
              <w:rPr>
                <w:rFonts w:ascii="Arial" w:hAnsi="Arial" w:cs="Arial"/>
                <w:sz w:val="16"/>
                <w:szCs w:val="16"/>
                <w:lang w:eastAsia="ar-SA"/>
              </w:rPr>
            </w:pPr>
          </w:p>
        </w:tc>
        <w:tc>
          <w:tcPr>
            <w:tcW w:w="2410"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snapToGrid w:val="0"/>
              <w:jc w:val="both"/>
              <w:rPr>
                <w:rFonts w:ascii="Arial" w:hAnsi="Arial" w:cs="Arial"/>
                <w:sz w:val="16"/>
                <w:szCs w:val="16"/>
                <w:lang w:eastAsia="ar-SA"/>
              </w:rPr>
            </w:pPr>
          </w:p>
        </w:tc>
        <w:tc>
          <w:tcPr>
            <w:tcW w:w="1843"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snapToGrid w:val="0"/>
              <w:jc w:val="both"/>
              <w:rPr>
                <w:rFonts w:ascii="Arial" w:hAnsi="Arial" w:cs="Arial"/>
                <w:sz w:val="16"/>
                <w:szCs w:val="16"/>
                <w:lang w:eastAsia="ar-SA"/>
              </w:rPr>
            </w:pPr>
          </w:p>
        </w:tc>
        <w:tc>
          <w:tcPr>
            <w:tcW w:w="3058" w:type="dxa"/>
            <w:tcBorders>
              <w:top w:val="single" w:sz="4" w:space="0" w:color="000000"/>
              <w:left w:val="single" w:sz="4" w:space="0" w:color="000000"/>
              <w:bottom w:val="single" w:sz="4" w:space="0" w:color="000000"/>
              <w:right w:val="single" w:sz="4" w:space="0" w:color="000000"/>
            </w:tcBorders>
          </w:tcPr>
          <w:p w:rsidR="00F50B18" w:rsidRDefault="00F50B18" w:rsidP="00675495">
            <w:pPr>
              <w:widowControl w:val="0"/>
              <w:suppressAutoHyphens/>
              <w:autoSpaceDE w:val="0"/>
              <w:snapToGrid w:val="0"/>
              <w:jc w:val="both"/>
              <w:rPr>
                <w:rFonts w:ascii="Arial" w:hAnsi="Arial" w:cs="Arial"/>
                <w:sz w:val="16"/>
                <w:szCs w:val="16"/>
                <w:lang w:eastAsia="ar-SA"/>
              </w:rPr>
            </w:pPr>
          </w:p>
        </w:tc>
      </w:tr>
      <w:tr w:rsidR="00F50B18" w:rsidTr="00F50B18">
        <w:tc>
          <w:tcPr>
            <w:tcW w:w="480" w:type="dxa"/>
            <w:tcBorders>
              <w:top w:val="single" w:sz="4" w:space="0" w:color="000000"/>
              <w:left w:val="single" w:sz="4" w:space="0" w:color="000000"/>
              <w:bottom w:val="single" w:sz="4" w:space="0" w:color="000000"/>
              <w:right w:val="nil"/>
            </w:tcBorders>
          </w:tcPr>
          <w:p w:rsidR="00F50B18" w:rsidRDefault="00F50B18" w:rsidP="00675495">
            <w:pPr>
              <w:jc w:val="center"/>
              <w:rPr>
                <w:rFonts w:ascii="Arial" w:hAnsi="Arial" w:cs="Arial"/>
                <w:sz w:val="16"/>
                <w:szCs w:val="16"/>
                <w:lang w:eastAsia="ar-SA"/>
              </w:rPr>
            </w:pPr>
            <w:r>
              <w:rPr>
                <w:rFonts w:ascii="Arial" w:hAnsi="Arial" w:cs="Arial"/>
                <w:sz w:val="16"/>
                <w:szCs w:val="16"/>
              </w:rPr>
              <w:t>5.</w:t>
            </w:r>
          </w:p>
        </w:tc>
        <w:tc>
          <w:tcPr>
            <w:tcW w:w="3609"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snapToGrid w:val="0"/>
              <w:jc w:val="both"/>
              <w:rPr>
                <w:rFonts w:ascii="Arial" w:hAnsi="Arial" w:cs="Arial"/>
                <w:sz w:val="16"/>
                <w:szCs w:val="16"/>
                <w:lang w:eastAsia="ar-SA"/>
              </w:rPr>
            </w:pPr>
          </w:p>
        </w:tc>
        <w:tc>
          <w:tcPr>
            <w:tcW w:w="2410"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snapToGrid w:val="0"/>
              <w:jc w:val="both"/>
              <w:rPr>
                <w:rFonts w:ascii="Arial" w:hAnsi="Arial" w:cs="Arial"/>
                <w:sz w:val="16"/>
                <w:szCs w:val="16"/>
                <w:lang w:eastAsia="ar-SA"/>
              </w:rPr>
            </w:pPr>
          </w:p>
        </w:tc>
        <w:tc>
          <w:tcPr>
            <w:tcW w:w="1843" w:type="dxa"/>
            <w:tcBorders>
              <w:top w:val="single" w:sz="4" w:space="0" w:color="000000"/>
              <w:left w:val="single" w:sz="4" w:space="0" w:color="000000"/>
              <w:bottom w:val="single" w:sz="4" w:space="0" w:color="000000"/>
              <w:right w:val="nil"/>
            </w:tcBorders>
          </w:tcPr>
          <w:p w:rsidR="00F50B18" w:rsidRDefault="00F50B18" w:rsidP="00675495">
            <w:pPr>
              <w:widowControl w:val="0"/>
              <w:suppressAutoHyphens/>
              <w:autoSpaceDE w:val="0"/>
              <w:snapToGrid w:val="0"/>
              <w:jc w:val="both"/>
              <w:rPr>
                <w:rFonts w:ascii="Arial" w:hAnsi="Arial" w:cs="Arial"/>
                <w:sz w:val="16"/>
                <w:szCs w:val="16"/>
                <w:lang w:eastAsia="ar-SA"/>
              </w:rPr>
            </w:pPr>
          </w:p>
        </w:tc>
        <w:tc>
          <w:tcPr>
            <w:tcW w:w="3058" w:type="dxa"/>
            <w:tcBorders>
              <w:top w:val="single" w:sz="4" w:space="0" w:color="000000"/>
              <w:left w:val="single" w:sz="4" w:space="0" w:color="000000"/>
              <w:bottom w:val="single" w:sz="4" w:space="0" w:color="000000"/>
              <w:right w:val="single" w:sz="4" w:space="0" w:color="000000"/>
            </w:tcBorders>
          </w:tcPr>
          <w:p w:rsidR="00F50B18" w:rsidRDefault="00F50B18" w:rsidP="00675495">
            <w:pPr>
              <w:widowControl w:val="0"/>
              <w:suppressAutoHyphens/>
              <w:autoSpaceDE w:val="0"/>
              <w:snapToGrid w:val="0"/>
              <w:jc w:val="both"/>
              <w:rPr>
                <w:rFonts w:ascii="Arial" w:hAnsi="Arial" w:cs="Arial"/>
                <w:sz w:val="16"/>
                <w:szCs w:val="16"/>
                <w:lang w:eastAsia="ar-SA"/>
              </w:rPr>
            </w:pPr>
          </w:p>
        </w:tc>
      </w:tr>
    </w:tbl>
    <w:p w:rsidR="00F50B18" w:rsidRDefault="00F50B18" w:rsidP="00675495">
      <w:pPr>
        <w:pStyle w:val="ConsNormal"/>
        <w:ind w:left="720" w:firstLine="0"/>
        <w:rPr>
          <w:rFonts w:cs="Arial"/>
          <w:sz w:val="16"/>
          <w:szCs w:val="16"/>
          <w:lang w:eastAsia="ar-SA"/>
        </w:rPr>
      </w:pPr>
    </w:p>
    <w:p w:rsidR="008A1A49" w:rsidRDefault="008A1A49" w:rsidP="00675495">
      <w:pPr>
        <w:jc w:val="right"/>
        <w:rPr>
          <w:rFonts w:ascii="Arial" w:hAnsi="Arial" w:cs="Arial"/>
          <w:sz w:val="16"/>
          <w:szCs w:val="16"/>
        </w:rPr>
      </w:pPr>
      <w:r>
        <w:rPr>
          <w:rFonts w:ascii="Arial" w:hAnsi="Arial" w:cs="Arial"/>
          <w:sz w:val="16"/>
          <w:szCs w:val="16"/>
        </w:rPr>
        <w:t>Приложение 3</w:t>
      </w:r>
    </w:p>
    <w:p w:rsidR="008A1A49" w:rsidRDefault="008A1A49" w:rsidP="00675495">
      <w:pPr>
        <w:ind w:left="7099" w:firstLine="101"/>
        <w:rPr>
          <w:rFonts w:ascii="Arial" w:hAnsi="Arial" w:cs="Arial"/>
          <w:sz w:val="16"/>
          <w:szCs w:val="16"/>
        </w:rPr>
      </w:pPr>
    </w:p>
    <w:p w:rsidR="008A1A49" w:rsidRDefault="00B54A06" w:rsidP="00675495">
      <w:pPr>
        <w:ind w:left="7099" w:firstLine="101"/>
        <w:rPr>
          <w:rFonts w:ascii="Arial" w:hAnsi="Arial" w:cs="Arial"/>
          <w:sz w:val="16"/>
          <w:szCs w:val="16"/>
        </w:rPr>
      </w:pPr>
      <w:r>
        <w:rPr>
          <w:rFonts w:ascii="Arial" w:hAnsi="Arial" w:cs="Arial"/>
          <w:sz w:val="16"/>
          <w:szCs w:val="16"/>
        </w:rPr>
        <w:t xml:space="preserve">        </w:t>
      </w:r>
      <w:r w:rsidR="008A1A49">
        <w:rPr>
          <w:rFonts w:ascii="Arial" w:hAnsi="Arial" w:cs="Arial"/>
          <w:sz w:val="16"/>
          <w:szCs w:val="16"/>
        </w:rPr>
        <w:t>УТВЕРЖДЕНО</w:t>
      </w:r>
    </w:p>
    <w:p w:rsidR="008A1A49" w:rsidRDefault="008A1A49" w:rsidP="00675495">
      <w:pPr>
        <w:ind w:left="6379"/>
        <w:rPr>
          <w:rFonts w:ascii="Arial" w:hAnsi="Arial" w:cs="Arial"/>
          <w:sz w:val="16"/>
          <w:szCs w:val="16"/>
        </w:rPr>
      </w:pPr>
      <w:r>
        <w:rPr>
          <w:rFonts w:ascii="Arial" w:hAnsi="Arial" w:cs="Arial"/>
          <w:sz w:val="16"/>
          <w:szCs w:val="16"/>
        </w:rPr>
        <w:t>решением Думы Валдайского</w:t>
      </w:r>
      <w:r w:rsidR="00B54A06">
        <w:rPr>
          <w:rFonts w:ascii="Arial" w:hAnsi="Arial" w:cs="Arial"/>
          <w:sz w:val="16"/>
          <w:szCs w:val="16"/>
        </w:rPr>
        <w:t xml:space="preserve"> </w:t>
      </w:r>
      <w:r>
        <w:rPr>
          <w:rFonts w:ascii="Arial" w:hAnsi="Arial" w:cs="Arial"/>
          <w:sz w:val="16"/>
          <w:szCs w:val="16"/>
        </w:rPr>
        <w:t>муниципального района</w:t>
      </w:r>
    </w:p>
    <w:p w:rsidR="008A1A49" w:rsidRDefault="00B54A06" w:rsidP="00675495">
      <w:pPr>
        <w:ind w:left="6379"/>
        <w:rPr>
          <w:rFonts w:ascii="Arial" w:hAnsi="Arial" w:cs="Arial"/>
          <w:sz w:val="16"/>
          <w:szCs w:val="16"/>
        </w:rPr>
      </w:pPr>
      <w:r>
        <w:rPr>
          <w:rFonts w:ascii="Arial" w:hAnsi="Arial" w:cs="Arial"/>
          <w:sz w:val="16"/>
          <w:szCs w:val="16"/>
        </w:rPr>
        <w:t xml:space="preserve">                         </w:t>
      </w:r>
      <w:r w:rsidR="008A1A49">
        <w:rPr>
          <w:rFonts w:ascii="Arial" w:hAnsi="Arial" w:cs="Arial"/>
          <w:sz w:val="16"/>
          <w:szCs w:val="16"/>
        </w:rPr>
        <w:t>от 25.04.2013 №202</w:t>
      </w:r>
    </w:p>
    <w:p w:rsidR="008A1A49" w:rsidRDefault="008A1A49" w:rsidP="00675495">
      <w:pPr>
        <w:rPr>
          <w:rFonts w:ascii="Arial" w:hAnsi="Arial" w:cs="Arial"/>
          <w:sz w:val="16"/>
          <w:szCs w:val="16"/>
        </w:rPr>
      </w:pPr>
    </w:p>
    <w:p w:rsidR="008A1A49" w:rsidRPr="00B54A06" w:rsidRDefault="008A1A49" w:rsidP="00675495">
      <w:pPr>
        <w:pStyle w:val="2"/>
        <w:rPr>
          <w:rFonts w:ascii="Arial" w:hAnsi="Arial" w:cs="Arial"/>
          <w:b/>
          <w:sz w:val="16"/>
          <w:szCs w:val="16"/>
        </w:rPr>
      </w:pPr>
      <w:r w:rsidRPr="00B54A06">
        <w:rPr>
          <w:rFonts w:ascii="Arial" w:hAnsi="Arial" w:cs="Arial"/>
          <w:b/>
          <w:sz w:val="16"/>
          <w:szCs w:val="16"/>
        </w:rPr>
        <w:t>ПОЛОЖЕНИЕ</w:t>
      </w:r>
    </w:p>
    <w:p w:rsidR="008A1A49" w:rsidRDefault="008A1A49" w:rsidP="00675495">
      <w:pPr>
        <w:jc w:val="center"/>
        <w:rPr>
          <w:rFonts w:ascii="Arial" w:hAnsi="Arial" w:cs="Arial"/>
          <w:b/>
          <w:bCs/>
          <w:sz w:val="16"/>
          <w:szCs w:val="16"/>
        </w:rPr>
      </w:pPr>
      <w:r>
        <w:rPr>
          <w:rFonts w:ascii="Arial" w:hAnsi="Arial" w:cs="Arial"/>
          <w:b/>
          <w:bCs/>
          <w:sz w:val="16"/>
          <w:szCs w:val="16"/>
        </w:rPr>
        <w:t>о порядке проведения конкурса на замещение вакантной должности</w:t>
      </w:r>
      <w:r w:rsidR="00B54A06">
        <w:rPr>
          <w:rFonts w:ascii="Arial" w:hAnsi="Arial" w:cs="Arial"/>
          <w:b/>
          <w:bCs/>
          <w:sz w:val="16"/>
          <w:szCs w:val="16"/>
        </w:rPr>
        <w:t xml:space="preserve"> </w:t>
      </w:r>
      <w:r>
        <w:rPr>
          <w:rFonts w:ascii="Arial" w:hAnsi="Arial" w:cs="Arial"/>
          <w:b/>
          <w:bCs/>
          <w:sz w:val="16"/>
          <w:szCs w:val="16"/>
        </w:rPr>
        <w:t>муниципальной службы в Администрации Валдайского</w:t>
      </w:r>
    </w:p>
    <w:p w:rsidR="008A1A49" w:rsidRDefault="008A1A49" w:rsidP="00675495">
      <w:pPr>
        <w:jc w:val="center"/>
        <w:rPr>
          <w:rFonts w:ascii="Arial" w:hAnsi="Arial" w:cs="Arial"/>
          <w:b/>
          <w:bCs/>
          <w:sz w:val="16"/>
          <w:szCs w:val="16"/>
        </w:rPr>
      </w:pPr>
      <w:r>
        <w:rPr>
          <w:rFonts w:ascii="Arial" w:hAnsi="Arial" w:cs="Arial"/>
          <w:b/>
          <w:bCs/>
          <w:sz w:val="16"/>
          <w:szCs w:val="16"/>
        </w:rPr>
        <w:t>муниципального района</w:t>
      </w:r>
    </w:p>
    <w:p w:rsidR="008A1A49" w:rsidRDefault="008A1A49" w:rsidP="00675495">
      <w:pPr>
        <w:jc w:val="center"/>
        <w:rPr>
          <w:rFonts w:ascii="Arial" w:hAnsi="Arial" w:cs="Arial"/>
          <w:b/>
          <w:bCs/>
          <w:i/>
          <w:sz w:val="16"/>
          <w:szCs w:val="16"/>
        </w:rPr>
      </w:pPr>
    </w:p>
    <w:p w:rsidR="008A1A49" w:rsidRDefault="008A1A49" w:rsidP="00675495">
      <w:pPr>
        <w:jc w:val="center"/>
        <w:rPr>
          <w:rFonts w:ascii="Arial" w:hAnsi="Arial" w:cs="Arial"/>
          <w:b/>
          <w:bCs/>
          <w:i/>
          <w:sz w:val="16"/>
          <w:szCs w:val="16"/>
        </w:rPr>
      </w:pPr>
      <w:r>
        <w:rPr>
          <w:rFonts w:ascii="Arial" w:hAnsi="Arial" w:cs="Arial"/>
          <w:b/>
          <w:bCs/>
          <w:i/>
          <w:sz w:val="16"/>
          <w:szCs w:val="16"/>
        </w:rPr>
        <w:t>(в редакции решений Думы Валдайского муниципального района</w:t>
      </w:r>
    </w:p>
    <w:p w:rsidR="008A1A49" w:rsidRDefault="008A1A49" w:rsidP="00675495">
      <w:pPr>
        <w:jc w:val="center"/>
        <w:rPr>
          <w:rFonts w:ascii="Arial" w:hAnsi="Arial" w:cs="Arial"/>
          <w:b/>
          <w:bCs/>
          <w:i/>
          <w:sz w:val="16"/>
          <w:szCs w:val="16"/>
        </w:rPr>
      </w:pPr>
      <w:r>
        <w:rPr>
          <w:rFonts w:ascii="Arial" w:hAnsi="Arial" w:cs="Arial"/>
          <w:b/>
          <w:bCs/>
          <w:i/>
          <w:sz w:val="16"/>
          <w:szCs w:val="16"/>
        </w:rPr>
        <w:t xml:space="preserve"> от 26.09.2013 № 231;</w:t>
      </w:r>
    </w:p>
    <w:p w:rsidR="008A1A49" w:rsidRDefault="008A1A49" w:rsidP="00675495">
      <w:pPr>
        <w:jc w:val="center"/>
        <w:rPr>
          <w:rFonts w:ascii="Arial" w:hAnsi="Arial" w:cs="Arial"/>
          <w:b/>
          <w:bCs/>
          <w:i/>
          <w:sz w:val="16"/>
          <w:szCs w:val="16"/>
        </w:rPr>
      </w:pPr>
      <w:r>
        <w:rPr>
          <w:rFonts w:ascii="Arial" w:hAnsi="Arial" w:cs="Arial"/>
          <w:b/>
          <w:bCs/>
          <w:i/>
          <w:sz w:val="16"/>
          <w:szCs w:val="16"/>
        </w:rPr>
        <w:t>от 26.12.2013 № 263</w:t>
      </w:r>
    </w:p>
    <w:p w:rsidR="008A1A49" w:rsidRDefault="008A1A49" w:rsidP="00675495">
      <w:pPr>
        <w:jc w:val="center"/>
        <w:rPr>
          <w:rFonts w:ascii="Arial" w:hAnsi="Arial" w:cs="Arial"/>
          <w:b/>
          <w:bCs/>
          <w:i/>
          <w:sz w:val="16"/>
          <w:szCs w:val="16"/>
        </w:rPr>
      </w:pPr>
      <w:r>
        <w:rPr>
          <w:rFonts w:ascii="Arial" w:hAnsi="Arial" w:cs="Arial"/>
          <w:b/>
          <w:bCs/>
          <w:i/>
          <w:sz w:val="16"/>
          <w:szCs w:val="16"/>
        </w:rPr>
        <w:t>от 25.06.2014 № 315)</w:t>
      </w:r>
    </w:p>
    <w:p w:rsidR="008A1A49" w:rsidRDefault="008A1A49" w:rsidP="00675495">
      <w:pPr>
        <w:rPr>
          <w:rFonts w:ascii="Arial" w:hAnsi="Arial" w:cs="Arial"/>
          <w:b/>
          <w:bCs/>
          <w:sz w:val="16"/>
          <w:szCs w:val="16"/>
        </w:rPr>
      </w:pPr>
    </w:p>
    <w:p w:rsidR="008A1A49" w:rsidRDefault="008A1A49" w:rsidP="00675495">
      <w:pPr>
        <w:ind w:firstLine="720"/>
        <w:jc w:val="both"/>
        <w:rPr>
          <w:rFonts w:ascii="Arial" w:hAnsi="Arial" w:cs="Arial"/>
          <w:sz w:val="16"/>
          <w:szCs w:val="16"/>
        </w:rPr>
      </w:pPr>
      <w:r>
        <w:rPr>
          <w:rFonts w:ascii="Arial" w:hAnsi="Arial" w:cs="Arial"/>
          <w:sz w:val="16"/>
          <w:szCs w:val="16"/>
        </w:rPr>
        <w:t>1. Настоящим Положением в соответствии со статьёй 17 Федерального закона от 2 марта 2007 года № 25-ФЗ «О муниципальной службе в Ро</w:t>
      </w:r>
      <w:r>
        <w:rPr>
          <w:rFonts w:ascii="Arial" w:hAnsi="Arial" w:cs="Arial"/>
          <w:sz w:val="16"/>
          <w:szCs w:val="16"/>
        </w:rPr>
        <w:t>с</w:t>
      </w:r>
      <w:r>
        <w:rPr>
          <w:rFonts w:ascii="Arial" w:hAnsi="Arial" w:cs="Arial"/>
          <w:sz w:val="16"/>
          <w:szCs w:val="16"/>
        </w:rPr>
        <w:t>сийской Федерации» определяются порядок и условия проведения конкурса на замещение вакантной должности муниципальной службы в Администр</w:t>
      </w:r>
      <w:r>
        <w:rPr>
          <w:rFonts w:ascii="Arial" w:hAnsi="Arial" w:cs="Arial"/>
          <w:sz w:val="16"/>
          <w:szCs w:val="16"/>
        </w:rPr>
        <w:t>а</w:t>
      </w:r>
      <w:r>
        <w:rPr>
          <w:rFonts w:ascii="Arial" w:hAnsi="Arial" w:cs="Arial"/>
          <w:sz w:val="16"/>
          <w:szCs w:val="16"/>
        </w:rPr>
        <w:t>ции Валдайского муниципального района (далее – Администрация).</w:t>
      </w:r>
    </w:p>
    <w:p w:rsidR="008A1A49" w:rsidRDefault="008A1A49" w:rsidP="00675495">
      <w:pPr>
        <w:ind w:firstLine="709"/>
        <w:jc w:val="both"/>
        <w:rPr>
          <w:rFonts w:ascii="Arial" w:hAnsi="Arial" w:cs="Arial"/>
          <w:sz w:val="16"/>
          <w:szCs w:val="16"/>
        </w:rPr>
      </w:pPr>
      <w:r>
        <w:rPr>
          <w:rFonts w:ascii="Arial" w:hAnsi="Arial" w:cs="Arial"/>
          <w:sz w:val="16"/>
          <w:szCs w:val="16"/>
        </w:rPr>
        <w:t>Конкурс на замещение вакантной должности муниципальной службы (далее – Конкурс) обеспечивает конституционное право граждан Росси</w:t>
      </w:r>
      <w:r>
        <w:rPr>
          <w:rFonts w:ascii="Arial" w:hAnsi="Arial" w:cs="Arial"/>
          <w:sz w:val="16"/>
          <w:szCs w:val="16"/>
        </w:rPr>
        <w:t>й</w:t>
      </w:r>
      <w:r>
        <w:rPr>
          <w:rFonts w:ascii="Arial" w:hAnsi="Arial" w:cs="Arial"/>
          <w:sz w:val="16"/>
          <w:szCs w:val="16"/>
        </w:rPr>
        <w:t>ской Федерации на равный доступ к муниципальной службе, а также право муниципальных служащих на должностной рост на конкурсной основе.</w:t>
      </w:r>
    </w:p>
    <w:p w:rsidR="008A1A49" w:rsidRDefault="008A1A49" w:rsidP="00675495">
      <w:pPr>
        <w:ind w:firstLine="709"/>
        <w:jc w:val="both"/>
        <w:rPr>
          <w:rFonts w:ascii="Arial" w:hAnsi="Arial" w:cs="Arial"/>
          <w:sz w:val="16"/>
          <w:szCs w:val="16"/>
        </w:rPr>
      </w:pPr>
      <w:r>
        <w:rPr>
          <w:rFonts w:ascii="Arial" w:hAnsi="Arial" w:cs="Arial"/>
          <w:sz w:val="16"/>
          <w:szCs w:val="16"/>
        </w:rPr>
        <w:t>2. Конкурс в Администрации объявляется в соответствии с распоряжением Главы муниципального района (далее – Глава), при наличии вакан</w:t>
      </w:r>
      <w:r>
        <w:rPr>
          <w:rFonts w:ascii="Arial" w:hAnsi="Arial" w:cs="Arial"/>
          <w:sz w:val="16"/>
          <w:szCs w:val="16"/>
        </w:rPr>
        <w:t>т</w:t>
      </w:r>
      <w:r>
        <w:rPr>
          <w:rFonts w:ascii="Arial" w:hAnsi="Arial" w:cs="Arial"/>
          <w:sz w:val="16"/>
          <w:szCs w:val="16"/>
        </w:rPr>
        <w:t>ной (не замещённой муниципальным служащим) должности муниципальной службы, замещение которой в соответствии с настоящим Положением может быть произведено на конкурсной основе.</w:t>
      </w:r>
    </w:p>
    <w:p w:rsidR="008A1A49" w:rsidRDefault="008A1A49" w:rsidP="00675495">
      <w:pPr>
        <w:ind w:firstLine="709"/>
        <w:jc w:val="both"/>
        <w:rPr>
          <w:rFonts w:ascii="Arial" w:hAnsi="Arial" w:cs="Arial"/>
          <w:sz w:val="16"/>
          <w:szCs w:val="16"/>
        </w:rPr>
      </w:pPr>
      <w:r>
        <w:rPr>
          <w:rFonts w:ascii="Arial" w:hAnsi="Arial" w:cs="Arial"/>
          <w:sz w:val="16"/>
          <w:szCs w:val="16"/>
        </w:rPr>
        <w:lastRenderedPageBreak/>
        <w:t>2.1. Конкурс на замещение вакантной должности в комитете с правами юридического лица Администрации муниципального района (за исключ</w:t>
      </w:r>
      <w:r>
        <w:rPr>
          <w:rFonts w:ascii="Arial" w:hAnsi="Arial" w:cs="Arial"/>
          <w:sz w:val="16"/>
          <w:szCs w:val="16"/>
        </w:rPr>
        <w:t>е</w:t>
      </w:r>
      <w:r>
        <w:rPr>
          <w:rFonts w:ascii="Arial" w:hAnsi="Arial" w:cs="Arial"/>
          <w:sz w:val="16"/>
          <w:szCs w:val="16"/>
        </w:rPr>
        <w:t>нием должности председателя комитета) объявляется приказом председателя комитета с правами юридического лица Администрации муниципального района (далее – Председатель комитета), при наличии вакантной (не замещённой муниципальным служащим) должности муниципальной службы, зам</w:t>
      </w:r>
      <w:r>
        <w:rPr>
          <w:rFonts w:ascii="Arial" w:hAnsi="Arial" w:cs="Arial"/>
          <w:sz w:val="16"/>
          <w:szCs w:val="16"/>
        </w:rPr>
        <w:t>е</w:t>
      </w:r>
      <w:r>
        <w:rPr>
          <w:rFonts w:ascii="Arial" w:hAnsi="Arial" w:cs="Arial"/>
          <w:sz w:val="16"/>
          <w:szCs w:val="16"/>
        </w:rPr>
        <w:t>щение которой в соответствии с настоящим Положением может быть произведено на конкурсной основе.</w:t>
      </w:r>
    </w:p>
    <w:p w:rsidR="008A1A49" w:rsidRDefault="008A1A49" w:rsidP="00675495">
      <w:pPr>
        <w:ind w:firstLine="709"/>
        <w:jc w:val="both"/>
        <w:rPr>
          <w:rFonts w:ascii="Arial" w:hAnsi="Arial" w:cs="Arial"/>
          <w:sz w:val="16"/>
          <w:szCs w:val="16"/>
        </w:rPr>
      </w:pPr>
      <w:r>
        <w:rPr>
          <w:rFonts w:ascii="Arial" w:hAnsi="Arial" w:cs="Arial"/>
          <w:sz w:val="16"/>
          <w:szCs w:val="16"/>
        </w:rPr>
        <w:t>3. Конкурс не проводится:</w:t>
      </w:r>
    </w:p>
    <w:p w:rsidR="008A1A49" w:rsidRDefault="008A1A49" w:rsidP="00675495">
      <w:pPr>
        <w:ind w:firstLine="709"/>
        <w:jc w:val="both"/>
        <w:rPr>
          <w:rFonts w:ascii="Arial" w:hAnsi="Arial" w:cs="Arial"/>
          <w:sz w:val="16"/>
          <w:szCs w:val="16"/>
        </w:rPr>
      </w:pPr>
      <w:r>
        <w:rPr>
          <w:rFonts w:ascii="Arial" w:hAnsi="Arial" w:cs="Arial"/>
          <w:sz w:val="16"/>
          <w:szCs w:val="16"/>
        </w:rPr>
        <w:t>1) при заключении срочного трудового договора;</w:t>
      </w:r>
    </w:p>
    <w:p w:rsidR="008A1A49" w:rsidRDefault="008A1A49" w:rsidP="00675495">
      <w:pPr>
        <w:ind w:firstLine="709"/>
        <w:jc w:val="both"/>
        <w:rPr>
          <w:rFonts w:ascii="Arial" w:hAnsi="Arial" w:cs="Arial"/>
          <w:sz w:val="16"/>
          <w:szCs w:val="16"/>
        </w:rPr>
      </w:pPr>
      <w:r>
        <w:rPr>
          <w:rFonts w:ascii="Arial" w:hAnsi="Arial" w:cs="Arial"/>
          <w:sz w:val="16"/>
          <w:szCs w:val="16"/>
        </w:rPr>
        <w:t>2) при назначении муниципального служащего на иную должность муниципальной службы в случаях:</w:t>
      </w:r>
    </w:p>
    <w:p w:rsidR="008A1A49" w:rsidRDefault="008A1A49" w:rsidP="00675495">
      <w:pPr>
        <w:ind w:firstLine="709"/>
        <w:jc w:val="both"/>
        <w:rPr>
          <w:rFonts w:ascii="Arial" w:hAnsi="Arial" w:cs="Arial"/>
          <w:sz w:val="16"/>
          <w:szCs w:val="16"/>
        </w:rPr>
      </w:pPr>
      <w:r>
        <w:rPr>
          <w:rFonts w:ascii="Arial" w:hAnsi="Arial" w:cs="Arial"/>
          <w:sz w:val="16"/>
          <w:szCs w:val="16"/>
        </w:rPr>
        <w:t>а) предоставления муниципальному служащему, который по состоянию здоровья в соответствии с медицинским заключением не может испо</w:t>
      </w:r>
      <w:r>
        <w:rPr>
          <w:rFonts w:ascii="Arial" w:hAnsi="Arial" w:cs="Arial"/>
          <w:sz w:val="16"/>
          <w:szCs w:val="16"/>
        </w:rPr>
        <w:t>л</w:t>
      </w:r>
      <w:r>
        <w:rPr>
          <w:rFonts w:ascii="Arial" w:hAnsi="Arial" w:cs="Arial"/>
          <w:sz w:val="16"/>
          <w:szCs w:val="16"/>
        </w:rPr>
        <w:t>нять должностные обязанности по замещаемой должности муниципальной службы, иной должности муниципальной службы, соответствующей его кв</w:t>
      </w:r>
      <w:r>
        <w:rPr>
          <w:rFonts w:ascii="Arial" w:hAnsi="Arial" w:cs="Arial"/>
          <w:sz w:val="16"/>
          <w:szCs w:val="16"/>
        </w:rPr>
        <w:t>а</w:t>
      </w:r>
      <w:r>
        <w:rPr>
          <w:rFonts w:ascii="Arial" w:hAnsi="Arial" w:cs="Arial"/>
          <w:sz w:val="16"/>
          <w:szCs w:val="16"/>
        </w:rPr>
        <w:t>лификации и не противопоказанной по состоянию здоровья;</w:t>
      </w:r>
    </w:p>
    <w:p w:rsidR="008A1A49" w:rsidRDefault="008A1A49" w:rsidP="00675495">
      <w:pPr>
        <w:ind w:firstLine="709"/>
        <w:jc w:val="both"/>
        <w:rPr>
          <w:rFonts w:ascii="Arial" w:hAnsi="Arial" w:cs="Arial"/>
          <w:sz w:val="16"/>
          <w:szCs w:val="16"/>
        </w:rPr>
      </w:pPr>
      <w:r>
        <w:rPr>
          <w:rFonts w:ascii="Arial" w:hAnsi="Arial" w:cs="Arial"/>
          <w:sz w:val="16"/>
          <w:szCs w:val="16"/>
        </w:rPr>
        <w:t>б) предоставления муниципальному служащему с учётом уровня его квалификации, профессионального образования и стажа муниципальной службы, возможности замещения иной должности муниципальной службы в связи с сокращением должности муниципальной службы, замещаемой мун</w:t>
      </w:r>
      <w:r>
        <w:rPr>
          <w:rFonts w:ascii="Arial" w:hAnsi="Arial" w:cs="Arial"/>
          <w:sz w:val="16"/>
          <w:szCs w:val="16"/>
        </w:rPr>
        <w:t>и</w:t>
      </w:r>
      <w:r>
        <w:rPr>
          <w:rFonts w:ascii="Arial" w:hAnsi="Arial" w:cs="Arial"/>
          <w:sz w:val="16"/>
          <w:szCs w:val="16"/>
        </w:rPr>
        <w:t>ципальным служащим, в случае структурной реорганизации;</w:t>
      </w:r>
    </w:p>
    <w:p w:rsidR="008A1A49" w:rsidRDefault="008A1A49" w:rsidP="00675495">
      <w:pPr>
        <w:ind w:firstLine="709"/>
        <w:jc w:val="both"/>
        <w:rPr>
          <w:rFonts w:ascii="Arial" w:hAnsi="Arial" w:cs="Arial"/>
          <w:sz w:val="16"/>
          <w:szCs w:val="16"/>
        </w:rPr>
      </w:pPr>
      <w:r>
        <w:rPr>
          <w:rFonts w:ascii="Arial" w:hAnsi="Arial" w:cs="Arial"/>
          <w:sz w:val="16"/>
          <w:szCs w:val="16"/>
        </w:rPr>
        <w:t>3) при назначении на должность муниципальной службы муниципального служащего (гражданина), состоящего в резерве управленческих ка</w:t>
      </w:r>
      <w:r>
        <w:rPr>
          <w:rFonts w:ascii="Arial" w:hAnsi="Arial" w:cs="Arial"/>
          <w:sz w:val="16"/>
          <w:szCs w:val="16"/>
        </w:rPr>
        <w:t>д</w:t>
      </w:r>
      <w:r>
        <w:rPr>
          <w:rFonts w:ascii="Arial" w:hAnsi="Arial" w:cs="Arial"/>
          <w:sz w:val="16"/>
          <w:szCs w:val="16"/>
        </w:rPr>
        <w:t>ров, в кадровом резерве, сформированных на конкурсной основе.</w:t>
      </w:r>
    </w:p>
    <w:p w:rsidR="008A1A49" w:rsidRDefault="008A1A49" w:rsidP="00675495">
      <w:pPr>
        <w:ind w:firstLine="709"/>
        <w:jc w:val="both"/>
        <w:rPr>
          <w:rFonts w:ascii="Arial" w:hAnsi="Arial" w:cs="Arial"/>
          <w:sz w:val="16"/>
          <w:szCs w:val="16"/>
        </w:rPr>
      </w:pPr>
      <w:r>
        <w:rPr>
          <w:rFonts w:ascii="Arial" w:hAnsi="Arial" w:cs="Arial"/>
          <w:sz w:val="16"/>
          <w:szCs w:val="16"/>
        </w:rPr>
        <w:t>4. Конкурс может не проводиться при назначении на должности муниципальной службы, относящиеся к группе младших должностей муниц</w:t>
      </w:r>
      <w:r>
        <w:rPr>
          <w:rFonts w:ascii="Arial" w:hAnsi="Arial" w:cs="Arial"/>
          <w:sz w:val="16"/>
          <w:szCs w:val="16"/>
        </w:rPr>
        <w:t>и</w:t>
      </w:r>
      <w:r>
        <w:rPr>
          <w:rFonts w:ascii="Arial" w:hAnsi="Arial" w:cs="Arial"/>
          <w:sz w:val="16"/>
          <w:szCs w:val="16"/>
        </w:rPr>
        <w:t>пальной службы, по решению Главы, а также по решению Председателя комитета при назначении на должности муниципальной службы в комитете.</w:t>
      </w:r>
    </w:p>
    <w:p w:rsidR="008A1A49" w:rsidRDefault="008A1A49" w:rsidP="00675495">
      <w:pPr>
        <w:ind w:firstLine="709"/>
        <w:jc w:val="both"/>
        <w:rPr>
          <w:rFonts w:ascii="Arial" w:hAnsi="Arial" w:cs="Arial"/>
          <w:sz w:val="16"/>
          <w:szCs w:val="16"/>
        </w:rPr>
      </w:pPr>
      <w:r>
        <w:rPr>
          <w:rFonts w:ascii="Arial" w:hAnsi="Arial" w:cs="Arial"/>
          <w:sz w:val="16"/>
          <w:szCs w:val="16"/>
        </w:rPr>
        <w:t>5. Право на участие в конкурсе имеют граждане Российской Федерации, достигшие возраста 18 лет, владеющие государственным языком Ро</w:t>
      </w:r>
      <w:r>
        <w:rPr>
          <w:rFonts w:ascii="Arial" w:hAnsi="Arial" w:cs="Arial"/>
          <w:sz w:val="16"/>
          <w:szCs w:val="16"/>
        </w:rPr>
        <w:t>с</w:t>
      </w:r>
      <w:r>
        <w:rPr>
          <w:rFonts w:ascii="Arial" w:hAnsi="Arial" w:cs="Arial"/>
          <w:sz w:val="16"/>
          <w:szCs w:val="16"/>
        </w:rPr>
        <w:t xml:space="preserve">сийской Федерации и соответствующие квалификационным требованиям к вакантной должности муниципальной службы, установленным в соответствии со статьёй 9 Федерального закона от 2 марта 2007 года № 25-ФЗ «О муниципальной службе в Российской Федерации». </w:t>
      </w:r>
    </w:p>
    <w:p w:rsidR="008A1A49" w:rsidRDefault="008A1A49" w:rsidP="00675495">
      <w:pPr>
        <w:ind w:firstLine="709"/>
        <w:jc w:val="both"/>
        <w:rPr>
          <w:rFonts w:ascii="Arial" w:hAnsi="Arial" w:cs="Arial"/>
          <w:sz w:val="16"/>
          <w:szCs w:val="16"/>
        </w:rPr>
      </w:pPr>
      <w:r>
        <w:rPr>
          <w:rFonts w:ascii="Arial" w:hAnsi="Arial" w:cs="Arial"/>
          <w:sz w:val="16"/>
          <w:szCs w:val="16"/>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A1A49" w:rsidRDefault="008A1A49" w:rsidP="00675495">
      <w:pPr>
        <w:ind w:firstLine="709"/>
        <w:jc w:val="both"/>
        <w:rPr>
          <w:rFonts w:ascii="Arial" w:hAnsi="Arial" w:cs="Arial"/>
          <w:sz w:val="16"/>
          <w:szCs w:val="16"/>
        </w:rPr>
      </w:pPr>
      <w:r>
        <w:rPr>
          <w:rFonts w:ascii="Arial" w:hAnsi="Arial" w:cs="Arial"/>
          <w:sz w:val="16"/>
          <w:szCs w:val="16"/>
        </w:rPr>
        <w:t>6. Конкурс проводится в два этапа.</w:t>
      </w:r>
    </w:p>
    <w:p w:rsidR="008A1A49" w:rsidRDefault="008A1A49" w:rsidP="00675495">
      <w:pPr>
        <w:ind w:firstLine="709"/>
        <w:jc w:val="both"/>
        <w:rPr>
          <w:rFonts w:ascii="Arial" w:hAnsi="Arial" w:cs="Arial"/>
          <w:sz w:val="16"/>
          <w:szCs w:val="16"/>
        </w:rPr>
      </w:pPr>
      <w:r>
        <w:rPr>
          <w:rFonts w:ascii="Arial" w:hAnsi="Arial" w:cs="Arial"/>
          <w:sz w:val="16"/>
          <w:szCs w:val="16"/>
        </w:rPr>
        <w:t>На первом этапе не позднее чем за 30 дней до дня проведения конкурса в бюллетене «Валдайский Вестник» публикуется объявление о приёме документов для участия в конкурсе, а также следующая информация о конкурсе:</w:t>
      </w:r>
    </w:p>
    <w:p w:rsidR="008A1A49" w:rsidRDefault="008A1A49" w:rsidP="00675495">
      <w:pPr>
        <w:ind w:firstLine="709"/>
        <w:jc w:val="both"/>
        <w:rPr>
          <w:rFonts w:ascii="Arial" w:hAnsi="Arial" w:cs="Arial"/>
          <w:sz w:val="16"/>
          <w:szCs w:val="16"/>
        </w:rPr>
      </w:pPr>
      <w:r>
        <w:rPr>
          <w:rFonts w:ascii="Arial" w:hAnsi="Arial" w:cs="Arial"/>
          <w:sz w:val="16"/>
          <w:szCs w:val="16"/>
        </w:rPr>
        <w:t>наименование вакантной должности муниципальной службы;</w:t>
      </w:r>
    </w:p>
    <w:p w:rsidR="008A1A49" w:rsidRDefault="008A1A49" w:rsidP="00675495">
      <w:pPr>
        <w:ind w:firstLine="709"/>
        <w:jc w:val="both"/>
        <w:rPr>
          <w:rFonts w:ascii="Arial" w:hAnsi="Arial" w:cs="Arial"/>
          <w:sz w:val="16"/>
          <w:szCs w:val="16"/>
        </w:rPr>
      </w:pPr>
      <w:r>
        <w:rPr>
          <w:rFonts w:ascii="Arial" w:hAnsi="Arial" w:cs="Arial"/>
          <w:sz w:val="16"/>
          <w:szCs w:val="16"/>
        </w:rPr>
        <w:t>требования, предъявляемые к претенденту на замещение этой должности;</w:t>
      </w:r>
    </w:p>
    <w:p w:rsidR="008A1A49" w:rsidRDefault="008A1A49" w:rsidP="00675495">
      <w:pPr>
        <w:ind w:firstLine="709"/>
        <w:jc w:val="both"/>
        <w:rPr>
          <w:rFonts w:ascii="Arial" w:hAnsi="Arial" w:cs="Arial"/>
          <w:sz w:val="16"/>
          <w:szCs w:val="16"/>
        </w:rPr>
      </w:pPr>
      <w:r>
        <w:rPr>
          <w:rFonts w:ascii="Arial" w:hAnsi="Arial" w:cs="Arial"/>
          <w:sz w:val="16"/>
          <w:szCs w:val="16"/>
        </w:rPr>
        <w:t>место и время приёма документов, подлежащих представлению в соответствии с пунктом 7 настоящего Положения;</w:t>
      </w:r>
    </w:p>
    <w:p w:rsidR="008A1A49" w:rsidRDefault="008A1A49" w:rsidP="00675495">
      <w:pPr>
        <w:ind w:firstLine="709"/>
        <w:jc w:val="both"/>
        <w:rPr>
          <w:rFonts w:ascii="Arial" w:hAnsi="Arial" w:cs="Arial"/>
          <w:sz w:val="16"/>
          <w:szCs w:val="16"/>
        </w:rPr>
      </w:pPr>
      <w:r>
        <w:rPr>
          <w:rFonts w:ascii="Arial" w:hAnsi="Arial" w:cs="Arial"/>
          <w:sz w:val="16"/>
          <w:szCs w:val="16"/>
        </w:rPr>
        <w:t>срок, до истечения которого принимаются указанные документы;</w:t>
      </w:r>
    </w:p>
    <w:p w:rsidR="008A1A49" w:rsidRDefault="008A1A49" w:rsidP="00675495">
      <w:pPr>
        <w:ind w:firstLine="709"/>
        <w:jc w:val="both"/>
        <w:rPr>
          <w:rFonts w:ascii="Arial" w:hAnsi="Arial" w:cs="Arial"/>
          <w:sz w:val="16"/>
          <w:szCs w:val="16"/>
        </w:rPr>
      </w:pPr>
      <w:r>
        <w:rPr>
          <w:rFonts w:ascii="Arial" w:hAnsi="Arial" w:cs="Arial"/>
          <w:sz w:val="16"/>
          <w:szCs w:val="16"/>
        </w:rPr>
        <w:t>предполагаемая дата и место проведения конкурса;</w:t>
      </w:r>
    </w:p>
    <w:p w:rsidR="008A1A49" w:rsidRDefault="008A1A49" w:rsidP="00675495">
      <w:pPr>
        <w:ind w:firstLine="709"/>
        <w:jc w:val="both"/>
        <w:rPr>
          <w:rFonts w:ascii="Arial" w:hAnsi="Arial" w:cs="Arial"/>
          <w:sz w:val="16"/>
          <w:szCs w:val="16"/>
        </w:rPr>
      </w:pPr>
      <w:r>
        <w:rPr>
          <w:rFonts w:ascii="Arial" w:hAnsi="Arial" w:cs="Arial"/>
          <w:sz w:val="16"/>
          <w:szCs w:val="16"/>
        </w:rPr>
        <w:t>проект трудового договора;</w:t>
      </w:r>
    </w:p>
    <w:p w:rsidR="008A1A49" w:rsidRDefault="008A1A49" w:rsidP="00675495">
      <w:pPr>
        <w:adjustRightInd w:val="0"/>
        <w:ind w:firstLine="540"/>
        <w:jc w:val="both"/>
        <w:rPr>
          <w:rFonts w:ascii="Arial" w:hAnsi="Arial" w:cs="Arial"/>
          <w:sz w:val="16"/>
          <w:szCs w:val="16"/>
        </w:rPr>
      </w:pPr>
      <w:r>
        <w:rPr>
          <w:rFonts w:ascii="Arial" w:hAnsi="Arial" w:cs="Arial"/>
          <w:sz w:val="16"/>
          <w:szCs w:val="16"/>
        </w:rPr>
        <w:t xml:space="preserve">  сведения об источнике подробной информации о конкурсе.</w:t>
      </w:r>
    </w:p>
    <w:p w:rsidR="008A1A49" w:rsidRDefault="008A1A49" w:rsidP="00675495">
      <w:pPr>
        <w:ind w:firstLine="709"/>
        <w:jc w:val="both"/>
        <w:rPr>
          <w:rFonts w:ascii="Arial" w:hAnsi="Arial" w:cs="Arial"/>
          <w:sz w:val="16"/>
          <w:szCs w:val="16"/>
        </w:rPr>
      </w:pPr>
      <w:r>
        <w:rPr>
          <w:rFonts w:ascii="Arial" w:hAnsi="Arial" w:cs="Arial"/>
          <w:sz w:val="16"/>
          <w:szCs w:val="16"/>
        </w:rPr>
        <w:t xml:space="preserve">Объявление о приёме документов для участия в конкурсе, а также информация о конкурсе размещается на официальном сайте Администрации </w:t>
      </w:r>
      <w:hyperlink r:id="rId10" w:history="1">
        <w:r>
          <w:rPr>
            <w:rStyle w:val="af0"/>
            <w:rFonts w:ascii="Arial" w:hAnsi="Arial" w:cs="Arial"/>
            <w:sz w:val="16"/>
            <w:szCs w:val="16"/>
          </w:rPr>
          <w:t>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в сети «Интернет».</w:t>
      </w:r>
    </w:p>
    <w:p w:rsidR="008A1A49" w:rsidRDefault="008A1A49" w:rsidP="00675495">
      <w:pPr>
        <w:ind w:firstLine="709"/>
        <w:jc w:val="both"/>
        <w:rPr>
          <w:rFonts w:ascii="Arial" w:hAnsi="Arial" w:cs="Arial"/>
          <w:sz w:val="16"/>
          <w:szCs w:val="16"/>
        </w:rPr>
      </w:pPr>
      <w:r>
        <w:rPr>
          <w:rFonts w:ascii="Arial" w:hAnsi="Arial" w:cs="Arial"/>
          <w:sz w:val="16"/>
          <w:szCs w:val="16"/>
        </w:rPr>
        <w:t>7. Гражданин Российской Федерации, изъявивший желание участвовать в конкурсе, представляет в Администрацию:</w:t>
      </w:r>
    </w:p>
    <w:p w:rsidR="008A1A49" w:rsidRDefault="008A1A49" w:rsidP="00675495">
      <w:pPr>
        <w:ind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8A1A49" w:rsidRDefault="008A1A49" w:rsidP="00675495">
      <w:pPr>
        <w:adjustRightInd w:val="0"/>
        <w:ind w:firstLine="540"/>
        <w:jc w:val="both"/>
        <w:rPr>
          <w:rFonts w:ascii="Arial" w:hAnsi="Arial" w:cs="Arial"/>
          <w:sz w:val="16"/>
          <w:szCs w:val="16"/>
        </w:rPr>
      </w:pPr>
      <w:r>
        <w:rPr>
          <w:rFonts w:ascii="Arial" w:hAnsi="Arial" w:cs="Arial"/>
          <w:sz w:val="16"/>
          <w:szCs w:val="16"/>
        </w:rPr>
        <w:tab/>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8A1A49" w:rsidRDefault="008A1A49" w:rsidP="00675495">
      <w:pPr>
        <w:ind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8A1A49" w:rsidRDefault="008A1A49" w:rsidP="00675495">
      <w:pPr>
        <w:ind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8A1A49" w:rsidRDefault="008A1A49" w:rsidP="00675495">
      <w:pPr>
        <w:ind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A1A49" w:rsidRDefault="008A1A49" w:rsidP="00675495">
      <w:pPr>
        <w:ind w:firstLine="709"/>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Pr>
          <w:rFonts w:ascii="Arial" w:hAnsi="Arial" w:cs="Arial"/>
          <w:sz w:val="16"/>
          <w:szCs w:val="16"/>
        </w:rPr>
        <w:t>а</w:t>
      </w:r>
      <w:r>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8A1A49" w:rsidRDefault="008A1A49" w:rsidP="00675495">
      <w:pPr>
        <w:ind w:firstLine="709"/>
        <w:jc w:val="both"/>
        <w:rPr>
          <w:rFonts w:ascii="Arial" w:hAnsi="Arial" w:cs="Arial"/>
          <w:sz w:val="16"/>
          <w:szCs w:val="16"/>
        </w:rPr>
      </w:pPr>
      <w:r>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Pr>
          <w:rFonts w:ascii="Arial" w:hAnsi="Arial" w:cs="Arial"/>
          <w:sz w:val="16"/>
          <w:szCs w:val="16"/>
        </w:rPr>
        <w:t>р</w:t>
      </w:r>
      <w:r>
        <w:rPr>
          <w:rFonts w:ascii="Arial" w:hAnsi="Arial" w:cs="Arial"/>
          <w:sz w:val="16"/>
          <w:szCs w:val="16"/>
        </w:rPr>
        <w:t>ме, установленной приказом Минздравсоцразвития Российской Федерации от 14 декабря 2009 года № 984н (приложение 2).</w:t>
      </w:r>
    </w:p>
    <w:p w:rsidR="008A1A49" w:rsidRDefault="008A1A49" w:rsidP="00675495">
      <w:pPr>
        <w:ind w:firstLine="709"/>
        <w:jc w:val="both"/>
        <w:rPr>
          <w:rFonts w:ascii="Arial" w:hAnsi="Arial" w:cs="Arial"/>
          <w:sz w:val="16"/>
          <w:szCs w:val="16"/>
        </w:rPr>
      </w:pPr>
      <w:r>
        <w:rPr>
          <w:rFonts w:ascii="Arial" w:hAnsi="Arial" w:cs="Arial"/>
          <w:sz w:val="16"/>
          <w:szCs w:val="16"/>
        </w:rPr>
        <w:t>8. С согласия гражданина (муниципального служащего) проводится процедура оформления его допуска к сведениям, составляющим госуда</w:t>
      </w:r>
      <w:r>
        <w:rPr>
          <w:rFonts w:ascii="Arial" w:hAnsi="Arial" w:cs="Arial"/>
          <w:sz w:val="16"/>
          <w:szCs w:val="16"/>
        </w:rPr>
        <w:t>р</w:t>
      </w:r>
      <w:r>
        <w:rPr>
          <w:rFonts w:ascii="Arial" w:hAnsi="Arial" w:cs="Arial"/>
          <w:sz w:val="16"/>
          <w:szCs w:val="16"/>
        </w:rPr>
        <w:t>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(гражданский служащий), связано с такими сведениями.</w:t>
      </w:r>
    </w:p>
    <w:p w:rsidR="008A1A49" w:rsidRDefault="008A1A49" w:rsidP="00675495">
      <w:pPr>
        <w:ind w:firstLine="709"/>
        <w:jc w:val="both"/>
        <w:rPr>
          <w:rFonts w:ascii="Arial" w:hAnsi="Arial" w:cs="Arial"/>
          <w:sz w:val="16"/>
          <w:szCs w:val="16"/>
        </w:rPr>
      </w:pPr>
      <w:r>
        <w:rPr>
          <w:rFonts w:ascii="Arial" w:hAnsi="Arial" w:cs="Arial"/>
          <w:sz w:val="16"/>
          <w:szCs w:val="16"/>
        </w:rPr>
        <w:t>Достоверность сведений, представленных гражданином (муниципальным служащим), подлежит проверке.</w:t>
      </w:r>
    </w:p>
    <w:p w:rsidR="008A1A49" w:rsidRDefault="008A1A49" w:rsidP="00675495">
      <w:pPr>
        <w:adjustRightInd w:val="0"/>
        <w:ind w:firstLine="540"/>
        <w:jc w:val="both"/>
        <w:rPr>
          <w:rFonts w:ascii="Arial" w:hAnsi="Arial" w:cs="Arial"/>
          <w:sz w:val="16"/>
          <w:szCs w:val="16"/>
        </w:rPr>
      </w:pPr>
      <w:r>
        <w:rPr>
          <w:rFonts w:ascii="Arial" w:hAnsi="Arial" w:cs="Arial"/>
          <w:sz w:val="16"/>
          <w:szCs w:val="16"/>
        </w:rPr>
        <w:tab/>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статьёй 13 Федерального закона от 2 марта 2007 года № 25-ФЗ «О муниципальной службе в Российской Федерации» для поступления на муниципальную службу и её прохождения.</w:t>
      </w:r>
    </w:p>
    <w:p w:rsidR="008A1A49" w:rsidRDefault="008A1A49" w:rsidP="00675495">
      <w:pPr>
        <w:ind w:firstLine="709"/>
        <w:jc w:val="both"/>
        <w:rPr>
          <w:rFonts w:ascii="Arial" w:hAnsi="Arial" w:cs="Arial"/>
          <w:sz w:val="16"/>
          <w:szCs w:val="16"/>
        </w:rPr>
      </w:pPr>
      <w:r>
        <w:rPr>
          <w:rFonts w:ascii="Arial" w:hAnsi="Arial" w:cs="Arial"/>
          <w:sz w:val="16"/>
          <w:szCs w:val="16"/>
        </w:rPr>
        <w:t>10. Документы, указанные в пункте 7 настоящего Положения, представляются в Администрацию в течение 21 дня со дня объявления об их пр</w:t>
      </w:r>
      <w:r>
        <w:rPr>
          <w:rFonts w:ascii="Arial" w:hAnsi="Arial" w:cs="Arial"/>
          <w:sz w:val="16"/>
          <w:szCs w:val="16"/>
        </w:rPr>
        <w:t>и</w:t>
      </w:r>
      <w:r>
        <w:rPr>
          <w:rFonts w:ascii="Arial" w:hAnsi="Arial" w:cs="Arial"/>
          <w:sz w:val="16"/>
          <w:szCs w:val="16"/>
        </w:rPr>
        <w:t>ёме.</w:t>
      </w:r>
    </w:p>
    <w:p w:rsidR="008A1A49" w:rsidRDefault="008A1A49" w:rsidP="00675495">
      <w:pPr>
        <w:ind w:firstLine="709"/>
        <w:jc w:val="both"/>
        <w:rPr>
          <w:rFonts w:ascii="Arial" w:hAnsi="Arial" w:cs="Arial"/>
          <w:sz w:val="16"/>
          <w:szCs w:val="16"/>
        </w:rPr>
      </w:pPr>
      <w:r>
        <w:rPr>
          <w:rFonts w:ascii="Arial" w:hAnsi="Arial" w:cs="Arial"/>
          <w:sz w:val="16"/>
          <w:szCs w:val="16"/>
        </w:rPr>
        <w:t>Несвоевременное представление документов, представление их не в полном объёме или с нарушением правил оформления без уважительной причины являются основанием для отказа гражданину в их приёме.</w:t>
      </w:r>
    </w:p>
    <w:p w:rsidR="008A1A49" w:rsidRDefault="008A1A49" w:rsidP="00675495">
      <w:pPr>
        <w:ind w:firstLine="709"/>
        <w:jc w:val="both"/>
        <w:rPr>
          <w:rFonts w:ascii="Arial" w:hAnsi="Arial" w:cs="Arial"/>
          <w:sz w:val="16"/>
          <w:szCs w:val="16"/>
        </w:rPr>
      </w:pPr>
      <w:r>
        <w:rPr>
          <w:rFonts w:ascii="Arial" w:hAnsi="Arial" w:cs="Arial"/>
          <w:sz w:val="16"/>
          <w:szCs w:val="16"/>
        </w:rPr>
        <w:t>При несвоевременном представлении документов, представлении их не в полном объёме или с нарушением правил оформления по уваж</w:t>
      </w:r>
      <w:r>
        <w:rPr>
          <w:rFonts w:ascii="Arial" w:hAnsi="Arial" w:cs="Arial"/>
          <w:sz w:val="16"/>
          <w:szCs w:val="16"/>
        </w:rPr>
        <w:t>и</w:t>
      </w:r>
      <w:r>
        <w:rPr>
          <w:rFonts w:ascii="Arial" w:hAnsi="Arial" w:cs="Arial"/>
          <w:sz w:val="16"/>
          <w:szCs w:val="16"/>
        </w:rPr>
        <w:t>тельной причине Глава (Председатель комитета) вправе перенести сроки их приёма. Решение о переносе сроков приема документов оформляется ра</w:t>
      </w:r>
      <w:r>
        <w:rPr>
          <w:rFonts w:ascii="Arial" w:hAnsi="Arial" w:cs="Arial"/>
          <w:sz w:val="16"/>
          <w:szCs w:val="16"/>
        </w:rPr>
        <w:t>с</w:t>
      </w:r>
      <w:r>
        <w:rPr>
          <w:rFonts w:ascii="Arial" w:hAnsi="Arial" w:cs="Arial"/>
          <w:sz w:val="16"/>
          <w:szCs w:val="16"/>
        </w:rPr>
        <w:t>поряжением Администрации (приказом комитета с правами юридического лица).</w:t>
      </w:r>
    </w:p>
    <w:p w:rsidR="008A1A49" w:rsidRDefault="008A1A49" w:rsidP="00675495">
      <w:pPr>
        <w:ind w:firstLine="709"/>
        <w:jc w:val="both"/>
        <w:rPr>
          <w:rFonts w:ascii="Arial" w:hAnsi="Arial" w:cs="Arial"/>
          <w:sz w:val="16"/>
          <w:szCs w:val="16"/>
        </w:rPr>
      </w:pPr>
      <w:r>
        <w:rPr>
          <w:rFonts w:ascii="Arial" w:hAnsi="Arial" w:cs="Arial"/>
          <w:sz w:val="16"/>
          <w:szCs w:val="16"/>
        </w:rPr>
        <w:t xml:space="preserve">11. Решение о дате, месте и времени проведения </w:t>
      </w:r>
      <w:r>
        <w:rPr>
          <w:rFonts w:ascii="Arial" w:hAnsi="Arial" w:cs="Arial"/>
          <w:bCs/>
          <w:sz w:val="16"/>
          <w:szCs w:val="16"/>
        </w:rPr>
        <w:t>второго</w:t>
      </w:r>
      <w:r>
        <w:rPr>
          <w:rFonts w:ascii="Arial" w:hAnsi="Arial" w:cs="Arial"/>
          <w:sz w:val="16"/>
          <w:szCs w:val="16"/>
        </w:rPr>
        <w:t xml:space="preserve"> этапа конкурса принимается Главой (Председателем комитета) после проверки д</w:t>
      </w:r>
      <w:r>
        <w:rPr>
          <w:rFonts w:ascii="Arial" w:hAnsi="Arial" w:cs="Arial"/>
          <w:sz w:val="16"/>
          <w:szCs w:val="16"/>
        </w:rPr>
        <w:t>о</w:t>
      </w:r>
      <w:r>
        <w:rPr>
          <w:rFonts w:ascii="Arial" w:hAnsi="Arial" w:cs="Arial"/>
          <w:sz w:val="16"/>
          <w:szCs w:val="16"/>
        </w:rPr>
        <w:t>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8A1A49" w:rsidRDefault="008A1A49" w:rsidP="00675495">
      <w:pPr>
        <w:ind w:firstLine="709"/>
        <w:jc w:val="both"/>
        <w:rPr>
          <w:rFonts w:ascii="Arial" w:hAnsi="Arial" w:cs="Arial"/>
          <w:sz w:val="16"/>
          <w:szCs w:val="16"/>
        </w:rPr>
      </w:pPr>
      <w:r>
        <w:rPr>
          <w:rFonts w:ascii="Arial" w:hAnsi="Arial" w:cs="Arial"/>
          <w:sz w:val="16"/>
          <w:szCs w:val="16"/>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о причинах отк</w:t>
      </w:r>
      <w:r>
        <w:rPr>
          <w:rFonts w:ascii="Arial" w:hAnsi="Arial" w:cs="Arial"/>
          <w:sz w:val="16"/>
          <w:szCs w:val="16"/>
        </w:rPr>
        <w:t>а</w:t>
      </w:r>
      <w:r>
        <w:rPr>
          <w:rFonts w:ascii="Arial" w:hAnsi="Arial" w:cs="Arial"/>
          <w:sz w:val="16"/>
          <w:szCs w:val="16"/>
        </w:rPr>
        <w:t>за в участии в конкурсе в течение 5 дней с момента установления обстоятельств, препятствующих участию в конкурсе.</w:t>
      </w:r>
    </w:p>
    <w:p w:rsidR="008A1A49" w:rsidRDefault="008A1A49" w:rsidP="00675495">
      <w:pPr>
        <w:ind w:firstLine="709"/>
        <w:jc w:val="both"/>
        <w:rPr>
          <w:rFonts w:ascii="Arial" w:hAnsi="Arial" w:cs="Arial"/>
          <w:sz w:val="16"/>
          <w:szCs w:val="16"/>
        </w:rPr>
      </w:pPr>
      <w:r>
        <w:rPr>
          <w:rFonts w:ascii="Arial" w:hAnsi="Arial" w:cs="Arial"/>
          <w:sz w:val="16"/>
          <w:szCs w:val="16"/>
        </w:rPr>
        <w:t>12. Претендент на замещение вакантной должности муниципальной службы, не допущенный к участию в конкурсе, вправе обжаловать это р</w:t>
      </w:r>
      <w:r>
        <w:rPr>
          <w:rFonts w:ascii="Arial" w:hAnsi="Arial" w:cs="Arial"/>
          <w:sz w:val="16"/>
          <w:szCs w:val="16"/>
        </w:rPr>
        <w:t>е</w:t>
      </w:r>
      <w:r>
        <w:rPr>
          <w:rFonts w:ascii="Arial" w:hAnsi="Arial" w:cs="Arial"/>
          <w:sz w:val="16"/>
          <w:szCs w:val="16"/>
        </w:rPr>
        <w:t>шение в соответствии с законодательством Российской Федерации.</w:t>
      </w:r>
    </w:p>
    <w:p w:rsidR="008A1A49" w:rsidRDefault="008A1A49" w:rsidP="00675495">
      <w:pPr>
        <w:ind w:firstLine="709"/>
        <w:jc w:val="both"/>
        <w:rPr>
          <w:rFonts w:ascii="Arial" w:hAnsi="Arial" w:cs="Arial"/>
          <w:sz w:val="16"/>
          <w:szCs w:val="16"/>
        </w:rPr>
      </w:pPr>
      <w:r>
        <w:rPr>
          <w:rFonts w:ascii="Arial" w:hAnsi="Arial" w:cs="Arial"/>
          <w:sz w:val="16"/>
          <w:szCs w:val="16"/>
        </w:rPr>
        <w:t>13. Не позднее чем за 15 дней до начала второго этапа конкурса гражданам (муниципальным служащим), допущенным к участию в конкурсе (далее – Кандидаты) направляются письменные сообщения о дате, месте и времени его проведения.</w:t>
      </w:r>
    </w:p>
    <w:p w:rsidR="008A1A49" w:rsidRDefault="008A1A49" w:rsidP="00675495">
      <w:pPr>
        <w:ind w:firstLine="709"/>
        <w:jc w:val="both"/>
        <w:rPr>
          <w:rFonts w:ascii="Arial" w:hAnsi="Arial" w:cs="Arial"/>
          <w:sz w:val="16"/>
          <w:szCs w:val="16"/>
        </w:rPr>
      </w:pPr>
      <w:r>
        <w:rPr>
          <w:rFonts w:ascii="Arial" w:hAnsi="Arial" w:cs="Arial"/>
          <w:sz w:val="16"/>
          <w:szCs w:val="1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8A1A49" w:rsidRDefault="008A1A49" w:rsidP="00675495">
      <w:pPr>
        <w:ind w:firstLine="709"/>
        <w:jc w:val="both"/>
        <w:rPr>
          <w:rFonts w:ascii="Arial" w:hAnsi="Arial" w:cs="Arial"/>
          <w:sz w:val="16"/>
          <w:szCs w:val="16"/>
        </w:rPr>
      </w:pPr>
      <w:r>
        <w:rPr>
          <w:rFonts w:ascii="Arial" w:hAnsi="Arial" w:cs="Arial"/>
          <w:sz w:val="16"/>
          <w:szCs w:val="16"/>
        </w:rPr>
        <w:t>14. Если в результате проведения конкурса не были выявлены Кандидаты, отвечающие квалификационным требованиям к вакантной должн</w:t>
      </w:r>
      <w:r>
        <w:rPr>
          <w:rFonts w:ascii="Arial" w:hAnsi="Arial" w:cs="Arial"/>
          <w:sz w:val="16"/>
          <w:szCs w:val="16"/>
        </w:rPr>
        <w:t>о</w:t>
      </w:r>
      <w:r>
        <w:rPr>
          <w:rFonts w:ascii="Arial" w:hAnsi="Arial" w:cs="Arial"/>
          <w:sz w:val="16"/>
          <w:szCs w:val="16"/>
        </w:rPr>
        <w:t>сти муниципальной службы, на замещение которой он был объявлен, Глава (Председатель комитета) может принять решение о проведении повторного конкурса.</w:t>
      </w:r>
    </w:p>
    <w:p w:rsidR="008A1A49" w:rsidRDefault="008A1A49" w:rsidP="00675495">
      <w:pPr>
        <w:ind w:firstLine="709"/>
        <w:jc w:val="both"/>
        <w:rPr>
          <w:rFonts w:ascii="Arial" w:hAnsi="Arial" w:cs="Arial"/>
          <w:sz w:val="16"/>
          <w:szCs w:val="16"/>
        </w:rPr>
      </w:pPr>
      <w:r>
        <w:rPr>
          <w:rFonts w:ascii="Arial" w:hAnsi="Arial" w:cs="Arial"/>
          <w:sz w:val="16"/>
          <w:szCs w:val="16"/>
        </w:rPr>
        <w:t>15. Для проведения конкурса распоряжением Администрации (приказом комитета с правами юридического лица) образуется конкурсная коми</w:t>
      </w:r>
      <w:r>
        <w:rPr>
          <w:rFonts w:ascii="Arial" w:hAnsi="Arial" w:cs="Arial"/>
          <w:sz w:val="16"/>
          <w:szCs w:val="16"/>
        </w:rPr>
        <w:t>с</w:t>
      </w:r>
      <w:r>
        <w:rPr>
          <w:rFonts w:ascii="Arial" w:hAnsi="Arial" w:cs="Arial"/>
          <w:sz w:val="16"/>
          <w:szCs w:val="16"/>
        </w:rPr>
        <w:t>сия, действующая на постоянной основе. Состав конкурсной комиссии, сроки и порядок её работы, а также методика проведения конкурса определяются настоящим Положением.</w:t>
      </w:r>
    </w:p>
    <w:p w:rsidR="008A1A49" w:rsidRDefault="008A1A49" w:rsidP="00675495">
      <w:pPr>
        <w:ind w:firstLine="709"/>
        <w:jc w:val="both"/>
        <w:rPr>
          <w:rFonts w:ascii="Arial" w:hAnsi="Arial" w:cs="Arial"/>
          <w:sz w:val="16"/>
          <w:szCs w:val="16"/>
        </w:rPr>
      </w:pPr>
      <w:r>
        <w:rPr>
          <w:rFonts w:ascii="Arial" w:hAnsi="Arial" w:cs="Arial"/>
          <w:sz w:val="16"/>
          <w:szCs w:val="16"/>
        </w:rPr>
        <w:t>16. Конкурсная комиссия состоит из председателя, заместителя председателя, секретаря и членов комиссии, общим составом 6 человек.</w:t>
      </w:r>
    </w:p>
    <w:p w:rsidR="008A1A49" w:rsidRDefault="008A1A49" w:rsidP="00675495">
      <w:pPr>
        <w:ind w:firstLine="709"/>
        <w:jc w:val="both"/>
        <w:rPr>
          <w:rFonts w:ascii="Arial" w:hAnsi="Arial" w:cs="Arial"/>
          <w:sz w:val="16"/>
          <w:szCs w:val="16"/>
        </w:rPr>
      </w:pPr>
      <w:r>
        <w:rPr>
          <w:rFonts w:ascii="Arial" w:hAnsi="Arial" w:cs="Arial"/>
          <w:sz w:val="16"/>
          <w:szCs w:val="16"/>
        </w:rPr>
        <w:t>В Администрации допускается образование нескольких конкурсных комиссий для различных категорий и групп должностей муниципальной службы.</w:t>
      </w:r>
    </w:p>
    <w:p w:rsidR="008A1A49" w:rsidRDefault="008A1A49" w:rsidP="00675495">
      <w:pPr>
        <w:ind w:firstLine="709"/>
        <w:jc w:val="both"/>
        <w:rPr>
          <w:rFonts w:ascii="Arial" w:hAnsi="Arial" w:cs="Arial"/>
          <w:sz w:val="16"/>
          <w:szCs w:val="16"/>
        </w:rPr>
      </w:pPr>
      <w:r>
        <w:rPr>
          <w:rFonts w:ascii="Arial" w:hAnsi="Arial" w:cs="Arial"/>
          <w:sz w:val="16"/>
          <w:szCs w:val="16"/>
        </w:rPr>
        <w:t>17. В состав конкурсной комиссии входят Глава (</w:t>
      </w:r>
      <w:r>
        <w:rPr>
          <w:rFonts w:ascii="Arial" w:hAnsi="Arial" w:cs="Arial"/>
          <w:b/>
          <w:sz w:val="16"/>
          <w:szCs w:val="16"/>
        </w:rPr>
        <w:t>Председатель комитета</w:t>
      </w:r>
      <w:r>
        <w:rPr>
          <w:rFonts w:ascii="Arial" w:hAnsi="Arial" w:cs="Arial"/>
          <w:sz w:val="16"/>
          <w:szCs w:val="16"/>
        </w:rPr>
        <w:t>), уполномоченные им муниципальные служащие, а также представ</w:t>
      </w:r>
      <w:r>
        <w:rPr>
          <w:rFonts w:ascii="Arial" w:hAnsi="Arial" w:cs="Arial"/>
          <w:sz w:val="16"/>
          <w:szCs w:val="16"/>
        </w:rPr>
        <w:t>и</w:t>
      </w:r>
      <w:r>
        <w:rPr>
          <w:rFonts w:ascii="Arial" w:hAnsi="Arial" w:cs="Arial"/>
          <w:sz w:val="16"/>
          <w:szCs w:val="16"/>
        </w:rPr>
        <w:t>тели научных и образовательных учреждений, других организаций, приглашаемые в качестве независимых экспертов по вопросам, связанным с муниц</w:t>
      </w:r>
      <w:r>
        <w:rPr>
          <w:rFonts w:ascii="Arial" w:hAnsi="Arial" w:cs="Arial"/>
          <w:sz w:val="16"/>
          <w:szCs w:val="16"/>
        </w:rPr>
        <w:t>и</w:t>
      </w:r>
      <w:r>
        <w:rPr>
          <w:rFonts w:ascii="Arial" w:hAnsi="Arial" w:cs="Arial"/>
          <w:sz w:val="16"/>
          <w:szCs w:val="16"/>
        </w:rPr>
        <w:t>пальной службой, без указания персональных данных экспертов. Число независимых экспертов должно составлять не менее двух.</w:t>
      </w:r>
    </w:p>
    <w:p w:rsidR="008A1A49" w:rsidRDefault="008A1A49" w:rsidP="00675495">
      <w:pPr>
        <w:ind w:firstLine="709"/>
        <w:jc w:val="both"/>
        <w:rPr>
          <w:rFonts w:ascii="Arial" w:hAnsi="Arial" w:cs="Arial"/>
          <w:sz w:val="16"/>
          <w:szCs w:val="16"/>
        </w:rPr>
      </w:pPr>
      <w:r>
        <w:rPr>
          <w:rFonts w:ascii="Arial" w:hAnsi="Arial" w:cs="Arial"/>
          <w:sz w:val="16"/>
          <w:szCs w:val="16"/>
        </w:rPr>
        <w:t>18. Конкурс заключается в оценке профессионального уровня кандидатов на замещение вакантной должности муниципальной службы, их соо</w:t>
      </w:r>
      <w:r>
        <w:rPr>
          <w:rFonts w:ascii="Arial" w:hAnsi="Arial" w:cs="Arial"/>
          <w:sz w:val="16"/>
          <w:szCs w:val="16"/>
        </w:rPr>
        <w:t>т</w:t>
      </w:r>
      <w:r>
        <w:rPr>
          <w:rFonts w:ascii="Arial" w:hAnsi="Arial" w:cs="Arial"/>
          <w:sz w:val="16"/>
          <w:szCs w:val="16"/>
        </w:rPr>
        <w:t>ветствия квалификационным требованиям к этой должности.</w:t>
      </w:r>
    </w:p>
    <w:p w:rsidR="008A1A49" w:rsidRDefault="008A1A49" w:rsidP="00675495">
      <w:pPr>
        <w:ind w:firstLine="709"/>
        <w:jc w:val="both"/>
        <w:rPr>
          <w:rFonts w:ascii="Arial" w:hAnsi="Arial" w:cs="Arial"/>
          <w:sz w:val="16"/>
          <w:szCs w:val="16"/>
        </w:rPr>
      </w:pPr>
      <w:r>
        <w:rPr>
          <w:rFonts w:ascii="Arial" w:hAnsi="Arial" w:cs="Arial"/>
          <w:sz w:val="16"/>
          <w:szCs w:val="16"/>
        </w:rPr>
        <w:t>При проведении конкурса конкурсная комиссия оценивает кандидатов на основании представленных ими документов об образовании, прохо</w:t>
      </w:r>
      <w:r>
        <w:rPr>
          <w:rFonts w:ascii="Arial" w:hAnsi="Arial" w:cs="Arial"/>
          <w:sz w:val="16"/>
          <w:szCs w:val="16"/>
        </w:rPr>
        <w:t>ж</w:t>
      </w:r>
      <w:r>
        <w:rPr>
          <w:rFonts w:ascii="Arial" w:hAnsi="Arial" w:cs="Arial"/>
          <w:sz w:val="16"/>
          <w:szCs w:val="16"/>
        </w:rPr>
        <w:t xml:space="preserve">дении гражданской или иной государственной, муниципальной службы, осуществлении другой трудовой деятельности,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w:t>
      </w:r>
      <w:r>
        <w:rPr>
          <w:rFonts w:ascii="Arial" w:hAnsi="Arial" w:cs="Arial"/>
          <w:sz w:val="16"/>
          <w:szCs w:val="16"/>
        </w:rPr>
        <w:lastRenderedPageBreak/>
        <w:t>профессиональных и личностных качеств, включая индивидуальное собеседование, анкетирование, проведение групповых дискуссий, написание реф</w:t>
      </w:r>
      <w:r>
        <w:rPr>
          <w:rFonts w:ascii="Arial" w:hAnsi="Arial" w:cs="Arial"/>
          <w:sz w:val="16"/>
          <w:szCs w:val="16"/>
        </w:rPr>
        <w:t>е</w:t>
      </w:r>
      <w:r>
        <w:rPr>
          <w:rFonts w:ascii="Arial" w:hAnsi="Arial" w:cs="Arial"/>
          <w:sz w:val="16"/>
          <w:szCs w:val="16"/>
        </w:rPr>
        <w:t>рата или тестирование по вопросам, связанным с выполнением должностных обязанностей по вакантной должности муниципальной службы, на замещ</w:t>
      </w:r>
      <w:r>
        <w:rPr>
          <w:rFonts w:ascii="Arial" w:hAnsi="Arial" w:cs="Arial"/>
          <w:sz w:val="16"/>
          <w:szCs w:val="16"/>
        </w:rPr>
        <w:t>е</w:t>
      </w:r>
      <w:r>
        <w:rPr>
          <w:rFonts w:ascii="Arial" w:hAnsi="Arial" w:cs="Arial"/>
          <w:sz w:val="16"/>
          <w:szCs w:val="16"/>
        </w:rPr>
        <w:t>ние которой претендуют кандидаты.</w:t>
      </w:r>
    </w:p>
    <w:p w:rsidR="008A1A49" w:rsidRDefault="008A1A49" w:rsidP="00675495">
      <w:pPr>
        <w:ind w:firstLine="709"/>
        <w:jc w:val="both"/>
        <w:rPr>
          <w:rFonts w:ascii="Arial" w:hAnsi="Arial" w:cs="Arial"/>
          <w:sz w:val="16"/>
          <w:szCs w:val="16"/>
        </w:rPr>
      </w:pPr>
      <w:r>
        <w:rPr>
          <w:rFonts w:ascii="Arial" w:hAnsi="Arial" w:cs="Arial"/>
          <w:sz w:val="16"/>
          <w:szCs w:val="16"/>
        </w:rPr>
        <w:t>При оценке профессиональных и личностных качеств кандидатов конкурсная комиссия исходит из соответствующих квалификационных треб</w:t>
      </w:r>
      <w:r>
        <w:rPr>
          <w:rFonts w:ascii="Arial" w:hAnsi="Arial" w:cs="Arial"/>
          <w:sz w:val="16"/>
          <w:szCs w:val="16"/>
        </w:rPr>
        <w:t>о</w:t>
      </w:r>
      <w:r>
        <w:rPr>
          <w:rFonts w:ascii="Arial" w:hAnsi="Arial" w:cs="Arial"/>
          <w:sz w:val="16"/>
          <w:szCs w:val="16"/>
        </w:rPr>
        <w:t>ваний к вакантной должности муниципальной службы и других положений должностного регламента по этой должности, а также иных положений, уст</w:t>
      </w:r>
      <w:r>
        <w:rPr>
          <w:rFonts w:ascii="Arial" w:hAnsi="Arial" w:cs="Arial"/>
          <w:sz w:val="16"/>
          <w:szCs w:val="16"/>
        </w:rPr>
        <w:t>а</w:t>
      </w:r>
      <w:r>
        <w:rPr>
          <w:rFonts w:ascii="Arial" w:hAnsi="Arial" w:cs="Arial"/>
          <w:sz w:val="16"/>
          <w:szCs w:val="16"/>
        </w:rPr>
        <w:t>новленных законодательством Российской Федерации о муниципальной службе.</w:t>
      </w:r>
    </w:p>
    <w:p w:rsidR="008A1A49" w:rsidRDefault="008A1A49" w:rsidP="00675495">
      <w:pPr>
        <w:ind w:firstLine="709"/>
        <w:jc w:val="both"/>
        <w:rPr>
          <w:rFonts w:ascii="Arial" w:hAnsi="Arial" w:cs="Arial"/>
          <w:sz w:val="16"/>
          <w:szCs w:val="16"/>
        </w:rPr>
      </w:pPr>
      <w:r>
        <w:rPr>
          <w:rFonts w:ascii="Arial" w:hAnsi="Arial" w:cs="Arial"/>
          <w:sz w:val="16"/>
          <w:szCs w:val="16"/>
        </w:rPr>
        <w:t xml:space="preserve">19. Заседание конкурсной комиссии проводится при наличии не менее двух кандидатов. </w:t>
      </w:r>
    </w:p>
    <w:p w:rsidR="008A1A49" w:rsidRDefault="008A1A49" w:rsidP="00675495">
      <w:pPr>
        <w:ind w:firstLine="709"/>
        <w:jc w:val="both"/>
        <w:rPr>
          <w:rFonts w:ascii="Arial" w:hAnsi="Arial" w:cs="Arial"/>
          <w:sz w:val="16"/>
          <w:szCs w:val="16"/>
        </w:rPr>
      </w:pPr>
      <w:r>
        <w:rPr>
          <w:rFonts w:ascii="Arial" w:hAnsi="Arial" w:cs="Arial"/>
          <w:sz w:val="16"/>
          <w:szCs w:val="16"/>
        </w:rPr>
        <w:t>Заседание конкурсной комиссии считается правомочным, если на нём присутствует не менее двух третей от общего числа её членов. Решения конкурсной комиссии по результатам проведения конкурса принимаются открытым голосованием простым большинством голосов её членов, присутств</w:t>
      </w:r>
      <w:r>
        <w:rPr>
          <w:rFonts w:ascii="Arial" w:hAnsi="Arial" w:cs="Arial"/>
          <w:sz w:val="16"/>
          <w:szCs w:val="16"/>
        </w:rPr>
        <w:t>у</w:t>
      </w:r>
      <w:r>
        <w:rPr>
          <w:rFonts w:ascii="Arial" w:hAnsi="Arial" w:cs="Arial"/>
          <w:sz w:val="16"/>
          <w:szCs w:val="16"/>
        </w:rPr>
        <w:t>ющих на заседании.</w:t>
      </w:r>
    </w:p>
    <w:p w:rsidR="008A1A49" w:rsidRDefault="008A1A49" w:rsidP="00675495">
      <w:pPr>
        <w:ind w:firstLine="709"/>
        <w:jc w:val="both"/>
        <w:rPr>
          <w:rFonts w:ascii="Arial" w:hAnsi="Arial" w:cs="Arial"/>
          <w:sz w:val="16"/>
          <w:szCs w:val="16"/>
        </w:rPr>
      </w:pPr>
      <w:r>
        <w:rPr>
          <w:rFonts w:ascii="Arial" w:hAnsi="Arial" w:cs="Arial"/>
          <w:sz w:val="16"/>
          <w:szCs w:val="16"/>
        </w:rPr>
        <w:t>При равенстве голосов решающим является голос председателя конкурсной комиссии.</w:t>
      </w:r>
    </w:p>
    <w:p w:rsidR="008A1A49" w:rsidRDefault="008A1A49" w:rsidP="00675495">
      <w:pPr>
        <w:ind w:firstLine="709"/>
        <w:jc w:val="both"/>
        <w:rPr>
          <w:rFonts w:ascii="Arial" w:hAnsi="Arial" w:cs="Arial"/>
          <w:sz w:val="16"/>
          <w:szCs w:val="16"/>
        </w:rPr>
      </w:pPr>
      <w:r>
        <w:rPr>
          <w:rFonts w:ascii="Arial" w:hAnsi="Arial" w:cs="Arial"/>
          <w:sz w:val="16"/>
          <w:szCs w:val="16"/>
        </w:rPr>
        <w:t>В случае подачи одного заявления на участие в конкурсе, конкурсная комиссия принимает решение о несостоявшемся конкурсе. Администрация муниципального района принимает решение о приеме на муниципальную службу претендента, подавшего единственное заявление на участие в конку</w:t>
      </w:r>
      <w:r>
        <w:rPr>
          <w:rFonts w:ascii="Arial" w:hAnsi="Arial" w:cs="Arial"/>
          <w:sz w:val="16"/>
          <w:szCs w:val="16"/>
        </w:rPr>
        <w:t>р</w:t>
      </w:r>
      <w:r>
        <w:rPr>
          <w:rFonts w:ascii="Arial" w:hAnsi="Arial" w:cs="Arial"/>
          <w:sz w:val="16"/>
          <w:szCs w:val="16"/>
        </w:rPr>
        <w:t>се.</w:t>
      </w:r>
    </w:p>
    <w:p w:rsidR="008A1A49" w:rsidRDefault="008A1A49" w:rsidP="00675495">
      <w:pPr>
        <w:ind w:firstLine="709"/>
        <w:jc w:val="both"/>
        <w:rPr>
          <w:rFonts w:ascii="Arial" w:hAnsi="Arial" w:cs="Arial"/>
          <w:sz w:val="16"/>
          <w:szCs w:val="16"/>
        </w:rPr>
      </w:pPr>
      <w:r>
        <w:rPr>
          <w:rFonts w:ascii="Arial" w:hAnsi="Arial" w:cs="Arial"/>
          <w:sz w:val="16"/>
          <w:szCs w:val="16"/>
        </w:rPr>
        <w:t>20. Решение конкурсной комиссии принимается в отсутствие кандидата и является основанием для назначения его на вакантную должность м</w:t>
      </w:r>
      <w:r>
        <w:rPr>
          <w:rFonts w:ascii="Arial" w:hAnsi="Arial" w:cs="Arial"/>
          <w:sz w:val="16"/>
          <w:szCs w:val="16"/>
        </w:rPr>
        <w:t>у</w:t>
      </w:r>
      <w:r>
        <w:rPr>
          <w:rFonts w:ascii="Arial" w:hAnsi="Arial" w:cs="Arial"/>
          <w:sz w:val="16"/>
          <w:szCs w:val="16"/>
        </w:rPr>
        <w:t>ниципальной службы либо отказа в таком назначении.</w:t>
      </w:r>
    </w:p>
    <w:p w:rsidR="008A1A49" w:rsidRDefault="008A1A49" w:rsidP="00675495">
      <w:pPr>
        <w:ind w:firstLine="709"/>
        <w:jc w:val="both"/>
        <w:rPr>
          <w:rFonts w:ascii="Arial" w:hAnsi="Arial" w:cs="Arial"/>
          <w:sz w:val="16"/>
          <w:szCs w:val="16"/>
        </w:rPr>
      </w:pPr>
      <w:r>
        <w:rPr>
          <w:rFonts w:ascii="Arial" w:hAnsi="Arial" w:cs="Arial"/>
          <w:sz w:val="16"/>
          <w:szCs w:val="16"/>
        </w:rPr>
        <w:t>21. Результаты голосования конкурсной комиссии оформляются решением, которое подписывается председателем, заместителем председат</w:t>
      </w:r>
      <w:r>
        <w:rPr>
          <w:rFonts w:ascii="Arial" w:hAnsi="Arial" w:cs="Arial"/>
          <w:sz w:val="16"/>
          <w:szCs w:val="16"/>
        </w:rPr>
        <w:t>е</w:t>
      </w:r>
      <w:r>
        <w:rPr>
          <w:rFonts w:ascii="Arial" w:hAnsi="Arial" w:cs="Arial"/>
          <w:sz w:val="16"/>
          <w:szCs w:val="16"/>
        </w:rPr>
        <w:t>ля, секретарём и членами комиссии, принявшими участие в голосовании.</w:t>
      </w:r>
    </w:p>
    <w:p w:rsidR="008A1A49" w:rsidRDefault="008A1A49" w:rsidP="00675495">
      <w:pPr>
        <w:ind w:firstLine="709"/>
        <w:jc w:val="both"/>
        <w:rPr>
          <w:rFonts w:ascii="Arial" w:hAnsi="Arial" w:cs="Arial"/>
          <w:sz w:val="16"/>
          <w:szCs w:val="16"/>
        </w:rPr>
      </w:pPr>
      <w:r>
        <w:rPr>
          <w:rFonts w:ascii="Arial" w:hAnsi="Arial" w:cs="Arial"/>
          <w:sz w:val="16"/>
          <w:szCs w:val="16"/>
        </w:rPr>
        <w:t>22. По результатам конкурса издаётся распоряжение Главы (приказ комитета с правами юридического лица) о назначении победителя конкурса на вакантную должность муниципальной службы и заключается трудовой договор с победителем конкурса.</w:t>
      </w:r>
    </w:p>
    <w:p w:rsidR="008A1A49" w:rsidRDefault="008A1A49" w:rsidP="00675495">
      <w:pPr>
        <w:ind w:firstLine="709"/>
        <w:jc w:val="both"/>
        <w:rPr>
          <w:rFonts w:ascii="Arial" w:hAnsi="Arial" w:cs="Arial"/>
          <w:sz w:val="16"/>
          <w:szCs w:val="16"/>
        </w:rPr>
      </w:pPr>
      <w:r>
        <w:rPr>
          <w:rFonts w:ascii="Arial" w:hAnsi="Arial" w:cs="Arial"/>
          <w:sz w:val="16"/>
          <w:szCs w:val="16"/>
        </w:rPr>
        <w:t xml:space="preserve">23. Сообщение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Администрации </w:t>
      </w:r>
      <w:hyperlink r:id="rId11" w:history="1">
        <w:r>
          <w:rPr>
            <w:rStyle w:val="af0"/>
            <w:rFonts w:ascii="Arial" w:hAnsi="Arial" w:cs="Arial"/>
            <w:sz w:val="16"/>
            <w:szCs w:val="16"/>
          </w:rPr>
          <w:t>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в сети «Интернет».</w:t>
      </w:r>
    </w:p>
    <w:p w:rsidR="008A1A49" w:rsidRDefault="008A1A49" w:rsidP="00675495">
      <w:pPr>
        <w:ind w:firstLine="709"/>
        <w:jc w:val="both"/>
        <w:rPr>
          <w:rFonts w:ascii="Arial" w:hAnsi="Arial" w:cs="Arial"/>
          <w:sz w:val="16"/>
          <w:szCs w:val="16"/>
        </w:rPr>
      </w:pPr>
      <w:r>
        <w:rPr>
          <w:rFonts w:ascii="Arial" w:hAnsi="Arial" w:cs="Arial"/>
          <w:sz w:val="16"/>
          <w:szCs w:val="16"/>
        </w:rPr>
        <w:t>25. В случае установления после оформления решения конкурсной комиссии обстоятельств, препятствующих в соответствии с федеральным законом от 2 марта 2007 года №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чём сообщается победителю конкурса в течение 3 дней с момента принятия реш</w:t>
      </w:r>
      <w:r>
        <w:rPr>
          <w:rFonts w:ascii="Arial" w:hAnsi="Arial" w:cs="Arial"/>
          <w:sz w:val="16"/>
          <w:szCs w:val="16"/>
        </w:rPr>
        <w:t>е</w:t>
      </w:r>
      <w:r>
        <w:rPr>
          <w:rFonts w:ascii="Arial" w:hAnsi="Arial" w:cs="Arial"/>
          <w:sz w:val="16"/>
          <w:szCs w:val="16"/>
        </w:rPr>
        <w:t>ния.</w:t>
      </w:r>
    </w:p>
    <w:p w:rsidR="008A1A49" w:rsidRDefault="008A1A49" w:rsidP="00675495">
      <w:pPr>
        <w:ind w:firstLine="709"/>
        <w:jc w:val="both"/>
        <w:rPr>
          <w:rFonts w:ascii="Arial" w:hAnsi="Arial" w:cs="Arial"/>
          <w:sz w:val="16"/>
          <w:szCs w:val="16"/>
        </w:rPr>
      </w:pPr>
      <w:r>
        <w:rPr>
          <w:rFonts w:ascii="Arial" w:hAnsi="Arial" w:cs="Arial"/>
          <w:sz w:val="16"/>
          <w:szCs w:val="16"/>
        </w:rPr>
        <w:t xml:space="preserve">Решение об аннулировании результатов конкурса размещаются в семидневный срок на официальном сайте Администрации </w:t>
      </w:r>
      <w:hyperlink r:id="rId12" w:history="1">
        <w:r>
          <w:rPr>
            <w:rStyle w:val="af0"/>
            <w:rFonts w:ascii="Arial" w:hAnsi="Arial" w:cs="Arial"/>
            <w:sz w:val="16"/>
            <w:szCs w:val="16"/>
          </w:rPr>
          <w:t>www. valdayadm.ru</w:t>
        </w:r>
      </w:hyperlink>
      <w:r>
        <w:rPr>
          <w:rFonts w:ascii="Arial" w:hAnsi="Arial" w:cs="Arial"/>
          <w:sz w:val="16"/>
          <w:szCs w:val="16"/>
        </w:rPr>
        <w:t xml:space="preserve"> в сети Интернет.</w:t>
      </w:r>
    </w:p>
    <w:p w:rsidR="008A1A49" w:rsidRDefault="008A1A49" w:rsidP="00675495">
      <w:pPr>
        <w:ind w:firstLine="709"/>
        <w:jc w:val="both"/>
        <w:rPr>
          <w:rFonts w:ascii="Arial" w:hAnsi="Arial" w:cs="Arial"/>
          <w:sz w:val="16"/>
          <w:szCs w:val="16"/>
        </w:rPr>
      </w:pPr>
      <w:r>
        <w:rPr>
          <w:rFonts w:ascii="Arial" w:hAnsi="Arial" w:cs="Arial"/>
          <w:sz w:val="16"/>
          <w:szCs w:val="16"/>
        </w:rPr>
        <w:t>26. Документы претендентов на замещение вакантной должности муниципальной службы, не допущенных к участию в конкурсе, и кандидатов, участвующих в конкурсе, могут быть им возвращены по письменному заявлению в течение трёх лет со дня завершения конкурса. До истечения этого срока документы хранятся в архиве Администрации, после чего подлежат уничтожению.</w:t>
      </w:r>
    </w:p>
    <w:p w:rsidR="008A1A49" w:rsidRDefault="008A1A49" w:rsidP="00675495">
      <w:pPr>
        <w:ind w:firstLine="709"/>
        <w:jc w:val="both"/>
        <w:rPr>
          <w:rFonts w:ascii="Arial" w:hAnsi="Arial" w:cs="Arial"/>
          <w:sz w:val="16"/>
          <w:szCs w:val="16"/>
        </w:rPr>
      </w:pPr>
      <w:r>
        <w:rPr>
          <w:rFonts w:ascii="Arial" w:hAnsi="Arial" w:cs="Arial"/>
          <w:sz w:val="16"/>
          <w:szCs w:val="16"/>
        </w:rPr>
        <w:t>27. Расходы, связанные с участие в конкурсе (проезд к месту проведения конкурса и обратно, наём жилого помещения, проживание, пользов</w:t>
      </w:r>
      <w:r>
        <w:rPr>
          <w:rFonts w:ascii="Arial" w:hAnsi="Arial" w:cs="Arial"/>
          <w:sz w:val="16"/>
          <w:szCs w:val="16"/>
        </w:rPr>
        <w:t>а</w:t>
      </w:r>
      <w:r>
        <w:rPr>
          <w:rFonts w:ascii="Arial" w:hAnsi="Arial" w:cs="Arial"/>
          <w:sz w:val="16"/>
          <w:szCs w:val="16"/>
        </w:rPr>
        <w:t>ние услугами средств связи), осуществляются кандидатами за счёт собственных средств.</w:t>
      </w:r>
    </w:p>
    <w:p w:rsidR="008A1A49" w:rsidRDefault="008A1A49" w:rsidP="00675495">
      <w:pPr>
        <w:ind w:firstLine="709"/>
        <w:jc w:val="both"/>
        <w:rPr>
          <w:rFonts w:ascii="Arial" w:hAnsi="Arial" w:cs="Arial"/>
          <w:sz w:val="16"/>
          <w:szCs w:val="16"/>
        </w:rPr>
      </w:pPr>
      <w:r>
        <w:rPr>
          <w:rFonts w:ascii="Arial" w:hAnsi="Arial" w:cs="Arial"/>
          <w:sz w:val="16"/>
          <w:szCs w:val="16"/>
        </w:rPr>
        <w:t>28. Кандидат вправе обжаловать решение конкурсной комиссии в соответствии с законодательством Российской Федерации.</w:t>
      </w:r>
    </w:p>
    <w:p w:rsidR="008A1A49" w:rsidRDefault="008A1A49" w:rsidP="00675495">
      <w:pPr>
        <w:jc w:val="right"/>
        <w:rPr>
          <w:rFonts w:ascii="Arial" w:hAnsi="Arial" w:cs="Arial"/>
          <w:sz w:val="16"/>
          <w:szCs w:val="16"/>
        </w:rPr>
      </w:pPr>
      <w:r>
        <w:rPr>
          <w:rFonts w:ascii="Arial" w:hAnsi="Arial" w:cs="Arial"/>
          <w:sz w:val="16"/>
          <w:szCs w:val="16"/>
        </w:rPr>
        <w:t xml:space="preserve"> Приложение №1</w:t>
      </w:r>
    </w:p>
    <w:p w:rsidR="008A1A49" w:rsidRDefault="008A1A49" w:rsidP="00675495">
      <w:pPr>
        <w:jc w:val="right"/>
        <w:rPr>
          <w:rFonts w:ascii="Arial" w:hAnsi="Arial" w:cs="Arial"/>
          <w:sz w:val="16"/>
          <w:szCs w:val="16"/>
        </w:rPr>
      </w:pPr>
      <w:r>
        <w:rPr>
          <w:rFonts w:ascii="Arial" w:hAnsi="Arial" w:cs="Arial"/>
          <w:sz w:val="16"/>
          <w:szCs w:val="16"/>
        </w:rPr>
        <w:t>к решению Думы Валдайского</w:t>
      </w:r>
    </w:p>
    <w:p w:rsidR="008A1A49" w:rsidRDefault="008A1A49" w:rsidP="00675495">
      <w:pPr>
        <w:jc w:val="right"/>
        <w:rPr>
          <w:rFonts w:ascii="Arial" w:hAnsi="Arial" w:cs="Arial"/>
          <w:sz w:val="16"/>
          <w:szCs w:val="16"/>
        </w:rPr>
      </w:pPr>
      <w:r>
        <w:rPr>
          <w:rFonts w:ascii="Arial" w:hAnsi="Arial" w:cs="Arial"/>
          <w:sz w:val="16"/>
          <w:szCs w:val="16"/>
        </w:rPr>
        <w:t>муниципального района</w:t>
      </w:r>
    </w:p>
    <w:p w:rsidR="008A1A49" w:rsidRPr="008A1A49" w:rsidRDefault="008A1A49" w:rsidP="00675495">
      <w:pPr>
        <w:jc w:val="right"/>
        <w:rPr>
          <w:rFonts w:ascii="Arial" w:hAnsi="Arial" w:cs="Arial"/>
          <w:sz w:val="16"/>
          <w:szCs w:val="16"/>
        </w:rPr>
      </w:pPr>
      <w:r>
        <w:rPr>
          <w:rFonts w:ascii="Arial" w:hAnsi="Arial" w:cs="Arial"/>
          <w:sz w:val="16"/>
          <w:szCs w:val="16"/>
        </w:rPr>
        <w:t>от 25.04.2013 №202</w:t>
      </w:r>
    </w:p>
    <w:p w:rsidR="008A1A49" w:rsidRDefault="008A1A49" w:rsidP="00675495">
      <w:pPr>
        <w:jc w:val="center"/>
        <w:rPr>
          <w:rFonts w:ascii="Arial" w:hAnsi="Arial" w:cs="Arial"/>
          <w:b/>
          <w:bCs/>
          <w:sz w:val="16"/>
          <w:szCs w:val="16"/>
        </w:rPr>
      </w:pPr>
      <w:r>
        <w:rPr>
          <w:rFonts w:ascii="Arial" w:hAnsi="Arial" w:cs="Arial"/>
          <w:b/>
          <w:bCs/>
          <w:sz w:val="16"/>
          <w:szCs w:val="16"/>
        </w:rPr>
        <w:t xml:space="preserve">АНКЕТА </w:t>
      </w:r>
    </w:p>
    <w:p w:rsidR="008A1A49" w:rsidRDefault="008A1A49" w:rsidP="00675495">
      <w:pPr>
        <w:jc w:val="center"/>
        <w:rPr>
          <w:rFonts w:ascii="Arial" w:hAnsi="Arial" w:cs="Arial"/>
          <w:b/>
          <w:bCs/>
          <w:sz w:val="16"/>
          <w:szCs w:val="16"/>
        </w:rPr>
      </w:pPr>
      <w:r>
        <w:rPr>
          <w:rFonts w:ascii="Arial" w:hAnsi="Arial" w:cs="Arial"/>
          <w:b/>
          <w:bCs/>
          <w:sz w:val="16"/>
          <w:szCs w:val="16"/>
        </w:rP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170"/>
        <w:gridCol w:w="1800"/>
      </w:tblGrid>
      <w:tr w:rsidR="008A1A49" w:rsidTr="009F29E8">
        <w:trPr>
          <w:cantSplit/>
          <w:trHeight w:val="1000"/>
        </w:trPr>
        <w:tc>
          <w:tcPr>
            <w:tcW w:w="9286" w:type="dxa"/>
            <w:gridSpan w:val="5"/>
          </w:tcPr>
          <w:p w:rsidR="008A1A49" w:rsidRDefault="008A1A49" w:rsidP="00675495">
            <w:pPr>
              <w:rPr>
                <w:rFonts w:ascii="Arial" w:eastAsia="Calibri" w:hAnsi="Arial" w:cs="Arial"/>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A1A49" w:rsidRDefault="008A1A49" w:rsidP="00675495">
            <w:pPr>
              <w:jc w:val="center"/>
              <w:rPr>
                <w:rFonts w:ascii="Arial" w:eastAsia="Calibri"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8A1A49" w:rsidTr="009F29E8">
        <w:trPr>
          <w:cantSplit/>
          <w:trHeight w:val="421"/>
        </w:trPr>
        <w:tc>
          <w:tcPr>
            <w:tcW w:w="364" w:type="dxa"/>
            <w:vAlign w:val="bottom"/>
          </w:tcPr>
          <w:p w:rsidR="008A1A49" w:rsidRDefault="008A1A49" w:rsidP="00675495">
            <w:pPr>
              <w:rPr>
                <w:rFonts w:ascii="Arial" w:eastAsia="Calibri" w:hAnsi="Arial" w:cs="Arial"/>
                <w:sz w:val="16"/>
                <w:szCs w:val="16"/>
              </w:rPr>
            </w:pPr>
            <w:r>
              <w:rPr>
                <w:rFonts w:ascii="Arial" w:hAnsi="Arial" w:cs="Arial"/>
                <w:sz w:val="16"/>
                <w:szCs w:val="16"/>
              </w:rPr>
              <w:t>1.</w:t>
            </w:r>
          </w:p>
        </w:tc>
        <w:tc>
          <w:tcPr>
            <w:tcW w:w="1118" w:type="dxa"/>
            <w:gridSpan w:val="2"/>
            <w:vAlign w:val="bottom"/>
          </w:tcPr>
          <w:p w:rsidR="008A1A49" w:rsidRDefault="008A1A49" w:rsidP="00675495">
            <w:pPr>
              <w:rPr>
                <w:rFonts w:ascii="Arial" w:eastAsia="Calibri" w:hAnsi="Arial" w:cs="Arial"/>
                <w:sz w:val="16"/>
                <w:szCs w:val="16"/>
              </w:rPr>
            </w:pPr>
            <w:r>
              <w:rPr>
                <w:rFonts w:ascii="Arial" w:hAnsi="Arial" w:cs="Arial"/>
                <w:sz w:val="16"/>
                <w:szCs w:val="16"/>
              </w:rPr>
              <w:t>Фамилия</w:t>
            </w:r>
          </w:p>
        </w:tc>
        <w:tc>
          <w:tcPr>
            <w:tcW w:w="5634"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2170" w:type="dxa"/>
            <w:vAlign w:val="bottom"/>
          </w:tcPr>
          <w:p w:rsidR="008A1A49" w:rsidRDefault="008A1A49" w:rsidP="00675495">
            <w:pPr>
              <w:rPr>
                <w:rFonts w:ascii="Arial" w:eastAsia="Calibri"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A1A49" w:rsidRDefault="008A1A49" w:rsidP="00675495">
            <w:pPr>
              <w:rPr>
                <w:rFonts w:ascii="Arial" w:eastAsia="Calibri" w:hAnsi="Arial" w:cs="Arial"/>
                <w:sz w:val="16"/>
                <w:szCs w:val="16"/>
              </w:rPr>
            </w:pPr>
          </w:p>
        </w:tc>
      </w:tr>
      <w:tr w:rsidR="008A1A49" w:rsidTr="009F29E8">
        <w:trPr>
          <w:cantSplit/>
          <w:trHeight w:val="414"/>
        </w:trPr>
        <w:tc>
          <w:tcPr>
            <w:tcW w:w="364" w:type="dxa"/>
            <w:vAlign w:val="bottom"/>
          </w:tcPr>
          <w:p w:rsidR="008A1A49" w:rsidRDefault="008A1A49" w:rsidP="00675495">
            <w:pPr>
              <w:rPr>
                <w:rFonts w:ascii="Arial" w:eastAsia="Calibri" w:hAnsi="Arial" w:cs="Arial"/>
                <w:sz w:val="16"/>
                <w:szCs w:val="16"/>
              </w:rPr>
            </w:pPr>
          </w:p>
        </w:tc>
        <w:tc>
          <w:tcPr>
            <w:tcW w:w="559" w:type="dxa"/>
            <w:vAlign w:val="bottom"/>
          </w:tcPr>
          <w:p w:rsidR="008A1A49" w:rsidRDefault="008A1A49" w:rsidP="00675495">
            <w:pPr>
              <w:rPr>
                <w:rFonts w:ascii="Arial" w:eastAsia="Calibri" w:hAnsi="Arial" w:cs="Arial"/>
                <w:sz w:val="16"/>
                <w:szCs w:val="16"/>
              </w:rPr>
            </w:pPr>
            <w:r>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2170" w:type="dxa"/>
            <w:vAlign w:val="bottom"/>
          </w:tcPr>
          <w:p w:rsidR="008A1A49" w:rsidRDefault="008A1A49" w:rsidP="00675495">
            <w:pPr>
              <w:rPr>
                <w:rFonts w:ascii="Arial" w:eastAsia="Calibri"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A1A49" w:rsidRDefault="008A1A49" w:rsidP="00675495">
            <w:pPr>
              <w:rPr>
                <w:rFonts w:ascii="Arial" w:eastAsia="Calibri" w:hAnsi="Arial" w:cs="Arial"/>
                <w:sz w:val="16"/>
                <w:szCs w:val="16"/>
              </w:rPr>
            </w:pPr>
          </w:p>
        </w:tc>
      </w:tr>
      <w:tr w:rsidR="008A1A49" w:rsidTr="009F29E8">
        <w:trPr>
          <w:cantSplit/>
          <w:trHeight w:val="420"/>
        </w:trPr>
        <w:tc>
          <w:tcPr>
            <w:tcW w:w="364" w:type="dxa"/>
            <w:vAlign w:val="bottom"/>
          </w:tcPr>
          <w:p w:rsidR="008A1A49" w:rsidRDefault="008A1A49" w:rsidP="00675495">
            <w:pPr>
              <w:rPr>
                <w:rFonts w:ascii="Arial" w:eastAsia="Calibri" w:hAnsi="Arial" w:cs="Arial"/>
                <w:sz w:val="16"/>
                <w:szCs w:val="16"/>
              </w:rPr>
            </w:pPr>
          </w:p>
        </w:tc>
        <w:tc>
          <w:tcPr>
            <w:tcW w:w="1118" w:type="dxa"/>
            <w:gridSpan w:val="2"/>
            <w:vAlign w:val="bottom"/>
          </w:tcPr>
          <w:p w:rsidR="008A1A49" w:rsidRDefault="008A1A49" w:rsidP="00675495">
            <w:pPr>
              <w:rPr>
                <w:rFonts w:ascii="Arial" w:eastAsia="Calibri" w:hAnsi="Arial" w:cs="Arial"/>
                <w:sz w:val="16"/>
                <w:szCs w:val="16"/>
              </w:rPr>
            </w:pPr>
            <w:r>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2170" w:type="dxa"/>
            <w:vAlign w:val="bottom"/>
          </w:tcPr>
          <w:p w:rsidR="008A1A49" w:rsidRDefault="008A1A49" w:rsidP="00675495">
            <w:pPr>
              <w:rPr>
                <w:rFonts w:ascii="Arial" w:eastAsia="Calibri"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A1A49" w:rsidRDefault="008A1A49" w:rsidP="00675495">
            <w:pPr>
              <w:rPr>
                <w:rFonts w:ascii="Arial" w:eastAsia="Calibri" w:hAnsi="Arial" w:cs="Arial"/>
                <w:sz w:val="16"/>
                <w:szCs w:val="16"/>
              </w:rPr>
            </w:pPr>
          </w:p>
        </w:tc>
      </w:tr>
    </w:tbl>
    <w:p w:rsidR="008A1A49" w:rsidRDefault="008A1A49" w:rsidP="00675495">
      <w:pPr>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8"/>
        <w:gridCol w:w="2876"/>
      </w:tblGrid>
      <w:tr w:rsidR="008A1A49" w:rsidTr="009F29E8">
        <w:tc>
          <w:tcPr>
            <w:tcW w:w="6508" w:type="dxa"/>
            <w:tcBorders>
              <w:top w:val="single" w:sz="4" w:space="0" w:color="auto"/>
              <w:left w:val="nil"/>
              <w:bottom w:val="single" w:sz="4" w:space="0" w:color="auto"/>
              <w:right w:val="single" w:sz="4" w:space="0" w:color="auto"/>
            </w:tcBorders>
          </w:tcPr>
          <w:p w:rsidR="008A1A49" w:rsidRDefault="008A1A49" w:rsidP="00675495">
            <w:pPr>
              <w:rPr>
                <w:rFonts w:ascii="Arial" w:eastAsia="Calibri" w:hAnsi="Arial" w:cs="Arial"/>
                <w:sz w:val="16"/>
                <w:szCs w:val="16"/>
              </w:rPr>
            </w:pPr>
            <w:r>
              <w:rPr>
                <w:rFonts w:ascii="Arial" w:hAnsi="Arial" w:cs="Arial"/>
                <w:sz w:val="16"/>
                <w:szCs w:val="16"/>
              </w:rPr>
              <w:t>2. Если изменяли фамилию, имя или отчество, то укажите их, а также когда, где и по какой причине изменяли</w:t>
            </w:r>
          </w:p>
        </w:tc>
        <w:tc>
          <w:tcPr>
            <w:tcW w:w="2876" w:type="dxa"/>
            <w:tcBorders>
              <w:top w:val="single" w:sz="4" w:space="0" w:color="auto"/>
              <w:left w:val="single" w:sz="4" w:space="0" w:color="auto"/>
              <w:bottom w:val="single" w:sz="4" w:space="0" w:color="auto"/>
              <w:right w:val="nil"/>
            </w:tcBorders>
          </w:tcPr>
          <w:p w:rsidR="008A1A49" w:rsidRDefault="008A1A49" w:rsidP="00675495">
            <w:pPr>
              <w:rPr>
                <w:rFonts w:ascii="Arial" w:eastAsia="Calibri" w:hAnsi="Arial" w:cs="Arial"/>
                <w:sz w:val="16"/>
                <w:szCs w:val="16"/>
              </w:rPr>
            </w:pPr>
          </w:p>
        </w:tc>
      </w:tr>
      <w:tr w:rsidR="008A1A49" w:rsidTr="009F29E8">
        <w:tc>
          <w:tcPr>
            <w:tcW w:w="6508" w:type="dxa"/>
            <w:tcBorders>
              <w:top w:val="single" w:sz="4" w:space="0" w:color="auto"/>
              <w:left w:val="nil"/>
              <w:bottom w:val="single" w:sz="4" w:space="0" w:color="auto"/>
              <w:right w:val="single" w:sz="4" w:space="0" w:color="auto"/>
            </w:tcBorders>
          </w:tcPr>
          <w:p w:rsidR="008A1A49" w:rsidRDefault="008A1A49" w:rsidP="00675495">
            <w:pPr>
              <w:rPr>
                <w:rFonts w:ascii="Arial" w:eastAsia="Calibri" w:hAnsi="Arial" w:cs="Arial"/>
                <w:sz w:val="16"/>
                <w:szCs w:val="16"/>
              </w:rPr>
            </w:pPr>
            <w:r>
              <w:rPr>
                <w:rFonts w:ascii="Arial" w:hAnsi="Arial" w:cs="Arial"/>
                <w:sz w:val="16"/>
                <w:szCs w:val="16"/>
              </w:rPr>
              <w:t>3. Число, месяц, год и место рождения (село, деревня, город, район, область, край, республика, страна)</w:t>
            </w:r>
          </w:p>
        </w:tc>
        <w:tc>
          <w:tcPr>
            <w:tcW w:w="2876" w:type="dxa"/>
            <w:tcBorders>
              <w:top w:val="single" w:sz="4" w:space="0" w:color="auto"/>
              <w:left w:val="single" w:sz="4" w:space="0" w:color="auto"/>
              <w:bottom w:val="single" w:sz="4" w:space="0" w:color="auto"/>
              <w:right w:val="nil"/>
            </w:tcBorders>
          </w:tcPr>
          <w:p w:rsidR="008A1A49" w:rsidRDefault="008A1A49" w:rsidP="00675495">
            <w:pPr>
              <w:rPr>
                <w:rFonts w:ascii="Arial" w:eastAsia="Calibri" w:hAnsi="Arial" w:cs="Arial"/>
                <w:sz w:val="16"/>
                <w:szCs w:val="16"/>
              </w:rPr>
            </w:pPr>
          </w:p>
        </w:tc>
      </w:tr>
      <w:tr w:rsidR="008A1A49" w:rsidTr="009F29E8">
        <w:tc>
          <w:tcPr>
            <w:tcW w:w="6508" w:type="dxa"/>
            <w:tcBorders>
              <w:top w:val="single" w:sz="4" w:space="0" w:color="auto"/>
              <w:left w:val="nil"/>
              <w:bottom w:val="single" w:sz="4" w:space="0" w:color="auto"/>
              <w:right w:val="single" w:sz="4" w:space="0" w:color="auto"/>
            </w:tcBorders>
          </w:tcPr>
          <w:p w:rsidR="008A1A49" w:rsidRDefault="008A1A49" w:rsidP="00675495">
            <w:pPr>
              <w:rPr>
                <w:rFonts w:ascii="Arial" w:eastAsia="Calibri" w:hAnsi="Arial" w:cs="Arial"/>
                <w:sz w:val="16"/>
                <w:szCs w:val="16"/>
              </w:rPr>
            </w:pPr>
            <w:r>
              <w:rPr>
                <w:rFonts w:ascii="Arial" w:hAnsi="Arial" w:cs="Arial"/>
                <w:sz w:val="16"/>
                <w:szCs w:val="16"/>
              </w:rPr>
              <w:t>4. Гражданство (если изменяли, то укажите, когда и по какой причине, если имеете гражданство другого государства – укажите)</w:t>
            </w:r>
          </w:p>
        </w:tc>
        <w:tc>
          <w:tcPr>
            <w:tcW w:w="2876" w:type="dxa"/>
            <w:tcBorders>
              <w:top w:val="single" w:sz="4" w:space="0" w:color="auto"/>
              <w:left w:val="single" w:sz="4" w:space="0" w:color="auto"/>
              <w:bottom w:val="single" w:sz="4" w:space="0" w:color="auto"/>
              <w:right w:val="nil"/>
            </w:tcBorders>
          </w:tcPr>
          <w:p w:rsidR="008A1A49" w:rsidRDefault="008A1A49" w:rsidP="00675495">
            <w:pPr>
              <w:rPr>
                <w:rFonts w:ascii="Arial" w:eastAsia="Calibri" w:hAnsi="Arial" w:cs="Arial"/>
                <w:sz w:val="16"/>
                <w:szCs w:val="16"/>
              </w:rPr>
            </w:pPr>
          </w:p>
        </w:tc>
      </w:tr>
      <w:tr w:rsidR="008A1A49" w:rsidTr="009F29E8">
        <w:tc>
          <w:tcPr>
            <w:tcW w:w="6508" w:type="dxa"/>
            <w:tcBorders>
              <w:top w:val="single" w:sz="4" w:space="0" w:color="auto"/>
              <w:left w:val="nil"/>
              <w:bottom w:val="single" w:sz="4" w:space="0" w:color="auto"/>
              <w:right w:val="single" w:sz="4" w:space="0" w:color="auto"/>
            </w:tcBorders>
          </w:tcPr>
          <w:p w:rsidR="008A1A49" w:rsidRDefault="008A1A49" w:rsidP="00675495">
            <w:pPr>
              <w:rPr>
                <w:rFonts w:ascii="Arial" w:eastAsia="Calibri" w:hAnsi="Arial" w:cs="Arial"/>
                <w:sz w:val="16"/>
                <w:szCs w:val="16"/>
              </w:rPr>
            </w:pPr>
            <w:r>
              <w:rPr>
                <w:rFonts w:ascii="Arial" w:hAnsi="Arial" w:cs="Arial"/>
                <w:sz w:val="16"/>
                <w:szCs w:val="16"/>
              </w:rPr>
              <w:t>5. Образование (когда и какие учебные заведения окончили, номера дипломов)</w:t>
            </w:r>
          </w:p>
          <w:p w:rsidR="008A1A49" w:rsidRDefault="008A1A49" w:rsidP="00675495">
            <w:pPr>
              <w:rPr>
                <w:rFonts w:ascii="Arial" w:eastAsia="Calibri"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2876" w:type="dxa"/>
            <w:tcBorders>
              <w:top w:val="single" w:sz="4" w:space="0" w:color="auto"/>
              <w:left w:val="single" w:sz="4" w:space="0" w:color="auto"/>
              <w:bottom w:val="single" w:sz="4" w:space="0" w:color="auto"/>
              <w:right w:val="nil"/>
            </w:tcBorders>
          </w:tcPr>
          <w:p w:rsidR="008A1A49" w:rsidRDefault="008A1A49" w:rsidP="00675495">
            <w:pPr>
              <w:rPr>
                <w:rFonts w:ascii="Arial" w:eastAsia="Calibri" w:hAnsi="Arial" w:cs="Arial"/>
                <w:sz w:val="16"/>
                <w:szCs w:val="16"/>
              </w:rPr>
            </w:pPr>
          </w:p>
        </w:tc>
      </w:tr>
      <w:tr w:rsidR="008A1A49" w:rsidTr="009F29E8">
        <w:tc>
          <w:tcPr>
            <w:tcW w:w="6508" w:type="dxa"/>
            <w:tcBorders>
              <w:top w:val="single" w:sz="4" w:space="0" w:color="auto"/>
              <w:left w:val="nil"/>
              <w:bottom w:val="single" w:sz="4" w:space="0" w:color="auto"/>
              <w:right w:val="single" w:sz="4" w:space="0" w:color="auto"/>
            </w:tcBorders>
          </w:tcPr>
          <w:p w:rsidR="008A1A49" w:rsidRDefault="008A1A49" w:rsidP="00675495">
            <w:pPr>
              <w:rPr>
                <w:rFonts w:ascii="Arial" w:eastAsia="Calibri" w:hAnsi="Arial" w:cs="Arial"/>
                <w:sz w:val="16"/>
                <w:szCs w:val="16"/>
              </w:rPr>
            </w:pPr>
            <w:r>
              <w:rPr>
                <w:rFonts w:ascii="Arial" w:hAnsi="Arial" w:cs="Arial"/>
                <w:sz w:val="16"/>
                <w:szCs w:val="16"/>
              </w:rPr>
              <w:t>6. Послевузовское профессиональное образование: аспирантура, адъюнктура, до</w:t>
            </w:r>
            <w:r>
              <w:rPr>
                <w:rFonts w:ascii="Arial" w:hAnsi="Arial" w:cs="Arial"/>
                <w:sz w:val="16"/>
                <w:szCs w:val="16"/>
              </w:rPr>
              <w:t>к</w:t>
            </w:r>
            <w:r>
              <w:rPr>
                <w:rFonts w:ascii="Arial" w:hAnsi="Arial" w:cs="Arial"/>
                <w:sz w:val="16"/>
                <w:szCs w:val="16"/>
              </w:rPr>
              <w:t>торантура (наименование образовательного или научного учреждения, год оконч</w:t>
            </w:r>
            <w:r>
              <w:rPr>
                <w:rFonts w:ascii="Arial" w:hAnsi="Arial" w:cs="Arial"/>
                <w:sz w:val="16"/>
                <w:szCs w:val="16"/>
              </w:rPr>
              <w:t>а</w:t>
            </w:r>
            <w:r>
              <w:rPr>
                <w:rFonts w:ascii="Arial" w:hAnsi="Arial" w:cs="Arial"/>
                <w:sz w:val="16"/>
                <w:szCs w:val="16"/>
              </w:rPr>
              <w:t>ния) Ученая степень, ученое звание (когда присвоены, номера дипломов, аттестатов)</w:t>
            </w:r>
          </w:p>
        </w:tc>
        <w:tc>
          <w:tcPr>
            <w:tcW w:w="2876" w:type="dxa"/>
            <w:tcBorders>
              <w:top w:val="single" w:sz="4" w:space="0" w:color="auto"/>
              <w:left w:val="single" w:sz="4" w:space="0" w:color="auto"/>
              <w:bottom w:val="single" w:sz="4" w:space="0" w:color="auto"/>
              <w:right w:val="nil"/>
            </w:tcBorders>
          </w:tcPr>
          <w:p w:rsidR="008A1A49" w:rsidRDefault="008A1A49" w:rsidP="00675495">
            <w:pPr>
              <w:rPr>
                <w:rFonts w:ascii="Arial" w:eastAsia="Calibri" w:hAnsi="Arial" w:cs="Arial"/>
                <w:sz w:val="16"/>
                <w:szCs w:val="16"/>
              </w:rPr>
            </w:pPr>
          </w:p>
        </w:tc>
      </w:tr>
      <w:tr w:rsidR="008A1A49" w:rsidTr="009F29E8">
        <w:tc>
          <w:tcPr>
            <w:tcW w:w="6508" w:type="dxa"/>
            <w:tcBorders>
              <w:top w:val="single" w:sz="4" w:space="0" w:color="auto"/>
              <w:left w:val="nil"/>
              <w:bottom w:val="single" w:sz="4" w:space="0" w:color="auto"/>
              <w:right w:val="single" w:sz="4" w:space="0" w:color="auto"/>
            </w:tcBorders>
          </w:tcPr>
          <w:p w:rsidR="008A1A49" w:rsidRDefault="008A1A49" w:rsidP="00675495">
            <w:pPr>
              <w:rPr>
                <w:rFonts w:ascii="Arial" w:eastAsia="Calibri" w:hAnsi="Arial" w:cs="Arial"/>
                <w:sz w:val="16"/>
                <w:szCs w:val="16"/>
              </w:rPr>
            </w:pPr>
            <w:r>
              <w:rPr>
                <w:rFonts w:ascii="Arial" w:hAnsi="Arial" w:cs="Arial"/>
                <w:sz w:val="16"/>
                <w:szCs w:val="16"/>
              </w:rPr>
              <w:t>7. Какими иностранными языками и языками народов Российской Федерации влад</w:t>
            </w:r>
            <w:r>
              <w:rPr>
                <w:rFonts w:ascii="Arial" w:hAnsi="Arial" w:cs="Arial"/>
                <w:sz w:val="16"/>
                <w:szCs w:val="16"/>
              </w:rPr>
              <w:t>е</w:t>
            </w:r>
            <w:r>
              <w:rPr>
                <w:rFonts w:ascii="Arial" w:hAnsi="Arial" w:cs="Arial"/>
                <w:sz w:val="16"/>
                <w:szCs w:val="16"/>
              </w:rPr>
              <w:t>ете и в какой степени (читаете и переводите со словарем, читаете и можете объя</w:t>
            </w:r>
            <w:r>
              <w:rPr>
                <w:rFonts w:ascii="Arial" w:hAnsi="Arial" w:cs="Arial"/>
                <w:sz w:val="16"/>
                <w:szCs w:val="16"/>
              </w:rPr>
              <w:t>с</w:t>
            </w:r>
            <w:r>
              <w:rPr>
                <w:rFonts w:ascii="Arial" w:hAnsi="Arial" w:cs="Arial"/>
                <w:sz w:val="16"/>
                <w:szCs w:val="16"/>
              </w:rPr>
              <w:t>няться, владеете свободно)</w:t>
            </w:r>
          </w:p>
        </w:tc>
        <w:tc>
          <w:tcPr>
            <w:tcW w:w="2876" w:type="dxa"/>
            <w:tcBorders>
              <w:top w:val="single" w:sz="4" w:space="0" w:color="auto"/>
              <w:left w:val="single" w:sz="4" w:space="0" w:color="auto"/>
              <w:bottom w:val="single" w:sz="4" w:space="0" w:color="auto"/>
              <w:right w:val="nil"/>
            </w:tcBorders>
          </w:tcPr>
          <w:p w:rsidR="008A1A49" w:rsidRDefault="008A1A49" w:rsidP="00675495">
            <w:pPr>
              <w:rPr>
                <w:rFonts w:ascii="Arial" w:eastAsia="Calibri" w:hAnsi="Arial" w:cs="Arial"/>
                <w:sz w:val="16"/>
                <w:szCs w:val="16"/>
              </w:rPr>
            </w:pPr>
          </w:p>
        </w:tc>
      </w:tr>
      <w:tr w:rsidR="008A1A49" w:rsidTr="009F29E8">
        <w:tc>
          <w:tcPr>
            <w:tcW w:w="6508" w:type="dxa"/>
            <w:tcBorders>
              <w:top w:val="single" w:sz="4" w:space="0" w:color="auto"/>
              <w:left w:val="nil"/>
              <w:bottom w:val="nil"/>
              <w:right w:val="single" w:sz="4" w:space="0" w:color="auto"/>
            </w:tcBorders>
          </w:tcPr>
          <w:p w:rsidR="008A1A49" w:rsidRDefault="008A1A49" w:rsidP="00675495">
            <w:pPr>
              <w:rPr>
                <w:rFonts w:ascii="Arial" w:eastAsia="Calibri" w:hAnsi="Arial" w:cs="Arial"/>
                <w:sz w:val="16"/>
                <w:szCs w:val="16"/>
              </w:rPr>
            </w:pPr>
            <w:r>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w:t>
            </w:r>
            <w:r>
              <w:rPr>
                <w:rFonts w:ascii="Arial" w:hAnsi="Arial" w:cs="Arial"/>
                <w:sz w:val="16"/>
                <w:szCs w:val="16"/>
              </w:rPr>
              <w:t>ь</w:t>
            </w:r>
            <w:r>
              <w:rPr>
                <w:rFonts w:ascii="Arial" w:hAnsi="Arial" w:cs="Arial"/>
                <w:sz w:val="16"/>
                <w:szCs w:val="16"/>
              </w:rPr>
              <w:t>ной службы (кем и когда присвоены)</w:t>
            </w:r>
          </w:p>
        </w:tc>
        <w:tc>
          <w:tcPr>
            <w:tcW w:w="2876" w:type="dxa"/>
            <w:tcBorders>
              <w:top w:val="single" w:sz="4" w:space="0" w:color="auto"/>
              <w:left w:val="single" w:sz="4" w:space="0" w:color="auto"/>
              <w:bottom w:val="nil"/>
              <w:right w:val="nil"/>
            </w:tcBorders>
          </w:tcPr>
          <w:p w:rsidR="008A1A49" w:rsidRDefault="008A1A49" w:rsidP="00675495">
            <w:pPr>
              <w:rPr>
                <w:rFonts w:ascii="Arial" w:eastAsia="Calibri" w:hAnsi="Arial" w:cs="Arial"/>
                <w:sz w:val="16"/>
                <w:szCs w:val="16"/>
              </w:rPr>
            </w:pPr>
          </w:p>
        </w:tc>
      </w:tr>
      <w:tr w:rsidR="008A1A49" w:rsidTr="009F29E8">
        <w:tc>
          <w:tcPr>
            <w:tcW w:w="6508" w:type="dxa"/>
            <w:tcBorders>
              <w:top w:val="single" w:sz="4" w:space="0" w:color="auto"/>
              <w:left w:val="nil"/>
              <w:bottom w:val="single" w:sz="4" w:space="0" w:color="auto"/>
              <w:right w:val="single" w:sz="4" w:space="0" w:color="auto"/>
            </w:tcBorders>
          </w:tcPr>
          <w:p w:rsidR="008A1A49" w:rsidRDefault="008A1A49" w:rsidP="00675495">
            <w:pPr>
              <w:rPr>
                <w:rFonts w:ascii="Arial" w:eastAsia="Calibri" w:hAnsi="Arial" w:cs="Arial"/>
                <w:sz w:val="16"/>
                <w:szCs w:val="16"/>
              </w:rPr>
            </w:pPr>
            <w:r>
              <w:rPr>
                <w:rFonts w:ascii="Arial" w:hAnsi="Arial" w:cs="Arial"/>
                <w:sz w:val="16"/>
                <w:szCs w:val="16"/>
              </w:rPr>
              <w:t>9. Были ли Вы судимы, когда и за что (заполняется при поступлении на госуда</w:t>
            </w:r>
            <w:r>
              <w:rPr>
                <w:rFonts w:ascii="Arial" w:hAnsi="Arial" w:cs="Arial"/>
                <w:sz w:val="16"/>
                <w:szCs w:val="16"/>
              </w:rPr>
              <w:t>р</w:t>
            </w:r>
            <w:r>
              <w:rPr>
                <w:rFonts w:ascii="Arial" w:hAnsi="Arial" w:cs="Arial"/>
                <w:sz w:val="16"/>
                <w:szCs w:val="16"/>
              </w:rPr>
              <w:t>ственную гражданскую службу Российской Федерации)</w:t>
            </w:r>
          </w:p>
        </w:tc>
        <w:tc>
          <w:tcPr>
            <w:tcW w:w="2876" w:type="dxa"/>
            <w:tcBorders>
              <w:top w:val="single" w:sz="4" w:space="0" w:color="auto"/>
              <w:left w:val="single" w:sz="4" w:space="0" w:color="auto"/>
              <w:bottom w:val="single" w:sz="4" w:space="0" w:color="auto"/>
              <w:right w:val="nil"/>
            </w:tcBorders>
          </w:tcPr>
          <w:p w:rsidR="008A1A49" w:rsidRDefault="008A1A49" w:rsidP="00675495">
            <w:pPr>
              <w:pageBreakBefore/>
              <w:rPr>
                <w:rFonts w:ascii="Arial" w:eastAsia="Calibri" w:hAnsi="Arial" w:cs="Arial"/>
                <w:sz w:val="16"/>
                <w:szCs w:val="16"/>
              </w:rPr>
            </w:pPr>
          </w:p>
        </w:tc>
      </w:tr>
      <w:tr w:rsidR="008A1A49" w:rsidTr="009F29E8">
        <w:tc>
          <w:tcPr>
            <w:tcW w:w="6508" w:type="dxa"/>
            <w:tcBorders>
              <w:top w:val="single" w:sz="4" w:space="0" w:color="auto"/>
              <w:left w:val="nil"/>
              <w:bottom w:val="single" w:sz="4" w:space="0" w:color="auto"/>
              <w:right w:val="single" w:sz="4" w:space="0" w:color="auto"/>
            </w:tcBorders>
          </w:tcPr>
          <w:p w:rsidR="008A1A49" w:rsidRDefault="008A1A49" w:rsidP="00675495">
            <w:pPr>
              <w:rPr>
                <w:rFonts w:ascii="Arial" w:eastAsia="Calibri" w:hAnsi="Arial" w:cs="Arial"/>
                <w:sz w:val="16"/>
                <w:szCs w:val="16"/>
              </w:rPr>
            </w:pPr>
            <w:r>
              <w:rPr>
                <w:rFonts w:ascii="Arial" w:hAnsi="Arial" w:cs="Arial"/>
                <w:sz w:val="16"/>
                <w:szCs w:val="16"/>
              </w:rPr>
              <w:t>10. Допуск к государственной тайне, оформленный за период работы, службы, уч</w:t>
            </w:r>
            <w:r>
              <w:rPr>
                <w:rFonts w:ascii="Arial" w:hAnsi="Arial" w:cs="Arial"/>
                <w:sz w:val="16"/>
                <w:szCs w:val="16"/>
              </w:rPr>
              <w:t>е</w:t>
            </w:r>
            <w:r>
              <w:rPr>
                <w:rFonts w:ascii="Arial" w:hAnsi="Arial" w:cs="Arial"/>
                <w:sz w:val="16"/>
                <w:szCs w:val="16"/>
              </w:rPr>
              <w:t>бы, его форма, номер и дата (если имеется)</w:t>
            </w:r>
          </w:p>
        </w:tc>
        <w:tc>
          <w:tcPr>
            <w:tcW w:w="2876" w:type="dxa"/>
            <w:tcBorders>
              <w:top w:val="single" w:sz="4" w:space="0" w:color="auto"/>
              <w:left w:val="single" w:sz="4" w:space="0" w:color="auto"/>
              <w:bottom w:val="single" w:sz="4" w:space="0" w:color="auto"/>
              <w:right w:val="nil"/>
            </w:tcBorders>
          </w:tcPr>
          <w:p w:rsidR="008A1A49" w:rsidRDefault="008A1A49" w:rsidP="00675495">
            <w:pPr>
              <w:rPr>
                <w:rFonts w:ascii="Arial" w:eastAsia="Calibri" w:hAnsi="Arial" w:cs="Arial"/>
                <w:sz w:val="16"/>
                <w:szCs w:val="16"/>
              </w:rPr>
            </w:pPr>
          </w:p>
        </w:tc>
      </w:tr>
    </w:tbl>
    <w:p w:rsidR="008A1A49" w:rsidRDefault="008A1A49" w:rsidP="00675495">
      <w:pPr>
        <w:rPr>
          <w:rFonts w:ascii="Arial" w:eastAsia="Calibri"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Pr>
          <w:rFonts w:ascii="Arial" w:hAnsi="Arial" w:cs="Arial"/>
          <w:sz w:val="16"/>
          <w:szCs w:val="16"/>
        </w:rPr>
        <w:t>о</w:t>
      </w:r>
      <w:r>
        <w:rPr>
          <w:rFonts w:ascii="Arial" w:hAnsi="Arial" w:cs="Arial"/>
          <w:sz w:val="16"/>
          <w:szCs w:val="16"/>
        </w:rPr>
        <w:t>ту по совместительству, предпринимательскую деятельность и т.п.).</w:t>
      </w:r>
    </w:p>
    <w:p w:rsidR="008A1A49" w:rsidRDefault="008A1A49" w:rsidP="00675495">
      <w:pPr>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685"/>
        <w:gridCol w:w="3119"/>
      </w:tblGrid>
      <w:tr w:rsidR="008A1A49" w:rsidTr="008A1A49">
        <w:trPr>
          <w:cantSplit/>
        </w:trPr>
        <w:tc>
          <w:tcPr>
            <w:tcW w:w="2580" w:type="dxa"/>
            <w:gridSpan w:val="2"/>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r>
              <w:rPr>
                <w:rFonts w:ascii="Arial" w:hAnsi="Arial" w:cs="Arial"/>
                <w:sz w:val="16"/>
                <w:szCs w:val="16"/>
              </w:rPr>
              <w:t>Месяц и год</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8A1A49" w:rsidRDefault="008A1A49" w:rsidP="00675495">
            <w:pPr>
              <w:jc w:val="center"/>
              <w:rPr>
                <w:rFonts w:ascii="Arial" w:eastAsia="Calibri" w:hAnsi="Arial" w:cs="Arial"/>
                <w:sz w:val="16"/>
                <w:szCs w:val="16"/>
              </w:rPr>
            </w:pPr>
            <w:r>
              <w:rPr>
                <w:rFonts w:ascii="Arial" w:hAnsi="Arial" w:cs="Arial"/>
                <w:sz w:val="16"/>
                <w:szCs w:val="16"/>
              </w:rPr>
              <w:t>Должность с указанием</w:t>
            </w:r>
            <w:r>
              <w:rPr>
                <w:rFonts w:ascii="Arial" w:hAnsi="Arial" w:cs="Arial"/>
                <w:sz w:val="16"/>
                <w:szCs w:val="16"/>
              </w:rPr>
              <w:br/>
              <w:t>организации</w:t>
            </w:r>
          </w:p>
        </w:tc>
        <w:tc>
          <w:tcPr>
            <w:tcW w:w="3119" w:type="dxa"/>
            <w:vMerge w:val="restart"/>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r>
              <w:rPr>
                <w:rFonts w:ascii="Arial" w:hAnsi="Arial" w:cs="Arial"/>
                <w:sz w:val="16"/>
                <w:szCs w:val="16"/>
              </w:rPr>
              <w:t>Адрес</w:t>
            </w:r>
            <w:r>
              <w:rPr>
                <w:rFonts w:ascii="Arial" w:hAnsi="Arial" w:cs="Arial"/>
                <w:sz w:val="16"/>
                <w:szCs w:val="16"/>
              </w:rPr>
              <w:br/>
              <w:t>организации (в т.ч. за границей)</w:t>
            </w:r>
          </w:p>
        </w:tc>
      </w:tr>
      <w:tr w:rsidR="008A1A49" w:rsidTr="008A1A49">
        <w:trPr>
          <w:cantSplit/>
        </w:trPr>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r>
              <w:rPr>
                <w:rFonts w:ascii="Arial" w:hAnsi="Arial" w:cs="Arial"/>
                <w:sz w:val="16"/>
                <w:szCs w:val="16"/>
              </w:rPr>
              <w:t>ухода</w:t>
            </w:r>
          </w:p>
        </w:tc>
        <w:tc>
          <w:tcPr>
            <w:tcW w:w="3685" w:type="dxa"/>
            <w:vMerge/>
            <w:tcBorders>
              <w:top w:val="single" w:sz="4" w:space="0" w:color="auto"/>
              <w:left w:val="single" w:sz="4" w:space="0" w:color="auto"/>
              <w:bottom w:val="single" w:sz="4" w:space="0" w:color="auto"/>
              <w:right w:val="single" w:sz="4" w:space="0" w:color="auto"/>
            </w:tcBorders>
            <w:vAlign w:val="center"/>
          </w:tcPr>
          <w:p w:rsidR="008A1A49" w:rsidRDefault="008A1A49" w:rsidP="00675495">
            <w:pPr>
              <w:rPr>
                <w:rFonts w:ascii="Arial" w:eastAsia="Calibri" w:hAnsi="Arial" w:cs="Arial"/>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A1A49" w:rsidRDefault="008A1A49" w:rsidP="00675495">
            <w:pPr>
              <w:rPr>
                <w:rFonts w:ascii="Arial" w:eastAsia="Calibri" w:hAnsi="Arial" w:cs="Arial"/>
                <w:sz w:val="16"/>
                <w:szCs w:val="16"/>
              </w:rPr>
            </w:pPr>
          </w:p>
        </w:tc>
      </w:tr>
      <w:tr w:rsidR="008A1A49" w:rsidTr="008A1A49">
        <w:trPr>
          <w:cantSplit/>
        </w:trPr>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r w:rsidR="008A1A49" w:rsidTr="008A1A49">
        <w:trPr>
          <w:cantSplit/>
        </w:trPr>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r w:rsidR="008A1A49" w:rsidTr="008A1A49">
        <w:trPr>
          <w:cantSplit/>
        </w:trPr>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r w:rsidR="008A1A49" w:rsidTr="008A1A49">
        <w:trPr>
          <w:cantSplit/>
        </w:trPr>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r w:rsidR="008A1A49" w:rsidTr="008A1A49">
        <w:trPr>
          <w:cantSplit/>
        </w:trPr>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r w:rsidR="008A1A49" w:rsidTr="008A1A49">
        <w:trPr>
          <w:cantSplit/>
        </w:trPr>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r w:rsidR="008A1A49" w:rsidTr="008A1A49">
        <w:trPr>
          <w:cantSplit/>
        </w:trPr>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r w:rsidR="008A1A49" w:rsidTr="008A1A49">
        <w:trPr>
          <w:cantSplit/>
        </w:trPr>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r w:rsidR="008A1A49" w:rsidTr="008A1A49">
        <w:trPr>
          <w:cantSplit/>
        </w:trPr>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bl>
    <w:p w:rsidR="008A1A49" w:rsidRDefault="008A1A49" w:rsidP="00675495">
      <w:pPr>
        <w:rPr>
          <w:rFonts w:ascii="Arial" w:eastAsia="Calibri" w:hAnsi="Arial" w:cs="Arial"/>
          <w:sz w:val="16"/>
          <w:szCs w:val="16"/>
        </w:rPr>
      </w:pPr>
      <w:r>
        <w:rPr>
          <w:rFonts w:ascii="Arial" w:hAnsi="Arial" w:cs="Arial"/>
          <w:sz w:val="16"/>
          <w:szCs w:val="16"/>
        </w:rPr>
        <w:t>12. Государственные награды, иные награды и знаки отличия</w:t>
      </w: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8A1A49" w:rsidRDefault="008A1A49" w:rsidP="00675495">
      <w:pPr>
        <w:ind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275"/>
        <w:gridCol w:w="1701"/>
        <w:gridCol w:w="1985"/>
      </w:tblGrid>
      <w:tr w:rsidR="008A1A49" w:rsidTr="008A1A49">
        <w:trPr>
          <w:cantSplit/>
        </w:trPr>
        <w:tc>
          <w:tcPr>
            <w:tcW w:w="1729" w:type="dxa"/>
            <w:tcBorders>
              <w:top w:val="single" w:sz="4" w:space="0" w:color="auto"/>
              <w:left w:val="single" w:sz="4" w:space="0" w:color="auto"/>
              <w:bottom w:val="single" w:sz="4" w:space="0" w:color="auto"/>
              <w:right w:val="single" w:sz="4" w:space="0" w:color="auto"/>
            </w:tcBorders>
            <w:vAlign w:val="center"/>
          </w:tcPr>
          <w:p w:rsidR="008A1A49" w:rsidRDefault="008A1A49" w:rsidP="00675495">
            <w:pPr>
              <w:jc w:val="center"/>
              <w:rPr>
                <w:rFonts w:ascii="Arial" w:eastAsia="Calibri" w:hAnsi="Arial" w:cs="Arial"/>
                <w:sz w:val="16"/>
                <w:szCs w:val="16"/>
              </w:rPr>
            </w:pPr>
            <w:r>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8A1A49" w:rsidRDefault="008A1A49" w:rsidP="00675495">
            <w:pPr>
              <w:jc w:val="center"/>
              <w:rPr>
                <w:rFonts w:ascii="Arial" w:eastAsia="Calibri" w:hAnsi="Arial" w:cs="Arial"/>
                <w:sz w:val="16"/>
                <w:szCs w:val="16"/>
              </w:rPr>
            </w:pPr>
            <w:r>
              <w:rPr>
                <w:rFonts w:ascii="Arial" w:hAnsi="Arial" w:cs="Arial"/>
                <w:sz w:val="16"/>
                <w:szCs w:val="16"/>
              </w:rPr>
              <w:t>Фамилия, имя, отчество</w:t>
            </w:r>
          </w:p>
        </w:tc>
        <w:tc>
          <w:tcPr>
            <w:tcW w:w="1275" w:type="dxa"/>
            <w:tcBorders>
              <w:top w:val="single" w:sz="4" w:space="0" w:color="auto"/>
              <w:left w:val="single" w:sz="4" w:space="0" w:color="auto"/>
              <w:bottom w:val="single" w:sz="4" w:space="0" w:color="auto"/>
              <w:right w:val="single" w:sz="4" w:space="0" w:color="auto"/>
            </w:tcBorders>
            <w:vAlign w:val="center"/>
          </w:tcPr>
          <w:p w:rsidR="008A1A49" w:rsidRDefault="008A1A49" w:rsidP="00675495">
            <w:pPr>
              <w:jc w:val="center"/>
              <w:rPr>
                <w:rFonts w:ascii="Arial" w:eastAsia="Calibri" w:hAnsi="Arial" w:cs="Arial"/>
                <w:sz w:val="16"/>
                <w:szCs w:val="16"/>
              </w:rPr>
            </w:pPr>
            <w:r>
              <w:rPr>
                <w:rFonts w:ascii="Arial" w:hAnsi="Arial" w:cs="Arial"/>
                <w:sz w:val="16"/>
                <w:szCs w:val="16"/>
              </w:rPr>
              <w:t>Год, число, месяц и место рождения</w:t>
            </w:r>
          </w:p>
        </w:tc>
        <w:tc>
          <w:tcPr>
            <w:tcW w:w="1701" w:type="dxa"/>
            <w:tcBorders>
              <w:top w:val="single" w:sz="4" w:space="0" w:color="auto"/>
              <w:left w:val="single" w:sz="4" w:space="0" w:color="auto"/>
              <w:bottom w:val="single" w:sz="4" w:space="0" w:color="auto"/>
              <w:right w:val="single" w:sz="4" w:space="0" w:color="auto"/>
            </w:tcBorders>
            <w:vAlign w:val="center"/>
          </w:tcPr>
          <w:p w:rsidR="008A1A49" w:rsidRDefault="008A1A49" w:rsidP="00675495">
            <w:pPr>
              <w:jc w:val="center"/>
              <w:rPr>
                <w:rFonts w:ascii="Arial" w:eastAsia="Calibri" w:hAnsi="Arial" w:cs="Arial"/>
                <w:sz w:val="16"/>
                <w:szCs w:val="16"/>
              </w:rPr>
            </w:pPr>
            <w:r>
              <w:rPr>
                <w:rFonts w:ascii="Arial" w:hAnsi="Arial" w:cs="Arial"/>
                <w:sz w:val="16"/>
                <w:szCs w:val="16"/>
              </w:rPr>
              <w:t>Место работы (наименование и адрес организации), должность</w:t>
            </w:r>
          </w:p>
        </w:tc>
        <w:tc>
          <w:tcPr>
            <w:tcW w:w="1985" w:type="dxa"/>
            <w:tcBorders>
              <w:top w:val="single" w:sz="4" w:space="0" w:color="auto"/>
              <w:left w:val="single" w:sz="4" w:space="0" w:color="auto"/>
              <w:bottom w:val="single" w:sz="4" w:space="0" w:color="auto"/>
              <w:right w:val="single" w:sz="4" w:space="0" w:color="auto"/>
            </w:tcBorders>
            <w:vAlign w:val="center"/>
          </w:tcPr>
          <w:p w:rsidR="008A1A49" w:rsidRDefault="008A1A49" w:rsidP="00675495">
            <w:pPr>
              <w:jc w:val="center"/>
              <w:rPr>
                <w:rFonts w:ascii="Arial" w:eastAsia="Calibri" w:hAnsi="Arial" w:cs="Arial"/>
                <w:sz w:val="16"/>
                <w:szCs w:val="16"/>
              </w:rPr>
            </w:pPr>
            <w:r>
              <w:rPr>
                <w:rFonts w:ascii="Arial" w:hAnsi="Arial" w:cs="Arial"/>
                <w:sz w:val="16"/>
                <w:szCs w:val="16"/>
              </w:rPr>
              <w:t>Домашний адрес (адрес регистрации, фактич</w:t>
            </w:r>
            <w:r>
              <w:rPr>
                <w:rFonts w:ascii="Arial" w:hAnsi="Arial" w:cs="Arial"/>
                <w:sz w:val="16"/>
                <w:szCs w:val="16"/>
              </w:rPr>
              <w:t>е</w:t>
            </w:r>
            <w:r>
              <w:rPr>
                <w:rFonts w:ascii="Arial" w:hAnsi="Arial" w:cs="Arial"/>
                <w:sz w:val="16"/>
                <w:szCs w:val="16"/>
              </w:rPr>
              <w:t>ского проживания)</w:t>
            </w:r>
          </w:p>
        </w:tc>
      </w:tr>
      <w:tr w:rsidR="008A1A49" w:rsidTr="008A1A49">
        <w:trPr>
          <w:cantSplit/>
        </w:trPr>
        <w:tc>
          <w:tcPr>
            <w:tcW w:w="1729"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r w:rsidR="008A1A49" w:rsidTr="008A1A49">
        <w:trPr>
          <w:cantSplit/>
        </w:trPr>
        <w:tc>
          <w:tcPr>
            <w:tcW w:w="1729"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r w:rsidR="008A1A49" w:rsidTr="008A1A49">
        <w:trPr>
          <w:cantSplit/>
        </w:trPr>
        <w:tc>
          <w:tcPr>
            <w:tcW w:w="1729"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8A1A49" w:rsidRDefault="008A1A49" w:rsidP="00675495">
            <w:pPr>
              <w:jc w:val="center"/>
              <w:rPr>
                <w:rFonts w:ascii="Arial" w:eastAsia="Calibri"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8A1A49" w:rsidRDefault="008A1A49" w:rsidP="00675495">
            <w:pPr>
              <w:rPr>
                <w:rFonts w:ascii="Arial" w:eastAsia="Calibri" w:hAnsi="Arial" w:cs="Arial"/>
                <w:sz w:val="16"/>
                <w:szCs w:val="16"/>
              </w:rPr>
            </w:pPr>
          </w:p>
        </w:tc>
      </w:tr>
    </w:tbl>
    <w:p w:rsidR="008A1A49" w:rsidRDefault="008A1A49" w:rsidP="00675495">
      <w:pPr>
        <w:jc w:val="both"/>
        <w:rPr>
          <w:rFonts w:ascii="Arial" w:eastAsia="Calibri"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A1A49" w:rsidRDefault="008A1A49" w:rsidP="00675495">
      <w:pPr>
        <w:pBdr>
          <w:top w:val="single" w:sz="4" w:space="1" w:color="auto"/>
        </w:pBdr>
        <w:ind w:left="5670"/>
        <w:jc w:val="center"/>
        <w:rPr>
          <w:rFonts w:ascii="Arial" w:hAnsi="Arial" w:cs="Arial"/>
          <w:sz w:val="16"/>
          <w:szCs w:val="16"/>
        </w:rPr>
      </w:pPr>
      <w:r>
        <w:rPr>
          <w:rFonts w:ascii="Arial" w:hAnsi="Arial" w:cs="Arial"/>
          <w:sz w:val="16"/>
          <w:szCs w:val="16"/>
        </w:rPr>
        <w:t>(фамилия, имя, отчество,</w:t>
      </w:r>
    </w:p>
    <w:p w:rsidR="008A1A49" w:rsidRDefault="008A1A49" w:rsidP="00675495">
      <w:pPr>
        <w:rPr>
          <w:rFonts w:ascii="Arial" w:hAnsi="Arial" w:cs="Arial"/>
          <w:sz w:val="16"/>
          <w:szCs w:val="16"/>
        </w:rPr>
      </w:pPr>
    </w:p>
    <w:p w:rsidR="008A1A49" w:rsidRDefault="008A1A49" w:rsidP="00675495">
      <w:pPr>
        <w:pBdr>
          <w:top w:val="single" w:sz="4" w:space="1" w:color="auto"/>
        </w:pBdr>
        <w:jc w:val="center"/>
        <w:rPr>
          <w:rFonts w:ascii="Arial" w:hAnsi="Arial" w:cs="Arial"/>
          <w:sz w:val="16"/>
          <w:szCs w:val="16"/>
        </w:rPr>
      </w:pPr>
      <w:r>
        <w:rPr>
          <w:rFonts w:ascii="Arial" w:hAnsi="Arial" w:cs="Arial"/>
          <w:sz w:val="16"/>
          <w:szCs w:val="16"/>
        </w:rPr>
        <w:t>с какого времени они проживают за границей)</w:t>
      </w: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tabs>
          <w:tab w:val="left" w:pos="8505"/>
        </w:tabs>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8A1A49" w:rsidRDefault="008A1A49" w:rsidP="00675495">
      <w:pPr>
        <w:pBdr>
          <w:top w:val="single" w:sz="4" w:space="1" w:color="auto"/>
        </w:pBdr>
        <w:tabs>
          <w:tab w:val="left" w:pos="8505"/>
        </w:tabs>
        <w:ind w:left="5783"/>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tabs>
          <w:tab w:val="left" w:pos="8505"/>
        </w:tabs>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8A1A49" w:rsidRDefault="008A1A49" w:rsidP="00675495">
      <w:pPr>
        <w:pBdr>
          <w:top w:val="single" w:sz="4" w:space="1" w:color="auto"/>
        </w:pBdr>
        <w:tabs>
          <w:tab w:val="left" w:pos="8505"/>
        </w:tabs>
        <w:ind w:left="6124"/>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tabs>
          <w:tab w:val="left" w:pos="8505"/>
        </w:tabs>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A1A49" w:rsidRDefault="008A1A49" w:rsidP="00675495">
      <w:pPr>
        <w:pBdr>
          <w:top w:val="single" w:sz="4" w:space="1" w:color="auto"/>
        </w:pBdr>
        <w:tabs>
          <w:tab w:val="left" w:pos="8505"/>
        </w:tabs>
        <w:ind w:left="1174"/>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tabs>
          <w:tab w:val="left" w:pos="8505"/>
        </w:tabs>
        <w:rPr>
          <w:rFonts w:ascii="Arial" w:hAnsi="Arial" w:cs="Arial"/>
          <w:sz w:val="16"/>
          <w:szCs w:val="16"/>
        </w:rPr>
      </w:pPr>
      <w:r>
        <w:rPr>
          <w:rFonts w:ascii="Arial" w:hAnsi="Arial" w:cs="Arial"/>
          <w:sz w:val="16"/>
          <w:szCs w:val="16"/>
        </w:rPr>
        <w:t xml:space="preserve">18. Паспорт или документ, его заменяющий  </w:t>
      </w:r>
    </w:p>
    <w:p w:rsidR="008A1A49" w:rsidRDefault="008A1A49" w:rsidP="00675495">
      <w:pPr>
        <w:pBdr>
          <w:top w:val="single" w:sz="4" w:space="1" w:color="auto"/>
        </w:pBdr>
        <w:tabs>
          <w:tab w:val="left" w:pos="8505"/>
        </w:tabs>
        <w:ind w:left="4640"/>
        <w:jc w:val="center"/>
        <w:rPr>
          <w:rFonts w:ascii="Arial" w:hAnsi="Arial" w:cs="Arial"/>
          <w:sz w:val="16"/>
          <w:szCs w:val="16"/>
        </w:rPr>
      </w:pPr>
      <w:r>
        <w:rPr>
          <w:rFonts w:ascii="Arial" w:hAnsi="Arial" w:cs="Arial"/>
          <w:sz w:val="16"/>
          <w:szCs w:val="16"/>
        </w:rPr>
        <w:t>(серия, номер, кем и когда выдан)</w:t>
      </w: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tabs>
          <w:tab w:val="left" w:pos="8505"/>
        </w:tabs>
        <w:rPr>
          <w:rFonts w:ascii="Arial" w:hAnsi="Arial" w:cs="Arial"/>
          <w:sz w:val="16"/>
          <w:szCs w:val="16"/>
        </w:rPr>
      </w:pPr>
      <w:r>
        <w:rPr>
          <w:rFonts w:ascii="Arial" w:hAnsi="Arial" w:cs="Arial"/>
          <w:sz w:val="16"/>
          <w:szCs w:val="16"/>
        </w:rPr>
        <w:t xml:space="preserve">19. Наличие заграничного паспорта  </w:t>
      </w:r>
    </w:p>
    <w:p w:rsidR="008A1A49" w:rsidRDefault="008A1A49" w:rsidP="00675495">
      <w:pPr>
        <w:pBdr>
          <w:top w:val="single" w:sz="4" w:space="1" w:color="auto"/>
        </w:pBdr>
        <w:ind w:left="3771"/>
        <w:jc w:val="center"/>
        <w:rPr>
          <w:rFonts w:ascii="Arial" w:hAnsi="Arial" w:cs="Arial"/>
          <w:sz w:val="16"/>
          <w:szCs w:val="16"/>
        </w:rPr>
      </w:pPr>
      <w:r>
        <w:rPr>
          <w:rFonts w:ascii="Arial" w:hAnsi="Arial" w:cs="Arial"/>
          <w:sz w:val="16"/>
          <w:szCs w:val="16"/>
        </w:rPr>
        <w:t>(серия, номер, кем и когда выдан)</w:t>
      </w: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r>
        <w:rPr>
          <w:rFonts w:ascii="Arial" w:hAnsi="Arial" w:cs="Arial"/>
          <w:sz w:val="16"/>
          <w:szCs w:val="16"/>
        </w:rPr>
        <w:t xml:space="preserve">21. ИНН (если имеется)  </w:t>
      </w:r>
    </w:p>
    <w:p w:rsidR="008A1A49" w:rsidRDefault="008A1A49" w:rsidP="00675495">
      <w:pPr>
        <w:pBdr>
          <w:top w:val="single" w:sz="4" w:space="1" w:color="auto"/>
        </w:pBdr>
        <w:ind w:left="2523"/>
        <w:rPr>
          <w:rFonts w:ascii="Arial" w:hAnsi="Arial" w:cs="Arial"/>
          <w:sz w:val="16"/>
          <w:szCs w:val="16"/>
        </w:rPr>
      </w:pPr>
    </w:p>
    <w:p w:rsidR="008A1A49" w:rsidRDefault="008A1A49" w:rsidP="00675495">
      <w:pPr>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8A1A49" w:rsidRDefault="008A1A49" w:rsidP="00675495">
      <w:pPr>
        <w:pBdr>
          <w:top w:val="single" w:sz="4" w:space="1" w:color="auto"/>
        </w:pBdr>
        <w:ind w:left="5075"/>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Pr>
          <w:rFonts w:ascii="Arial" w:hAnsi="Arial" w:cs="Arial"/>
          <w:sz w:val="16"/>
          <w:szCs w:val="16"/>
        </w:rPr>
        <w:t>ж</w:t>
      </w:r>
      <w:r>
        <w:rPr>
          <w:rFonts w:ascii="Arial" w:hAnsi="Arial" w:cs="Arial"/>
          <w:sz w:val="16"/>
          <w:szCs w:val="16"/>
        </w:rPr>
        <w:t>бу в Российской Федерации.</w:t>
      </w:r>
    </w:p>
    <w:p w:rsidR="008A1A49" w:rsidRDefault="008A1A49" w:rsidP="00675495">
      <w:pPr>
        <w:ind w:firstLine="567"/>
        <w:rPr>
          <w:rFonts w:ascii="Arial" w:hAnsi="Arial" w:cs="Arial"/>
          <w:sz w:val="16"/>
          <w:szCs w:val="16"/>
        </w:rPr>
      </w:pPr>
      <w:r>
        <w:rPr>
          <w:rFonts w:ascii="Arial" w:hAnsi="Arial" w:cs="Arial"/>
          <w:sz w:val="16"/>
          <w:szCs w:val="1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8A1A49" w:rsidTr="008A1A49">
        <w:tc>
          <w:tcPr>
            <w:tcW w:w="170" w:type="dxa"/>
            <w:vAlign w:val="bottom"/>
          </w:tcPr>
          <w:p w:rsidR="008A1A49" w:rsidRDefault="008A1A49" w:rsidP="00675495">
            <w:pPr>
              <w:rPr>
                <w:rFonts w:ascii="Arial" w:eastAsia="Calibri"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284" w:type="dxa"/>
            <w:vAlign w:val="bottom"/>
          </w:tcPr>
          <w:p w:rsidR="008A1A49" w:rsidRDefault="008A1A49" w:rsidP="00675495">
            <w:pPr>
              <w:rPr>
                <w:rFonts w:ascii="Arial" w:eastAsia="Calibri"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426" w:type="dxa"/>
            <w:vAlign w:val="bottom"/>
          </w:tcPr>
          <w:p w:rsidR="008A1A49" w:rsidRDefault="008A1A49" w:rsidP="00675495">
            <w:pPr>
              <w:jc w:val="right"/>
              <w:rPr>
                <w:rFonts w:ascii="Arial" w:eastAsia="Calibri"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8A1A49" w:rsidRDefault="008A1A49" w:rsidP="00675495">
            <w:pPr>
              <w:rPr>
                <w:rFonts w:ascii="Arial" w:eastAsia="Calibri" w:hAnsi="Arial" w:cs="Arial"/>
                <w:sz w:val="16"/>
                <w:szCs w:val="16"/>
              </w:rPr>
            </w:pPr>
          </w:p>
        </w:tc>
        <w:tc>
          <w:tcPr>
            <w:tcW w:w="4313" w:type="dxa"/>
            <w:vAlign w:val="bottom"/>
          </w:tcPr>
          <w:p w:rsidR="008A1A49" w:rsidRDefault="008A1A49" w:rsidP="00675495">
            <w:pPr>
              <w:tabs>
                <w:tab w:val="left" w:pos="3270"/>
              </w:tabs>
              <w:rPr>
                <w:rFonts w:ascii="Arial" w:eastAsia="Calibri"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1607"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r>
    </w:tbl>
    <w:p w:rsidR="008A1A49" w:rsidRDefault="008A1A49" w:rsidP="00675495">
      <w:pPr>
        <w:rPr>
          <w:rFonts w:ascii="Arial" w:eastAsia="Calibri" w:hAnsi="Arial" w:cs="Arial"/>
          <w:sz w:val="16"/>
          <w:szCs w:val="16"/>
        </w:rPr>
      </w:pPr>
    </w:p>
    <w:tbl>
      <w:tblPr>
        <w:tblW w:w="0" w:type="auto"/>
        <w:tblInd w:w="-862" w:type="dxa"/>
        <w:tblLayout w:type="fixed"/>
        <w:tblCellMar>
          <w:left w:w="28" w:type="dxa"/>
          <w:right w:w="28" w:type="dxa"/>
        </w:tblCellMar>
        <w:tblLook w:val="0000" w:firstRow="0" w:lastRow="0" w:firstColumn="0" w:lastColumn="0" w:noHBand="0" w:noVBand="0"/>
      </w:tblPr>
      <w:tblGrid>
        <w:gridCol w:w="2013"/>
        <w:gridCol w:w="8221"/>
      </w:tblGrid>
      <w:tr w:rsidR="008A1A49" w:rsidTr="008A1A49">
        <w:tc>
          <w:tcPr>
            <w:tcW w:w="2013" w:type="dxa"/>
            <w:vAlign w:val="center"/>
          </w:tcPr>
          <w:p w:rsidR="008A1A49" w:rsidRDefault="008A1A49" w:rsidP="00675495">
            <w:pPr>
              <w:jc w:val="center"/>
              <w:rPr>
                <w:rFonts w:ascii="Arial" w:eastAsia="Calibri" w:hAnsi="Arial" w:cs="Arial"/>
                <w:sz w:val="16"/>
                <w:szCs w:val="16"/>
              </w:rPr>
            </w:pPr>
            <w:r>
              <w:rPr>
                <w:rFonts w:ascii="Arial" w:hAnsi="Arial" w:cs="Arial"/>
                <w:sz w:val="16"/>
                <w:szCs w:val="16"/>
              </w:rPr>
              <w:t>М.П.</w:t>
            </w:r>
          </w:p>
        </w:tc>
        <w:tc>
          <w:tcPr>
            <w:tcW w:w="8221" w:type="dxa"/>
          </w:tcPr>
          <w:p w:rsidR="008A1A49" w:rsidRDefault="008A1A49" w:rsidP="00675495">
            <w:pPr>
              <w:jc w:val="both"/>
              <w:rPr>
                <w:rFonts w:ascii="Arial" w:eastAsia="Calibri"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w:t>
            </w:r>
            <w:r>
              <w:rPr>
                <w:rFonts w:ascii="Arial" w:hAnsi="Arial" w:cs="Arial"/>
                <w:sz w:val="16"/>
                <w:szCs w:val="16"/>
              </w:rPr>
              <w:t>т</w:t>
            </w:r>
            <w:r>
              <w:rPr>
                <w:rFonts w:ascii="Arial" w:hAnsi="Arial" w:cs="Arial"/>
                <w:sz w:val="16"/>
                <w:szCs w:val="16"/>
              </w:rPr>
              <w:lastRenderedPageBreak/>
              <w:t>ствуют документам, удостоверяющим личность, записям в трудовой книжке, документам об образовании и воинской службе.</w:t>
            </w:r>
          </w:p>
        </w:tc>
      </w:tr>
    </w:tbl>
    <w:p w:rsidR="008A1A49" w:rsidRDefault="008A1A49" w:rsidP="00675495">
      <w:pPr>
        <w:rPr>
          <w:rFonts w:ascii="Arial" w:eastAsia="Calibri"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402"/>
      </w:tblGrid>
      <w:tr w:rsidR="008A1A49" w:rsidTr="008A1A49">
        <w:trPr>
          <w:cantSplit/>
        </w:trPr>
        <w:tc>
          <w:tcPr>
            <w:tcW w:w="170" w:type="dxa"/>
            <w:vAlign w:val="bottom"/>
          </w:tcPr>
          <w:p w:rsidR="008A1A49" w:rsidRDefault="008A1A49" w:rsidP="00675495">
            <w:pPr>
              <w:rPr>
                <w:rFonts w:ascii="Arial" w:eastAsia="Calibri"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284" w:type="dxa"/>
            <w:vAlign w:val="bottom"/>
          </w:tcPr>
          <w:p w:rsidR="008A1A49" w:rsidRDefault="008A1A49" w:rsidP="00675495">
            <w:pPr>
              <w:rPr>
                <w:rFonts w:ascii="Arial" w:eastAsia="Calibri"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426" w:type="dxa"/>
            <w:vAlign w:val="bottom"/>
          </w:tcPr>
          <w:p w:rsidR="008A1A49" w:rsidRDefault="008A1A49" w:rsidP="00675495">
            <w:pPr>
              <w:jc w:val="right"/>
              <w:rPr>
                <w:rFonts w:ascii="Arial" w:eastAsia="Calibri"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8A1A49" w:rsidRDefault="008A1A49" w:rsidP="00675495">
            <w:pPr>
              <w:rPr>
                <w:rFonts w:ascii="Arial" w:eastAsia="Calibri" w:hAnsi="Arial" w:cs="Arial"/>
                <w:sz w:val="16"/>
                <w:szCs w:val="16"/>
              </w:rPr>
            </w:pPr>
          </w:p>
        </w:tc>
        <w:tc>
          <w:tcPr>
            <w:tcW w:w="675" w:type="dxa"/>
            <w:vAlign w:val="bottom"/>
          </w:tcPr>
          <w:p w:rsidR="008A1A49" w:rsidRDefault="008A1A49" w:rsidP="00675495">
            <w:pPr>
              <w:tabs>
                <w:tab w:val="left" w:pos="3270"/>
              </w:tabs>
              <w:rPr>
                <w:rFonts w:ascii="Arial" w:eastAsia="Calibri" w:hAnsi="Arial" w:cs="Arial"/>
                <w:sz w:val="16"/>
                <w:szCs w:val="16"/>
              </w:rPr>
            </w:pPr>
            <w:r>
              <w:rPr>
                <w:rFonts w:ascii="Arial" w:hAnsi="Arial" w:cs="Arial"/>
                <w:sz w:val="16"/>
                <w:szCs w:val="16"/>
              </w:rPr>
              <w:t xml:space="preserve"> г.</w:t>
            </w:r>
          </w:p>
        </w:tc>
        <w:tc>
          <w:tcPr>
            <w:tcW w:w="1843"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3402"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r>
      <w:tr w:rsidR="008A1A49" w:rsidTr="008A1A49">
        <w:tc>
          <w:tcPr>
            <w:tcW w:w="170" w:type="dxa"/>
          </w:tcPr>
          <w:p w:rsidR="008A1A49" w:rsidRDefault="008A1A49" w:rsidP="00675495">
            <w:pPr>
              <w:rPr>
                <w:rFonts w:ascii="Arial" w:eastAsia="Calibri" w:hAnsi="Arial" w:cs="Arial"/>
                <w:sz w:val="16"/>
                <w:szCs w:val="16"/>
              </w:rPr>
            </w:pPr>
          </w:p>
        </w:tc>
        <w:tc>
          <w:tcPr>
            <w:tcW w:w="425" w:type="dxa"/>
          </w:tcPr>
          <w:p w:rsidR="008A1A49" w:rsidRDefault="008A1A49" w:rsidP="00675495">
            <w:pPr>
              <w:jc w:val="center"/>
              <w:rPr>
                <w:rFonts w:ascii="Arial" w:eastAsia="Calibri" w:hAnsi="Arial" w:cs="Arial"/>
                <w:sz w:val="16"/>
                <w:szCs w:val="16"/>
              </w:rPr>
            </w:pPr>
          </w:p>
        </w:tc>
        <w:tc>
          <w:tcPr>
            <w:tcW w:w="284" w:type="dxa"/>
          </w:tcPr>
          <w:p w:rsidR="008A1A49" w:rsidRDefault="008A1A49" w:rsidP="00675495">
            <w:pPr>
              <w:rPr>
                <w:rFonts w:ascii="Arial" w:eastAsia="Calibri" w:hAnsi="Arial" w:cs="Arial"/>
                <w:sz w:val="16"/>
                <w:szCs w:val="16"/>
              </w:rPr>
            </w:pPr>
          </w:p>
        </w:tc>
        <w:tc>
          <w:tcPr>
            <w:tcW w:w="1984" w:type="dxa"/>
          </w:tcPr>
          <w:p w:rsidR="008A1A49" w:rsidRDefault="008A1A49" w:rsidP="00675495">
            <w:pPr>
              <w:jc w:val="center"/>
              <w:rPr>
                <w:rFonts w:ascii="Arial" w:eastAsia="Calibri" w:hAnsi="Arial" w:cs="Arial"/>
                <w:sz w:val="16"/>
                <w:szCs w:val="16"/>
              </w:rPr>
            </w:pPr>
          </w:p>
        </w:tc>
        <w:tc>
          <w:tcPr>
            <w:tcW w:w="426" w:type="dxa"/>
          </w:tcPr>
          <w:p w:rsidR="008A1A49" w:rsidRDefault="008A1A49" w:rsidP="00675495">
            <w:pPr>
              <w:jc w:val="right"/>
              <w:rPr>
                <w:rFonts w:ascii="Arial" w:eastAsia="Calibri" w:hAnsi="Arial" w:cs="Arial"/>
                <w:sz w:val="16"/>
                <w:szCs w:val="16"/>
              </w:rPr>
            </w:pPr>
          </w:p>
        </w:tc>
        <w:tc>
          <w:tcPr>
            <w:tcW w:w="317" w:type="dxa"/>
          </w:tcPr>
          <w:p w:rsidR="008A1A49" w:rsidRDefault="008A1A49" w:rsidP="00675495">
            <w:pPr>
              <w:rPr>
                <w:rFonts w:ascii="Arial" w:eastAsia="Calibri" w:hAnsi="Arial" w:cs="Arial"/>
                <w:sz w:val="16"/>
                <w:szCs w:val="16"/>
              </w:rPr>
            </w:pPr>
          </w:p>
        </w:tc>
        <w:tc>
          <w:tcPr>
            <w:tcW w:w="675" w:type="dxa"/>
          </w:tcPr>
          <w:p w:rsidR="008A1A49" w:rsidRDefault="008A1A49" w:rsidP="00675495">
            <w:pPr>
              <w:tabs>
                <w:tab w:val="left" w:pos="3270"/>
              </w:tabs>
              <w:rPr>
                <w:rFonts w:ascii="Arial" w:eastAsia="Calibri" w:hAnsi="Arial" w:cs="Arial"/>
                <w:sz w:val="16"/>
                <w:szCs w:val="16"/>
              </w:rPr>
            </w:pPr>
          </w:p>
        </w:tc>
        <w:tc>
          <w:tcPr>
            <w:tcW w:w="5245" w:type="dxa"/>
            <w:gridSpan w:val="2"/>
          </w:tcPr>
          <w:p w:rsidR="008A1A49" w:rsidRDefault="008A1A49" w:rsidP="00675495">
            <w:pPr>
              <w:jc w:val="center"/>
              <w:rPr>
                <w:rFonts w:ascii="Arial" w:eastAsia="Calibri" w:hAnsi="Arial" w:cs="Arial"/>
                <w:sz w:val="16"/>
                <w:szCs w:val="16"/>
              </w:rPr>
            </w:pPr>
            <w:r>
              <w:rPr>
                <w:rFonts w:ascii="Arial" w:hAnsi="Arial" w:cs="Arial"/>
                <w:sz w:val="16"/>
                <w:szCs w:val="16"/>
              </w:rPr>
              <w:t>(подпись, фамилия работника кадровой службы)</w:t>
            </w:r>
          </w:p>
        </w:tc>
      </w:tr>
    </w:tbl>
    <w:p w:rsidR="008A1A49" w:rsidRDefault="008A1A49" w:rsidP="00675495">
      <w:pPr>
        <w:rPr>
          <w:rFonts w:ascii="Arial" w:hAnsi="Arial" w:cs="Arial"/>
          <w:sz w:val="16"/>
          <w:szCs w:val="16"/>
        </w:rPr>
      </w:pPr>
    </w:p>
    <w:p w:rsidR="008A1A49" w:rsidRDefault="008A1A49" w:rsidP="00675495">
      <w:pPr>
        <w:jc w:val="right"/>
        <w:rPr>
          <w:rFonts w:ascii="Arial" w:hAnsi="Arial" w:cs="Arial"/>
          <w:sz w:val="16"/>
          <w:szCs w:val="16"/>
        </w:rPr>
      </w:pPr>
      <w:r>
        <w:rPr>
          <w:rFonts w:ascii="Arial" w:hAnsi="Arial" w:cs="Arial"/>
          <w:sz w:val="16"/>
          <w:szCs w:val="16"/>
        </w:rPr>
        <w:t>Приложение №2</w:t>
      </w:r>
    </w:p>
    <w:p w:rsidR="008A1A49" w:rsidRDefault="008A1A49" w:rsidP="00675495">
      <w:pPr>
        <w:jc w:val="right"/>
        <w:rPr>
          <w:rFonts w:ascii="Arial" w:hAnsi="Arial" w:cs="Arial"/>
          <w:sz w:val="16"/>
          <w:szCs w:val="16"/>
        </w:rPr>
      </w:pPr>
      <w:r>
        <w:rPr>
          <w:rFonts w:ascii="Arial" w:hAnsi="Arial" w:cs="Arial"/>
          <w:sz w:val="16"/>
          <w:szCs w:val="16"/>
        </w:rPr>
        <w:t>к решению Думы Валдайского</w:t>
      </w:r>
    </w:p>
    <w:p w:rsidR="008A1A49" w:rsidRDefault="008A1A49" w:rsidP="00675495">
      <w:pPr>
        <w:jc w:val="right"/>
        <w:rPr>
          <w:rFonts w:ascii="Arial" w:hAnsi="Arial" w:cs="Arial"/>
          <w:sz w:val="16"/>
          <w:szCs w:val="16"/>
        </w:rPr>
      </w:pPr>
      <w:r>
        <w:rPr>
          <w:rFonts w:ascii="Arial" w:hAnsi="Arial" w:cs="Arial"/>
          <w:sz w:val="16"/>
          <w:szCs w:val="16"/>
        </w:rPr>
        <w:t>муниципального района</w:t>
      </w:r>
    </w:p>
    <w:p w:rsidR="008A1A49" w:rsidRPr="00B7640F" w:rsidRDefault="008A1A49" w:rsidP="00675495">
      <w:pPr>
        <w:jc w:val="right"/>
        <w:rPr>
          <w:rFonts w:ascii="Arial" w:hAnsi="Arial" w:cs="Arial"/>
          <w:sz w:val="16"/>
          <w:szCs w:val="16"/>
        </w:rPr>
      </w:pPr>
      <w:r>
        <w:rPr>
          <w:rFonts w:ascii="Arial" w:hAnsi="Arial" w:cs="Arial"/>
          <w:sz w:val="16"/>
          <w:szCs w:val="16"/>
        </w:rPr>
        <w:t>от 25.04.2013 №202</w:t>
      </w:r>
    </w:p>
    <w:p w:rsidR="008A1A49" w:rsidRDefault="008A1A49" w:rsidP="00675495">
      <w:pPr>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наличии (отсутствии) заболевания, препятствующего поступлению на государственную гражданскую службу Ро</w:t>
      </w:r>
      <w:r>
        <w:rPr>
          <w:rFonts w:ascii="Arial" w:hAnsi="Arial" w:cs="Arial"/>
          <w:b/>
          <w:bCs/>
          <w:sz w:val="16"/>
          <w:szCs w:val="16"/>
        </w:rPr>
        <w:t>с</w:t>
      </w:r>
      <w:r>
        <w:rPr>
          <w:rFonts w:ascii="Arial" w:hAnsi="Arial" w:cs="Arial"/>
          <w:b/>
          <w:bCs/>
          <w:sz w:val="16"/>
          <w:szCs w:val="16"/>
        </w:rPr>
        <w:t>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gridCol w:w="284"/>
      </w:tblGrid>
      <w:tr w:rsidR="008A1A49" w:rsidTr="008A1A49">
        <w:trPr>
          <w:jc w:val="center"/>
        </w:trPr>
        <w:tc>
          <w:tcPr>
            <w:tcW w:w="482" w:type="dxa"/>
            <w:vAlign w:val="bottom"/>
          </w:tcPr>
          <w:p w:rsidR="008A1A49" w:rsidRDefault="008A1A49" w:rsidP="00675495">
            <w:pPr>
              <w:jc w:val="right"/>
              <w:rPr>
                <w:rFonts w:ascii="Arial" w:eastAsia="Calibri"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244" w:type="dxa"/>
            <w:vAlign w:val="bottom"/>
          </w:tcPr>
          <w:p w:rsidR="008A1A49" w:rsidRDefault="008A1A49" w:rsidP="00675495">
            <w:pPr>
              <w:rPr>
                <w:rFonts w:ascii="Arial" w:eastAsia="Calibri"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397" w:type="dxa"/>
            <w:vAlign w:val="bottom"/>
          </w:tcPr>
          <w:p w:rsidR="008A1A49" w:rsidRDefault="008A1A49" w:rsidP="00675495">
            <w:pPr>
              <w:jc w:val="right"/>
              <w:rPr>
                <w:rFonts w:ascii="Arial" w:eastAsia="Calibri"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8A1A49" w:rsidRDefault="008A1A49" w:rsidP="00675495">
            <w:pPr>
              <w:rPr>
                <w:rFonts w:ascii="Arial" w:eastAsia="Calibri" w:hAnsi="Arial" w:cs="Arial"/>
                <w:sz w:val="16"/>
                <w:szCs w:val="16"/>
              </w:rPr>
            </w:pPr>
          </w:p>
        </w:tc>
        <w:tc>
          <w:tcPr>
            <w:tcW w:w="284" w:type="dxa"/>
          </w:tcPr>
          <w:p w:rsidR="008A1A49" w:rsidRDefault="008A1A49" w:rsidP="00675495">
            <w:pPr>
              <w:ind w:left="57"/>
              <w:rPr>
                <w:rFonts w:ascii="Arial" w:eastAsia="Calibri" w:hAnsi="Arial" w:cs="Arial"/>
                <w:sz w:val="16"/>
                <w:szCs w:val="16"/>
              </w:rPr>
            </w:pPr>
          </w:p>
        </w:tc>
        <w:tc>
          <w:tcPr>
            <w:tcW w:w="284" w:type="dxa"/>
            <w:vAlign w:val="bottom"/>
          </w:tcPr>
          <w:p w:rsidR="008A1A49" w:rsidRDefault="008A1A49" w:rsidP="00675495">
            <w:pPr>
              <w:ind w:left="57"/>
              <w:rPr>
                <w:rFonts w:ascii="Arial" w:eastAsia="Calibri" w:hAnsi="Arial" w:cs="Arial"/>
                <w:sz w:val="16"/>
                <w:szCs w:val="16"/>
              </w:rPr>
            </w:pPr>
            <w:r>
              <w:rPr>
                <w:rFonts w:ascii="Arial" w:hAnsi="Arial" w:cs="Arial"/>
                <w:sz w:val="16"/>
                <w:szCs w:val="16"/>
              </w:rPr>
              <w:t>г.</w:t>
            </w:r>
          </w:p>
        </w:tc>
      </w:tr>
    </w:tbl>
    <w:p w:rsidR="008A1A49" w:rsidRDefault="008A1A49" w:rsidP="00675495">
      <w:pPr>
        <w:rPr>
          <w:rFonts w:ascii="Arial" w:eastAsia="Calibri" w:hAnsi="Arial" w:cs="Arial"/>
          <w:sz w:val="16"/>
          <w:szCs w:val="16"/>
        </w:rPr>
      </w:pPr>
      <w:r>
        <w:rPr>
          <w:rFonts w:ascii="Arial" w:hAnsi="Arial" w:cs="Arial"/>
          <w:sz w:val="16"/>
          <w:szCs w:val="16"/>
        </w:rPr>
        <w:t xml:space="preserve">1. Выдано  </w:t>
      </w:r>
    </w:p>
    <w:p w:rsidR="008A1A49" w:rsidRDefault="008A1A49" w:rsidP="00675495">
      <w:pPr>
        <w:pBdr>
          <w:top w:val="single" w:sz="4" w:space="1" w:color="auto"/>
        </w:pBdr>
        <w:ind w:left="1160"/>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8A1A49" w:rsidRDefault="008A1A49" w:rsidP="00675495">
      <w:pPr>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8A1A49" w:rsidRDefault="008A1A49" w:rsidP="00675495">
      <w:pPr>
        <w:pBdr>
          <w:top w:val="single" w:sz="4" w:space="1" w:color="auto"/>
        </w:pBdr>
        <w:ind w:left="5075"/>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p>
    <w:p w:rsidR="008A1A49" w:rsidRDefault="008A1A49" w:rsidP="00675495">
      <w:pPr>
        <w:pBdr>
          <w:top w:val="single" w:sz="4" w:space="1" w:color="auto"/>
        </w:pBdr>
        <w:rPr>
          <w:rFonts w:ascii="Arial" w:hAnsi="Arial" w:cs="Arial"/>
          <w:sz w:val="16"/>
          <w:szCs w:val="16"/>
        </w:rPr>
      </w:pPr>
    </w:p>
    <w:p w:rsidR="008A1A49" w:rsidRDefault="008A1A49" w:rsidP="00675495">
      <w:pPr>
        <w:rPr>
          <w:rFonts w:ascii="Arial" w:hAnsi="Arial" w:cs="Arial"/>
          <w:sz w:val="16"/>
          <w:szCs w:val="16"/>
        </w:rPr>
      </w:pPr>
      <w:r>
        <w:rPr>
          <w:rFonts w:ascii="Arial" w:hAnsi="Arial" w:cs="Arial"/>
          <w:sz w:val="16"/>
          <w:szCs w:val="16"/>
        </w:rPr>
        <w:t xml:space="preserve">3. Фамилия, имя, отчество  </w:t>
      </w:r>
    </w:p>
    <w:p w:rsidR="008A1A49" w:rsidRDefault="008A1A49" w:rsidP="00675495">
      <w:pPr>
        <w:pBdr>
          <w:top w:val="single" w:sz="4" w:space="1" w:color="auto"/>
        </w:pBdr>
        <w:ind w:left="2837"/>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8A1A49" w:rsidRDefault="008A1A49" w:rsidP="00675495">
      <w:pPr>
        <w:rPr>
          <w:rFonts w:ascii="Arial" w:hAnsi="Arial" w:cs="Arial"/>
          <w:sz w:val="16"/>
          <w:szCs w:val="16"/>
        </w:rPr>
      </w:pPr>
      <w:r>
        <w:rPr>
          <w:rFonts w:ascii="Arial" w:hAnsi="Arial" w:cs="Arial"/>
          <w:sz w:val="16"/>
          <w:szCs w:val="16"/>
        </w:rPr>
        <w:t xml:space="preserve">4. Пол (мужской/женский) *  </w:t>
      </w:r>
    </w:p>
    <w:p w:rsidR="008A1A49" w:rsidRDefault="008A1A49" w:rsidP="00675495">
      <w:pPr>
        <w:pBdr>
          <w:top w:val="single" w:sz="4" w:space="1" w:color="auto"/>
        </w:pBdr>
        <w:ind w:left="2963"/>
        <w:rPr>
          <w:rFonts w:ascii="Arial" w:hAnsi="Arial" w:cs="Arial"/>
          <w:sz w:val="16"/>
          <w:szCs w:val="16"/>
        </w:rPr>
      </w:pPr>
    </w:p>
    <w:p w:rsidR="008A1A49" w:rsidRDefault="008A1A49" w:rsidP="00675495">
      <w:pPr>
        <w:rPr>
          <w:rFonts w:ascii="Arial" w:hAnsi="Arial" w:cs="Arial"/>
          <w:sz w:val="16"/>
          <w:szCs w:val="16"/>
        </w:rPr>
      </w:pPr>
      <w:r>
        <w:rPr>
          <w:rFonts w:ascii="Arial" w:hAnsi="Arial" w:cs="Arial"/>
          <w:sz w:val="16"/>
          <w:szCs w:val="16"/>
        </w:rPr>
        <w:t xml:space="preserve">5. Дата рождения  </w:t>
      </w:r>
    </w:p>
    <w:p w:rsidR="008A1A49" w:rsidRDefault="008A1A49" w:rsidP="00675495">
      <w:pPr>
        <w:pBdr>
          <w:top w:val="single" w:sz="4" w:space="1" w:color="auto"/>
        </w:pBdr>
        <w:ind w:left="1899"/>
        <w:rPr>
          <w:rFonts w:ascii="Arial" w:hAnsi="Arial" w:cs="Arial"/>
          <w:sz w:val="16"/>
          <w:szCs w:val="16"/>
        </w:rPr>
      </w:pPr>
    </w:p>
    <w:p w:rsidR="008A1A49" w:rsidRDefault="008A1A49" w:rsidP="00675495">
      <w:pPr>
        <w:rPr>
          <w:rFonts w:ascii="Arial" w:hAnsi="Arial" w:cs="Arial"/>
          <w:sz w:val="16"/>
          <w:szCs w:val="16"/>
        </w:rPr>
      </w:pPr>
      <w:r>
        <w:rPr>
          <w:rFonts w:ascii="Arial" w:hAnsi="Arial" w:cs="Arial"/>
          <w:sz w:val="16"/>
          <w:szCs w:val="16"/>
        </w:rPr>
        <w:t xml:space="preserve">6. Адрес места жительства  </w:t>
      </w:r>
    </w:p>
    <w:p w:rsidR="008A1A49" w:rsidRDefault="008A1A49" w:rsidP="00675495">
      <w:pPr>
        <w:pBdr>
          <w:top w:val="single" w:sz="4" w:space="1" w:color="auto"/>
        </w:pBdr>
        <w:ind w:left="2835"/>
        <w:rPr>
          <w:rFonts w:ascii="Arial" w:hAnsi="Arial" w:cs="Arial"/>
          <w:sz w:val="16"/>
          <w:szCs w:val="16"/>
        </w:rPr>
      </w:pPr>
    </w:p>
    <w:p w:rsidR="008A1A49" w:rsidRDefault="008A1A49" w:rsidP="00675495">
      <w:pPr>
        <w:rPr>
          <w:rFonts w:ascii="Arial" w:hAnsi="Arial" w:cs="Arial"/>
          <w:sz w:val="16"/>
          <w:szCs w:val="16"/>
        </w:rPr>
      </w:pPr>
      <w:r>
        <w:rPr>
          <w:rFonts w:ascii="Arial" w:hAnsi="Arial" w:cs="Arial"/>
          <w:sz w:val="16"/>
          <w:szCs w:val="16"/>
        </w:rPr>
        <w:t>7. Заключение</w:t>
      </w:r>
    </w:p>
    <w:p w:rsidR="008A1A49" w:rsidRDefault="008A1A49" w:rsidP="00675495">
      <w:pPr>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Pr>
          <w:rFonts w:ascii="Arial" w:hAnsi="Arial" w:cs="Arial"/>
          <w:sz w:val="16"/>
          <w:szCs w:val="16"/>
        </w:rPr>
        <w:t>и</w:t>
      </w:r>
      <w:r>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2807"/>
      </w:tblGrid>
      <w:tr w:rsidR="008A1A49" w:rsidTr="008A1A49">
        <w:tc>
          <w:tcPr>
            <w:tcW w:w="4479"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227" w:type="dxa"/>
            <w:vAlign w:val="bottom"/>
          </w:tcPr>
          <w:p w:rsidR="008A1A49" w:rsidRDefault="008A1A49" w:rsidP="00675495">
            <w:pPr>
              <w:rPr>
                <w:rFonts w:ascii="Arial" w:eastAsia="Calibri" w:hAnsi="Arial" w:cs="Arial"/>
                <w:sz w:val="16"/>
                <w:szCs w:val="16"/>
              </w:rPr>
            </w:pPr>
          </w:p>
        </w:tc>
        <w:tc>
          <w:tcPr>
            <w:tcW w:w="1644"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227" w:type="dxa"/>
            <w:vAlign w:val="bottom"/>
          </w:tcPr>
          <w:p w:rsidR="008A1A49" w:rsidRDefault="008A1A49" w:rsidP="00675495">
            <w:pPr>
              <w:rPr>
                <w:rFonts w:ascii="Arial" w:eastAsia="Calibri" w:hAnsi="Arial" w:cs="Arial"/>
                <w:sz w:val="16"/>
                <w:szCs w:val="16"/>
              </w:rPr>
            </w:pPr>
          </w:p>
        </w:tc>
        <w:tc>
          <w:tcPr>
            <w:tcW w:w="2807"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r>
      <w:tr w:rsidR="008A1A49" w:rsidTr="008A1A49">
        <w:tc>
          <w:tcPr>
            <w:tcW w:w="4479" w:type="dxa"/>
          </w:tcPr>
          <w:p w:rsidR="008A1A49" w:rsidRDefault="008A1A49" w:rsidP="00675495">
            <w:pPr>
              <w:jc w:val="center"/>
              <w:rPr>
                <w:rFonts w:ascii="Arial" w:eastAsia="Calibri" w:hAnsi="Arial" w:cs="Arial"/>
                <w:sz w:val="16"/>
                <w:szCs w:val="16"/>
              </w:rPr>
            </w:pPr>
            <w:r>
              <w:rPr>
                <w:rFonts w:ascii="Arial" w:hAnsi="Arial" w:cs="Arial"/>
                <w:sz w:val="16"/>
                <w:szCs w:val="16"/>
              </w:rPr>
              <w:t>(должность врача, выдавшего заключение)</w:t>
            </w:r>
          </w:p>
        </w:tc>
        <w:tc>
          <w:tcPr>
            <w:tcW w:w="227" w:type="dxa"/>
          </w:tcPr>
          <w:p w:rsidR="008A1A49" w:rsidRDefault="008A1A49" w:rsidP="00675495">
            <w:pPr>
              <w:rPr>
                <w:rFonts w:ascii="Arial" w:eastAsia="Calibri" w:hAnsi="Arial" w:cs="Arial"/>
                <w:sz w:val="16"/>
                <w:szCs w:val="16"/>
              </w:rPr>
            </w:pPr>
          </w:p>
        </w:tc>
        <w:tc>
          <w:tcPr>
            <w:tcW w:w="1644" w:type="dxa"/>
          </w:tcPr>
          <w:p w:rsidR="008A1A49" w:rsidRDefault="008A1A49" w:rsidP="00675495">
            <w:pPr>
              <w:jc w:val="center"/>
              <w:rPr>
                <w:rFonts w:ascii="Arial" w:eastAsia="Calibri" w:hAnsi="Arial" w:cs="Arial"/>
                <w:sz w:val="16"/>
                <w:szCs w:val="16"/>
              </w:rPr>
            </w:pPr>
            <w:r>
              <w:rPr>
                <w:rFonts w:ascii="Arial" w:hAnsi="Arial" w:cs="Arial"/>
                <w:sz w:val="16"/>
                <w:szCs w:val="16"/>
              </w:rPr>
              <w:t>(подпись)</w:t>
            </w:r>
          </w:p>
        </w:tc>
        <w:tc>
          <w:tcPr>
            <w:tcW w:w="227" w:type="dxa"/>
          </w:tcPr>
          <w:p w:rsidR="008A1A49" w:rsidRDefault="008A1A49" w:rsidP="00675495">
            <w:pPr>
              <w:rPr>
                <w:rFonts w:ascii="Arial" w:eastAsia="Calibri" w:hAnsi="Arial" w:cs="Arial"/>
                <w:sz w:val="16"/>
                <w:szCs w:val="16"/>
              </w:rPr>
            </w:pPr>
          </w:p>
        </w:tc>
        <w:tc>
          <w:tcPr>
            <w:tcW w:w="2807" w:type="dxa"/>
          </w:tcPr>
          <w:p w:rsidR="008A1A49" w:rsidRDefault="008A1A49" w:rsidP="00675495">
            <w:pPr>
              <w:jc w:val="center"/>
              <w:rPr>
                <w:rFonts w:ascii="Arial" w:eastAsia="Calibri" w:hAnsi="Arial" w:cs="Arial"/>
                <w:sz w:val="16"/>
                <w:szCs w:val="16"/>
              </w:rPr>
            </w:pPr>
            <w:r>
              <w:rPr>
                <w:rFonts w:ascii="Arial" w:hAnsi="Arial" w:cs="Arial"/>
                <w:sz w:val="16"/>
                <w:szCs w:val="16"/>
              </w:rPr>
              <w:t>(Ф.И.О.)</w:t>
            </w:r>
          </w:p>
        </w:tc>
      </w:tr>
    </w:tbl>
    <w:p w:rsidR="008A1A49" w:rsidRDefault="008A1A49" w:rsidP="00675495">
      <w:pPr>
        <w:rPr>
          <w:rFonts w:ascii="Arial" w:eastAsia="Calibri"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2807"/>
      </w:tblGrid>
      <w:tr w:rsidR="008A1A49" w:rsidTr="008A1A49">
        <w:tc>
          <w:tcPr>
            <w:tcW w:w="4706" w:type="dxa"/>
            <w:vAlign w:val="bottom"/>
          </w:tcPr>
          <w:p w:rsidR="008A1A49" w:rsidRDefault="008A1A49" w:rsidP="00675495">
            <w:pPr>
              <w:rPr>
                <w:rFonts w:ascii="Arial" w:eastAsia="Calibri"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c>
          <w:tcPr>
            <w:tcW w:w="227" w:type="dxa"/>
            <w:vAlign w:val="bottom"/>
          </w:tcPr>
          <w:p w:rsidR="008A1A49" w:rsidRDefault="008A1A49" w:rsidP="00675495">
            <w:pPr>
              <w:rPr>
                <w:rFonts w:ascii="Arial" w:eastAsia="Calibri" w:hAnsi="Arial" w:cs="Arial"/>
                <w:sz w:val="16"/>
                <w:szCs w:val="16"/>
              </w:rPr>
            </w:pPr>
          </w:p>
        </w:tc>
        <w:tc>
          <w:tcPr>
            <w:tcW w:w="2807" w:type="dxa"/>
            <w:tcBorders>
              <w:top w:val="nil"/>
              <w:left w:val="nil"/>
              <w:bottom w:val="single" w:sz="4" w:space="0" w:color="auto"/>
              <w:right w:val="nil"/>
            </w:tcBorders>
            <w:vAlign w:val="bottom"/>
          </w:tcPr>
          <w:p w:rsidR="008A1A49" w:rsidRDefault="008A1A49" w:rsidP="00675495">
            <w:pPr>
              <w:jc w:val="center"/>
              <w:rPr>
                <w:rFonts w:ascii="Arial" w:eastAsia="Calibri" w:hAnsi="Arial" w:cs="Arial"/>
                <w:sz w:val="16"/>
                <w:szCs w:val="16"/>
              </w:rPr>
            </w:pPr>
          </w:p>
        </w:tc>
      </w:tr>
      <w:tr w:rsidR="008A1A49" w:rsidTr="008A1A49">
        <w:tc>
          <w:tcPr>
            <w:tcW w:w="4706" w:type="dxa"/>
          </w:tcPr>
          <w:p w:rsidR="008A1A49" w:rsidRDefault="008A1A49" w:rsidP="00675495">
            <w:pPr>
              <w:rPr>
                <w:rFonts w:ascii="Arial" w:eastAsia="Calibri" w:hAnsi="Arial" w:cs="Arial"/>
                <w:sz w:val="16"/>
                <w:szCs w:val="16"/>
              </w:rPr>
            </w:pPr>
          </w:p>
        </w:tc>
        <w:tc>
          <w:tcPr>
            <w:tcW w:w="1644" w:type="dxa"/>
          </w:tcPr>
          <w:p w:rsidR="008A1A49" w:rsidRDefault="008A1A49" w:rsidP="00675495">
            <w:pPr>
              <w:jc w:val="center"/>
              <w:rPr>
                <w:rFonts w:ascii="Arial" w:eastAsia="Calibri" w:hAnsi="Arial" w:cs="Arial"/>
                <w:sz w:val="16"/>
                <w:szCs w:val="16"/>
              </w:rPr>
            </w:pPr>
            <w:r>
              <w:rPr>
                <w:rFonts w:ascii="Arial" w:hAnsi="Arial" w:cs="Arial"/>
                <w:sz w:val="16"/>
                <w:szCs w:val="16"/>
              </w:rPr>
              <w:t>(подпись)</w:t>
            </w:r>
          </w:p>
        </w:tc>
        <w:tc>
          <w:tcPr>
            <w:tcW w:w="227" w:type="dxa"/>
          </w:tcPr>
          <w:p w:rsidR="008A1A49" w:rsidRDefault="008A1A49" w:rsidP="00675495">
            <w:pPr>
              <w:rPr>
                <w:rFonts w:ascii="Arial" w:eastAsia="Calibri" w:hAnsi="Arial" w:cs="Arial"/>
                <w:sz w:val="16"/>
                <w:szCs w:val="16"/>
              </w:rPr>
            </w:pPr>
          </w:p>
        </w:tc>
        <w:tc>
          <w:tcPr>
            <w:tcW w:w="2807" w:type="dxa"/>
          </w:tcPr>
          <w:p w:rsidR="008A1A49" w:rsidRDefault="008A1A49" w:rsidP="00675495">
            <w:pPr>
              <w:jc w:val="center"/>
              <w:rPr>
                <w:rFonts w:ascii="Arial" w:eastAsia="Calibri" w:hAnsi="Arial" w:cs="Arial"/>
                <w:sz w:val="16"/>
                <w:szCs w:val="16"/>
              </w:rPr>
            </w:pPr>
            <w:r>
              <w:rPr>
                <w:rFonts w:ascii="Arial" w:hAnsi="Arial" w:cs="Arial"/>
                <w:sz w:val="16"/>
                <w:szCs w:val="16"/>
              </w:rPr>
              <w:t>(Ф.И.О.)</w:t>
            </w:r>
          </w:p>
        </w:tc>
      </w:tr>
    </w:tbl>
    <w:p w:rsidR="008A1A49" w:rsidRDefault="008A1A49" w:rsidP="00675495">
      <w:pPr>
        <w:rPr>
          <w:rFonts w:ascii="Arial" w:eastAsia="Calibri" w:hAnsi="Arial" w:cs="Arial"/>
          <w:sz w:val="16"/>
          <w:szCs w:val="16"/>
        </w:rPr>
      </w:pPr>
      <w:r>
        <w:rPr>
          <w:rFonts w:ascii="Arial" w:hAnsi="Arial" w:cs="Arial"/>
          <w:sz w:val="16"/>
          <w:szCs w:val="16"/>
        </w:rPr>
        <w:t>М.П.</w:t>
      </w:r>
    </w:p>
    <w:p w:rsidR="008A1A49" w:rsidRDefault="008A1A49" w:rsidP="00675495">
      <w:pPr>
        <w:rPr>
          <w:rFonts w:ascii="Arial" w:hAnsi="Arial" w:cs="Arial"/>
          <w:sz w:val="16"/>
          <w:szCs w:val="16"/>
        </w:rPr>
      </w:pPr>
    </w:p>
    <w:p w:rsidR="00B54A06" w:rsidRDefault="00B54A06" w:rsidP="00675495">
      <w:pPr>
        <w:pStyle w:val="ConsNormal"/>
        <w:ind w:firstLine="0"/>
        <w:rPr>
          <w:sz w:val="16"/>
          <w:szCs w:val="16"/>
        </w:rPr>
      </w:pPr>
    </w:p>
    <w:p w:rsidR="004A0BB8" w:rsidRPr="00B7640F" w:rsidRDefault="004A0BB8" w:rsidP="00675495">
      <w:pPr>
        <w:pStyle w:val="ConsNormal"/>
        <w:ind w:firstLine="0"/>
        <w:jc w:val="center"/>
        <w:rPr>
          <w:sz w:val="16"/>
          <w:szCs w:val="16"/>
        </w:rPr>
      </w:pPr>
      <w:r w:rsidRPr="00B7640F">
        <w:rPr>
          <w:sz w:val="16"/>
          <w:szCs w:val="16"/>
        </w:rPr>
        <w:t>ДУМА ВАЛДАЙСКОГО МУНИЦИПАЛЬНОГО РАЙОНА</w:t>
      </w:r>
    </w:p>
    <w:p w:rsidR="004A0BB8" w:rsidRPr="00E2312A" w:rsidRDefault="004A0BB8" w:rsidP="00675495">
      <w:pPr>
        <w:pStyle w:val="2"/>
        <w:rPr>
          <w:rFonts w:ascii="Arial" w:hAnsi="Arial" w:cs="Arial"/>
          <w:color w:val="000000"/>
          <w:sz w:val="16"/>
          <w:szCs w:val="16"/>
        </w:rPr>
      </w:pPr>
      <w:r w:rsidRPr="00E2312A">
        <w:rPr>
          <w:rFonts w:ascii="Arial" w:hAnsi="Arial" w:cs="Arial"/>
          <w:sz w:val="16"/>
          <w:szCs w:val="16"/>
        </w:rPr>
        <w:t>Р Е Ш Е Н И Е</w:t>
      </w:r>
    </w:p>
    <w:p w:rsidR="004A0BB8" w:rsidRDefault="004A0BB8" w:rsidP="00675495">
      <w:pPr>
        <w:jc w:val="center"/>
        <w:rPr>
          <w:rFonts w:ascii="Arial" w:hAnsi="Arial" w:cs="Arial"/>
          <w:color w:val="000000"/>
          <w:sz w:val="16"/>
          <w:szCs w:val="1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8"/>
      </w:tblGrid>
      <w:tr w:rsidR="004A0BB8" w:rsidTr="001F143A">
        <w:tc>
          <w:tcPr>
            <w:tcW w:w="11508" w:type="dxa"/>
            <w:tcBorders>
              <w:top w:val="nil"/>
              <w:left w:val="nil"/>
              <w:bottom w:val="nil"/>
              <w:right w:val="nil"/>
            </w:tcBorders>
          </w:tcPr>
          <w:p w:rsidR="004A0BB8" w:rsidRDefault="004A0BB8" w:rsidP="00675495">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28.12.2015 №26</w:t>
            </w:r>
          </w:p>
        </w:tc>
      </w:tr>
    </w:tbl>
    <w:p w:rsidR="004A0BB8" w:rsidRDefault="004A0BB8" w:rsidP="00675495">
      <w:pPr>
        <w:jc w:val="both"/>
        <w:rPr>
          <w:rFonts w:ascii="Arial" w:hAnsi="Arial" w:cs="Arial"/>
          <w:b/>
          <w:sz w:val="16"/>
          <w:szCs w:val="16"/>
        </w:rPr>
      </w:pPr>
    </w:p>
    <w:p w:rsidR="004A0BB8" w:rsidRPr="004A0BB8" w:rsidRDefault="004A0BB8" w:rsidP="00675495">
      <w:pPr>
        <w:jc w:val="center"/>
        <w:rPr>
          <w:rFonts w:ascii="Arial" w:hAnsi="Arial" w:cs="Arial"/>
          <w:b/>
          <w:sz w:val="16"/>
          <w:szCs w:val="16"/>
        </w:rPr>
      </w:pPr>
      <w:r>
        <w:rPr>
          <w:rFonts w:ascii="Arial" w:hAnsi="Arial" w:cs="Arial"/>
          <w:b/>
          <w:sz w:val="16"/>
          <w:szCs w:val="16"/>
        </w:rPr>
        <w:t>Принято Думой муниципального района  «28» января  2016</w:t>
      </w:r>
      <w:r>
        <w:rPr>
          <w:rFonts w:ascii="Arial" w:hAnsi="Arial" w:cs="Arial"/>
          <w:sz w:val="16"/>
          <w:szCs w:val="16"/>
        </w:rPr>
        <w:t xml:space="preserve"> </w:t>
      </w:r>
      <w:r>
        <w:rPr>
          <w:rFonts w:ascii="Arial" w:hAnsi="Arial" w:cs="Arial"/>
          <w:b/>
          <w:sz w:val="16"/>
          <w:szCs w:val="16"/>
        </w:rPr>
        <w:t>года.</w:t>
      </w:r>
    </w:p>
    <w:p w:rsidR="004A0BB8" w:rsidRDefault="004A0BB8" w:rsidP="001F143A">
      <w:pPr>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4A0BB8" w:rsidRDefault="004A0BB8" w:rsidP="001F143A">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28.12.2015 № 26 «О бюджете Валдайского муниципального района на 2016 год» следующие изменения:</w:t>
      </w:r>
    </w:p>
    <w:p w:rsidR="004A0BB8" w:rsidRDefault="004A0BB8" w:rsidP="001F143A">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4A0BB8" w:rsidRDefault="004A0BB8" w:rsidP="001F143A">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w:t>
      </w:r>
    </w:p>
    <w:p w:rsidR="004A0BB8" w:rsidRDefault="004A0BB8" w:rsidP="001F143A">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529 миллионов 421 тысяча 202 рубля;</w:t>
      </w:r>
    </w:p>
    <w:p w:rsidR="004A0BB8" w:rsidRDefault="004A0BB8" w:rsidP="001F143A">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529 миллионов 421 тысяча 202 рубля;</w:t>
      </w:r>
    </w:p>
    <w:p w:rsidR="004A0BB8" w:rsidRDefault="004A0BB8" w:rsidP="001F143A">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0 рублей.</w:t>
      </w:r>
    </w:p>
    <w:p w:rsidR="004A0BB8" w:rsidRDefault="004A0BB8" w:rsidP="001F143A">
      <w:pPr>
        <w:ind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4A0BB8" w:rsidRDefault="004A0BB8" w:rsidP="001F143A">
      <w:pPr>
        <w:jc w:val="both"/>
        <w:rPr>
          <w:rFonts w:ascii="Arial" w:hAnsi="Arial" w:cs="Arial"/>
          <w:sz w:val="16"/>
          <w:szCs w:val="16"/>
          <w:highlight w:val="yellow"/>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2016 год в сумме 346 миллионов 958 тысяч 902 рубля."</w:t>
      </w:r>
    </w:p>
    <w:p w:rsidR="004A0BB8" w:rsidRDefault="004A0BB8" w:rsidP="001F143A">
      <w:pPr>
        <w:jc w:val="both"/>
        <w:rPr>
          <w:rFonts w:ascii="Arial" w:hAnsi="Arial" w:cs="Arial"/>
          <w:sz w:val="16"/>
          <w:szCs w:val="16"/>
        </w:rPr>
      </w:pPr>
      <w:r>
        <w:rPr>
          <w:rFonts w:ascii="Arial" w:hAnsi="Arial" w:cs="Arial"/>
          <w:sz w:val="16"/>
          <w:szCs w:val="16"/>
        </w:rPr>
        <w:tab/>
        <w:t>1.3.Текст абзаца 1 пункта 12 изложить в следующей редакции:</w:t>
      </w:r>
    </w:p>
    <w:p w:rsidR="004A0BB8" w:rsidRDefault="004A0BB8" w:rsidP="001F143A">
      <w:pPr>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2016 год в сумме 119 миллионов 497 тысяч 200 рублей.</w:t>
      </w:r>
    </w:p>
    <w:p w:rsidR="004A0BB8" w:rsidRDefault="004A0BB8" w:rsidP="001F143A">
      <w:pPr>
        <w:jc w:val="both"/>
        <w:rPr>
          <w:rFonts w:ascii="Arial" w:hAnsi="Arial" w:cs="Arial"/>
          <w:sz w:val="16"/>
          <w:szCs w:val="16"/>
        </w:rPr>
      </w:pPr>
      <w:r>
        <w:rPr>
          <w:rFonts w:ascii="Arial" w:hAnsi="Arial" w:cs="Arial"/>
          <w:sz w:val="16"/>
          <w:szCs w:val="16"/>
        </w:rPr>
        <w:tab/>
        <w:t>1.4. В приложение 6 по администратору "комитет финансов Администрации Валдайского муниципального района" добавить администрируемые коды бюджетной классификации 20805000050000180, 20204999051005151.</w:t>
      </w:r>
    </w:p>
    <w:p w:rsidR="004A0BB8" w:rsidRDefault="004A0BB8" w:rsidP="001F143A">
      <w:pPr>
        <w:jc w:val="both"/>
        <w:rPr>
          <w:rFonts w:ascii="Arial" w:hAnsi="Arial" w:cs="Arial"/>
          <w:sz w:val="16"/>
          <w:szCs w:val="16"/>
        </w:rPr>
      </w:pPr>
      <w:r>
        <w:rPr>
          <w:rFonts w:ascii="Arial" w:hAnsi="Arial" w:cs="Arial"/>
          <w:sz w:val="16"/>
          <w:szCs w:val="16"/>
        </w:rPr>
        <w:tab/>
        <w:t>1.5. Приложения 1,8,9,10 изложить в прилагаемой редакции.</w:t>
      </w:r>
    </w:p>
    <w:p w:rsidR="004A0BB8" w:rsidRPr="004A0BB8" w:rsidRDefault="004A0BB8" w:rsidP="001F143A">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562"/>
        <w:gridCol w:w="4562"/>
      </w:tblGrid>
      <w:tr w:rsidR="004A0BB8" w:rsidTr="008D031D">
        <w:trPr>
          <w:trHeight w:val="288"/>
        </w:trPr>
        <w:tc>
          <w:tcPr>
            <w:tcW w:w="4562" w:type="dxa"/>
          </w:tcPr>
          <w:p w:rsidR="004A0BB8" w:rsidRDefault="004A0BB8" w:rsidP="001F143A">
            <w:pPr>
              <w:jc w:val="both"/>
              <w:rPr>
                <w:rFonts w:ascii="Arial" w:hAnsi="Arial" w:cs="Arial"/>
                <w:b/>
                <w:color w:val="000000"/>
                <w:sz w:val="16"/>
                <w:szCs w:val="16"/>
              </w:rPr>
            </w:pPr>
            <w:r>
              <w:rPr>
                <w:rFonts w:ascii="Arial" w:hAnsi="Arial" w:cs="Arial"/>
                <w:b/>
                <w:color w:val="000000"/>
                <w:sz w:val="16"/>
                <w:szCs w:val="16"/>
              </w:rPr>
              <w:t>Глава муниципального района</w:t>
            </w:r>
          </w:p>
          <w:p w:rsidR="004A0BB8" w:rsidRDefault="004A0BB8" w:rsidP="001F143A">
            <w:pPr>
              <w:jc w:val="both"/>
              <w:rPr>
                <w:rFonts w:ascii="Arial" w:hAnsi="Arial" w:cs="Arial"/>
                <w:b/>
                <w:color w:val="000000"/>
                <w:sz w:val="16"/>
                <w:szCs w:val="16"/>
              </w:rPr>
            </w:pPr>
            <w:r>
              <w:rPr>
                <w:rFonts w:ascii="Arial" w:hAnsi="Arial" w:cs="Arial"/>
                <w:b/>
                <w:color w:val="000000"/>
                <w:sz w:val="16"/>
                <w:szCs w:val="16"/>
              </w:rPr>
              <w:t xml:space="preserve">                                                         Ю.В.Стадэ</w:t>
            </w:r>
          </w:p>
          <w:p w:rsidR="004A0BB8" w:rsidRDefault="004A0BB8" w:rsidP="001F143A">
            <w:pPr>
              <w:jc w:val="both"/>
              <w:rPr>
                <w:rFonts w:ascii="Arial" w:hAnsi="Arial" w:cs="Arial"/>
                <w:color w:val="000000"/>
                <w:sz w:val="16"/>
                <w:szCs w:val="16"/>
              </w:rPr>
            </w:pPr>
            <w:r>
              <w:rPr>
                <w:rFonts w:ascii="Arial" w:hAnsi="Arial" w:cs="Arial"/>
                <w:color w:val="000000"/>
                <w:sz w:val="16"/>
                <w:szCs w:val="16"/>
              </w:rPr>
              <w:t xml:space="preserve">«28»  января </w:t>
            </w:r>
            <w:r>
              <w:rPr>
                <w:rFonts w:ascii="Arial" w:hAnsi="Arial" w:cs="Arial"/>
                <w:b/>
                <w:color w:val="000000"/>
                <w:sz w:val="16"/>
                <w:szCs w:val="16"/>
              </w:rPr>
              <w:t xml:space="preserve"> </w:t>
            </w:r>
            <w:r>
              <w:rPr>
                <w:rFonts w:ascii="Arial" w:hAnsi="Arial" w:cs="Arial"/>
                <w:color w:val="000000"/>
                <w:sz w:val="16"/>
                <w:szCs w:val="16"/>
              </w:rPr>
              <w:t>2016 года № 34</w:t>
            </w:r>
          </w:p>
        </w:tc>
        <w:tc>
          <w:tcPr>
            <w:tcW w:w="4562" w:type="dxa"/>
          </w:tcPr>
          <w:p w:rsidR="004A0BB8" w:rsidRDefault="004A0BB8" w:rsidP="001F143A">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4A0BB8" w:rsidRPr="008D031D" w:rsidRDefault="004A0BB8" w:rsidP="001F143A">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bl>
    <w:p w:rsidR="005F3E33" w:rsidRDefault="005F3E33" w:rsidP="00675495">
      <w:pPr>
        <w:jc w:val="both"/>
        <w:rPr>
          <w:rFonts w:ascii="Arial" w:hAnsi="Arial" w:cs="Arial"/>
          <w:sz w:val="16"/>
          <w:szCs w:val="16"/>
        </w:rPr>
      </w:pPr>
    </w:p>
    <w:tbl>
      <w:tblPr>
        <w:tblW w:w="14940" w:type="dxa"/>
        <w:tblInd w:w="88" w:type="dxa"/>
        <w:tblLook w:val="0000" w:firstRow="0" w:lastRow="0" w:firstColumn="0" w:lastColumn="0" w:noHBand="0" w:noVBand="0"/>
      </w:tblPr>
      <w:tblGrid>
        <w:gridCol w:w="14940"/>
      </w:tblGrid>
      <w:tr w:rsidR="008D031D" w:rsidTr="008D031D">
        <w:trPr>
          <w:trHeight w:val="359"/>
        </w:trPr>
        <w:tc>
          <w:tcPr>
            <w:tcW w:w="14940" w:type="dxa"/>
            <w:noWrap/>
            <w:vAlign w:val="bottom"/>
          </w:tcPr>
          <w:p w:rsidR="008D031D" w:rsidRDefault="008D031D" w:rsidP="00675495">
            <w:pPr>
              <w:rPr>
                <w:rFonts w:ascii="Arial" w:hAnsi="Arial" w:cs="Arial"/>
                <w:sz w:val="16"/>
                <w:szCs w:val="16"/>
              </w:rPr>
            </w:pPr>
            <w:r>
              <w:rPr>
                <w:rFonts w:ascii="Arial" w:hAnsi="Arial" w:cs="Arial"/>
                <w:sz w:val="16"/>
                <w:szCs w:val="16"/>
              </w:rPr>
              <w:t xml:space="preserve">                                                                                                    Приложение 1</w:t>
            </w:r>
          </w:p>
          <w:p w:rsidR="008D031D" w:rsidRDefault="008D031D" w:rsidP="00675495">
            <w:pPr>
              <w:rPr>
                <w:rFonts w:ascii="Arial" w:hAnsi="Arial" w:cs="Arial"/>
                <w:sz w:val="16"/>
                <w:szCs w:val="16"/>
              </w:rPr>
            </w:pPr>
            <w:r>
              <w:rPr>
                <w:rFonts w:ascii="Arial" w:hAnsi="Arial" w:cs="Arial"/>
                <w:sz w:val="16"/>
                <w:szCs w:val="16"/>
              </w:rPr>
              <w:t xml:space="preserve">                                        к  решению Думы Валдайского муниципального района "О бюджете Валдайского </w:t>
            </w:r>
          </w:p>
          <w:p w:rsidR="008D031D" w:rsidRDefault="008D031D" w:rsidP="00675495">
            <w:pPr>
              <w:rPr>
                <w:rFonts w:ascii="Arial" w:hAnsi="Arial" w:cs="Arial"/>
                <w:sz w:val="16"/>
                <w:szCs w:val="16"/>
              </w:rPr>
            </w:pPr>
            <w:r>
              <w:rPr>
                <w:rFonts w:ascii="Arial" w:hAnsi="Arial" w:cs="Arial"/>
                <w:sz w:val="16"/>
                <w:szCs w:val="16"/>
              </w:rPr>
              <w:t xml:space="preserve">                                               муниципального района на 2016 год" в редакции от 28.01.2016  № 34</w:t>
            </w:r>
          </w:p>
          <w:p w:rsidR="008D031D" w:rsidRDefault="008D031D" w:rsidP="00675495">
            <w:pPr>
              <w:rPr>
                <w:rFonts w:ascii="Arial" w:hAnsi="Arial" w:cs="Arial"/>
                <w:sz w:val="16"/>
                <w:szCs w:val="16"/>
              </w:rPr>
            </w:pPr>
            <w:r>
              <w:rPr>
                <w:rFonts w:ascii="Arial" w:hAnsi="Arial" w:cs="Arial"/>
                <w:sz w:val="16"/>
                <w:szCs w:val="16"/>
              </w:rPr>
              <w:t xml:space="preserve">         </w:t>
            </w:r>
          </w:p>
        </w:tc>
      </w:tr>
    </w:tbl>
    <w:p w:rsidR="008D031D" w:rsidRDefault="008D031D" w:rsidP="00675495">
      <w:pPr>
        <w:rPr>
          <w:rFonts w:ascii="Arial" w:hAnsi="Arial" w:cs="Arial"/>
          <w:b/>
          <w:bCs/>
          <w:sz w:val="16"/>
          <w:szCs w:val="16"/>
        </w:rPr>
      </w:pPr>
      <w:r>
        <w:rPr>
          <w:rFonts w:ascii="Arial" w:hAnsi="Arial" w:cs="Arial"/>
          <w:b/>
          <w:bCs/>
          <w:sz w:val="16"/>
          <w:szCs w:val="16"/>
        </w:rPr>
        <w:t xml:space="preserve">                                             Прогнозируемые поступления доходов в бюджет муниципального района на 2016 год</w:t>
      </w:r>
    </w:p>
    <w:p w:rsidR="008D031D" w:rsidRDefault="008D031D" w:rsidP="008D031D"/>
    <w:tbl>
      <w:tblPr>
        <w:tblW w:w="11622" w:type="dxa"/>
        <w:tblInd w:w="7" w:type="dxa"/>
        <w:tblLayout w:type="fixed"/>
        <w:tblLook w:val="0000" w:firstRow="0" w:lastRow="0" w:firstColumn="0" w:lastColumn="0" w:noHBand="0" w:noVBand="0"/>
      </w:tblPr>
      <w:tblGrid>
        <w:gridCol w:w="1541"/>
        <w:gridCol w:w="9000"/>
        <w:gridCol w:w="1081"/>
      </w:tblGrid>
      <w:tr w:rsidR="008D031D" w:rsidRPr="00B324A0" w:rsidTr="001F143A">
        <w:trPr>
          <w:trHeight w:val="20"/>
        </w:trPr>
        <w:tc>
          <w:tcPr>
            <w:tcW w:w="1541"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Код бюджетной классиф</w:t>
            </w:r>
            <w:r w:rsidRPr="00B324A0">
              <w:rPr>
                <w:rFonts w:ascii="Arial" w:hAnsi="Arial" w:cs="Arial"/>
                <w:sz w:val="12"/>
                <w:szCs w:val="12"/>
              </w:rPr>
              <w:t>и</w:t>
            </w:r>
            <w:r w:rsidRPr="00B324A0">
              <w:rPr>
                <w:rFonts w:ascii="Arial" w:hAnsi="Arial" w:cs="Arial"/>
                <w:sz w:val="12"/>
                <w:szCs w:val="12"/>
              </w:rPr>
              <w:t>кации Российской Фед</w:t>
            </w:r>
            <w:r w:rsidRPr="00B324A0">
              <w:rPr>
                <w:rFonts w:ascii="Arial" w:hAnsi="Arial" w:cs="Arial"/>
                <w:sz w:val="12"/>
                <w:szCs w:val="12"/>
              </w:rPr>
              <w:t>е</w:t>
            </w:r>
            <w:r w:rsidRPr="00B324A0">
              <w:rPr>
                <w:rFonts w:ascii="Arial" w:hAnsi="Arial" w:cs="Arial"/>
                <w:sz w:val="12"/>
                <w:szCs w:val="12"/>
              </w:rPr>
              <w:t>рации</w:t>
            </w:r>
          </w:p>
        </w:tc>
        <w:tc>
          <w:tcPr>
            <w:tcW w:w="9000"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Наименование доходов</w:t>
            </w:r>
          </w:p>
        </w:tc>
        <w:tc>
          <w:tcPr>
            <w:tcW w:w="1081" w:type="dxa"/>
            <w:tcBorders>
              <w:top w:val="single" w:sz="4" w:space="0" w:color="auto"/>
              <w:left w:val="single" w:sz="4" w:space="0" w:color="auto"/>
              <w:bottom w:val="nil"/>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Сумма (рублей)</w:t>
            </w:r>
          </w:p>
        </w:tc>
      </w:tr>
      <w:tr w:rsidR="008D031D" w:rsidRPr="00B324A0" w:rsidTr="001F143A">
        <w:trPr>
          <w:trHeight w:val="20"/>
        </w:trPr>
        <w:tc>
          <w:tcPr>
            <w:tcW w:w="1541" w:type="dxa"/>
            <w:vMerge/>
            <w:tcBorders>
              <w:top w:val="single" w:sz="4" w:space="0" w:color="auto"/>
              <w:left w:val="single" w:sz="4" w:space="0" w:color="auto"/>
              <w:bottom w:val="nil"/>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tc>
        <w:tc>
          <w:tcPr>
            <w:tcW w:w="9000" w:type="dxa"/>
            <w:vMerge/>
            <w:tcBorders>
              <w:top w:val="single" w:sz="4" w:space="0" w:color="auto"/>
              <w:left w:val="single" w:sz="4" w:space="0" w:color="auto"/>
              <w:bottom w:val="nil"/>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tc>
        <w:tc>
          <w:tcPr>
            <w:tcW w:w="1081" w:type="dxa"/>
            <w:tcBorders>
              <w:top w:val="single" w:sz="4" w:space="0" w:color="auto"/>
              <w:left w:val="single" w:sz="4" w:space="0" w:color="auto"/>
              <w:bottom w:val="nil"/>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2016 год</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color w:val="000000"/>
                <w:sz w:val="12"/>
                <w:szCs w:val="12"/>
              </w:rPr>
            </w:pPr>
            <w:r w:rsidRPr="00B324A0">
              <w:rPr>
                <w:rFonts w:ascii="Arial" w:hAnsi="Arial" w:cs="Arial"/>
                <w:bCs/>
                <w:color w:val="000000"/>
                <w:sz w:val="12"/>
                <w:szCs w:val="12"/>
              </w:rPr>
              <w:t>1</w:t>
            </w:r>
          </w:p>
        </w:tc>
        <w:tc>
          <w:tcPr>
            <w:tcW w:w="9000" w:type="dxa"/>
            <w:tcBorders>
              <w:top w:val="single" w:sz="4" w:space="0" w:color="auto"/>
              <w:left w:val="nil"/>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color w:val="000000"/>
                <w:sz w:val="12"/>
                <w:szCs w:val="12"/>
              </w:rPr>
            </w:pPr>
            <w:r w:rsidRPr="00B324A0">
              <w:rPr>
                <w:rFonts w:ascii="Arial" w:hAnsi="Arial" w:cs="Arial"/>
                <w:bCs/>
                <w:color w:val="000000"/>
                <w:sz w:val="12"/>
                <w:szCs w:val="12"/>
              </w:rPr>
              <w:t>2</w:t>
            </w:r>
          </w:p>
        </w:tc>
        <w:tc>
          <w:tcPr>
            <w:tcW w:w="1081" w:type="dxa"/>
            <w:tcBorders>
              <w:top w:val="single" w:sz="4" w:space="0" w:color="auto"/>
              <w:left w:val="nil"/>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color w:val="000000"/>
                <w:sz w:val="12"/>
                <w:szCs w:val="12"/>
              </w:rPr>
            </w:pPr>
            <w:r w:rsidRPr="00B324A0">
              <w:rPr>
                <w:rFonts w:ascii="Arial" w:hAnsi="Arial" w:cs="Arial"/>
                <w:bCs/>
                <w:color w:val="000000"/>
                <w:sz w:val="12"/>
                <w:szCs w:val="12"/>
              </w:rPr>
              <w:t>3</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ДОХОДЫ, ВСЕГО</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529 421 202,00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highlight w:val="yellow"/>
              </w:rPr>
            </w:pPr>
            <w:r w:rsidRPr="00B324A0">
              <w:rPr>
                <w:rFonts w:ascii="Arial" w:hAnsi="Arial" w:cs="Arial"/>
                <w:b/>
                <w:bCs/>
                <w:color w:val="000000"/>
                <w:sz w:val="12"/>
                <w:szCs w:val="12"/>
              </w:rPr>
              <w:t>1 00 00000 00 0000 000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НАЛОГОВЫЕ И НЕНАЛОГОВЫЕ ДОХОДЫ</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182 462 300,00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1 01 02000 01 0000 110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pStyle w:val="ConsPlusNormal"/>
              <w:jc w:val="center"/>
              <w:rPr>
                <w:b/>
                <w:sz w:val="12"/>
                <w:szCs w:val="12"/>
              </w:rPr>
            </w:pPr>
          </w:p>
          <w:p w:rsidR="008D031D" w:rsidRPr="00B324A0" w:rsidRDefault="008D031D" w:rsidP="00675495">
            <w:pPr>
              <w:pStyle w:val="ConsPlusNormal"/>
              <w:jc w:val="center"/>
              <w:rPr>
                <w:b/>
                <w:sz w:val="12"/>
                <w:szCs w:val="12"/>
              </w:rPr>
            </w:pPr>
            <w:r w:rsidRPr="00B324A0">
              <w:rPr>
                <w:sz w:val="12"/>
                <w:szCs w:val="12"/>
              </w:rPr>
              <w:t>НАЛОГИ НА ПРИБЫЛЬ, ДОХОДЫ</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p>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125 764 600,00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1 01 02000 01 0000 110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bookmarkStart w:id="0" w:name="RANGE!A15:D15"/>
            <w:r w:rsidRPr="00B324A0">
              <w:rPr>
                <w:rFonts w:ascii="Arial" w:hAnsi="Arial" w:cs="Arial"/>
                <w:b/>
                <w:bCs/>
                <w:sz w:val="12"/>
                <w:szCs w:val="12"/>
              </w:rPr>
              <w:t>Налог на доходы физических лиц</w:t>
            </w:r>
            <w:bookmarkEnd w:id="0"/>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125 764 600,00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lastRenderedPageBreak/>
              <w:t>1 01 02010 01 0000 110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bookmarkStart w:id="1" w:name="RANGE!A16:D16"/>
            <w:r w:rsidRPr="00B324A0">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1"/>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124 248 400,00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1 01 02020 01 0000 110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bookmarkStart w:id="2" w:name="RANGE!A17:D17"/>
            <w:r w:rsidRPr="00B324A0">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w:t>
            </w:r>
            <w:r w:rsidRPr="00B324A0">
              <w:rPr>
                <w:rFonts w:ascii="Arial" w:hAnsi="Arial" w:cs="Arial"/>
                <w:sz w:val="12"/>
                <w:szCs w:val="12"/>
              </w:rPr>
              <w:t>у</w:t>
            </w:r>
            <w:r w:rsidRPr="00B324A0">
              <w:rPr>
                <w:rFonts w:ascii="Arial" w:hAnsi="Arial" w:cs="Arial"/>
                <w:sz w:val="12"/>
                <w:szCs w:val="12"/>
              </w:rPr>
              <w:t>альных предпринимателей, нотариусов, занимающихся частной практикой, адвокатов, учредивших адвокатские кабинеты, и других лиц, занимающихся час</w:t>
            </w:r>
            <w:r w:rsidRPr="00B324A0">
              <w:rPr>
                <w:rFonts w:ascii="Arial" w:hAnsi="Arial" w:cs="Arial"/>
                <w:sz w:val="12"/>
                <w:szCs w:val="12"/>
              </w:rPr>
              <w:t>т</w:t>
            </w:r>
            <w:r w:rsidRPr="00B324A0">
              <w:rPr>
                <w:rFonts w:ascii="Arial" w:hAnsi="Arial" w:cs="Arial"/>
                <w:sz w:val="12"/>
                <w:szCs w:val="12"/>
              </w:rPr>
              <w:t>ной практикой в соответствии со статьей 227 Налогового кодекса Российской Федерации</w:t>
            </w:r>
            <w:bookmarkEnd w:id="2"/>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361 200,00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1 01 02030 01 0000 110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bookmarkStart w:id="3" w:name="RANGE!A18:D18"/>
            <w:r w:rsidRPr="00B324A0">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3"/>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1 022 800,00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color w:val="000000"/>
                <w:sz w:val="12"/>
                <w:szCs w:val="12"/>
              </w:rPr>
              <w:t>1 01 02040 01 0000 110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bookmarkStart w:id="4" w:name="RANGE!A19:D19"/>
            <w:r w:rsidRPr="00B324A0">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w:t>
            </w:r>
            <w:r w:rsidRPr="00B324A0">
              <w:rPr>
                <w:rFonts w:ascii="Arial" w:hAnsi="Arial" w:cs="Arial"/>
                <w:sz w:val="12"/>
                <w:szCs w:val="12"/>
              </w:rPr>
              <w:t>к</w:t>
            </w:r>
            <w:r w:rsidRPr="00B324A0">
              <w:rPr>
                <w:rFonts w:ascii="Arial" w:hAnsi="Arial" w:cs="Arial"/>
                <w:sz w:val="12"/>
                <w:szCs w:val="12"/>
              </w:rPr>
              <w:t>са Российской Федерации</w:t>
            </w:r>
            <w:bookmarkEnd w:id="4"/>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132 200,00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1 03 00000 00 0000 000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color w:val="000000"/>
                <w:sz w:val="12"/>
                <w:szCs w:val="12"/>
              </w:rPr>
              <w:t>НАЛОГИ НА ТОВАРЫ (РАБОТЫ, УСЛУГИ), РЕАЛИЗУЕМЫЕ НА ТЕРРИТОРИИ РОССИЙСКОЙ ФЕДЕРАЦИИ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color w:val="000000"/>
                <w:sz w:val="12"/>
                <w:szCs w:val="12"/>
              </w:rPr>
              <w:t>6 543 000,00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color w:val="000000"/>
                <w:sz w:val="12"/>
                <w:szCs w:val="12"/>
              </w:rPr>
            </w:pPr>
            <w:r w:rsidRPr="00B324A0">
              <w:rPr>
                <w:rFonts w:ascii="Arial" w:hAnsi="Arial" w:cs="Arial"/>
                <w:bCs/>
                <w:color w:val="000000"/>
                <w:sz w:val="12"/>
                <w:szCs w:val="12"/>
              </w:rPr>
              <w:t>1 03 02230 01 0000 110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p>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2 190 400,00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Cs/>
                <w:color w:val="000000"/>
                <w:sz w:val="12"/>
                <w:szCs w:val="12"/>
              </w:rPr>
              <w:t>1 03 02240 01 0000 110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w:t>
            </w:r>
            <w:r w:rsidRPr="00B324A0">
              <w:rPr>
                <w:rFonts w:ascii="Arial" w:hAnsi="Arial" w:cs="Arial"/>
                <w:bCs/>
                <w:sz w:val="12"/>
                <w:szCs w:val="12"/>
              </w:rPr>
              <w:t>е</w:t>
            </w:r>
            <w:r w:rsidRPr="00B324A0">
              <w:rPr>
                <w:rFonts w:ascii="Arial" w:hAnsi="Arial" w:cs="Arial"/>
                <w:bCs/>
                <w:sz w:val="12"/>
                <w:szCs w:val="12"/>
              </w:rPr>
              <w:t>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p>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58 800,00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Cs/>
                <w:color w:val="000000"/>
                <w:sz w:val="12"/>
                <w:szCs w:val="12"/>
              </w:rPr>
              <w:t>1 03 02250 01 0000 110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w:t>
            </w:r>
            <w:r w:rsidRPr="00B324A0">
              <w:rPr>
                <w:rFonts w:ascii="Arial" w:hAnsi="Arial" w:cs="Arial"/>
                <w:bCs/>
                <w:sz w:val="12"/>
                <w:szCs w:val="12"/>
              </w:rPr>
              <w:t>е</w:t>
            </w:r>
            <w:r w:rsidRPr="00B324A0">
              <w:rPr>
                <w:rFonts w:ascii="Arial" w:hAnsi="Arial" w:cs="Arial"/>
                <w:bCs/>
                <w:sz w:val="12"/>
                <w:szCs w:val="12"/>
              </w:rPr>
              <w:t>тами с учетом установленных дифференцированных нормативов отчислений в местные бюджеты</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p>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4 293 800,00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Cs/>
                <w:color w:val="000000"/>
                <w:sz w:val="12"/>
                <w:szCs w:val="12"/>
              </w:rPr>
              <w:t>1 03 02260 01 0000 110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w:t>
            </w:r>
            <w:r w:rsidRPr="00B324A0">
              <w:rPr>
                <w:rFonts w:ascii="Arial" w:hAnsi="Arial" w:cs="Arial"/>
                <w:bCs/>
                <w:sz w:val="12"/>
                <w:szCs w:val="12"/>
              </w:rPr>
              <w:t>а</w:t>
            </w:r>
            <w:r w:rsidRPr="00B324A0">
              <w:rPr>
                <w:rFonts w:ascii="Arial" w:hAnsi="Arial" w:cs="Arial"/>
                <w:bCs/>
                <w:sz w:val="12"/>
                <w:szCs w:val="12"/>
              </w:rPr>
              <w:t>ми с учетом установленных дифференцированных нормативов отчислений в местные бюджеты</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p>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1 05 00000 00 0000 000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НАЛОГИ НА СОВОКУПНЫЙ ДОХОД</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22 090 700,00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color w:val="000000"/>
                <w:sz w:val="12"/>
                <w:szCs w:val="12"/>
              </w:rPr>
              <w:t>1 05 02000 02 0000 110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Единый налог на вмененный доход для отдельных видов деятельности</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21 900 000,00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1 05 02010 02 0000 110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Единый налог на вмененный доход для отдельных видов деятельности</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21 883 000,00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1 05 02020 02 0000 110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Единый налог на вмененный доход для отдельных видов деятельности (за  налоговые периоды, истекшие до  1января 2011 года)</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17 000,00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color w:val="000000"/>
                <w:sz w:val="12"/>
                <w:szCs w:val="12"/>
              </w:rPr>
              <w:t>1 05 03000 01 0000 110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Единый сельскохозяйственный налог</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100 700,00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1 05 03010 01 0000 110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Единый сельскохозяйственный налог</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100 700,00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color w:val="000000"/>
                <w:sz w:val="12"/>
                <w:szCs w:val="12"/>
              </w:rPr>
              <w:t>1 05 04000 02 0000 110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Налог, взимаемый в связи с применением патентной системы налогообложения</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ind w:left="57"/>
              <w:jc w:val="center"/>
              <w:rPr>
                <w:rFonts w:ascii="Arial" w:hAnsi="Arial" w:cs="Arial"/>
                <w:b/>
                <w:bCs/>
                <w:color w:val="000000"/>
                <w:sz w:val="12"/>
                <w:szCs w:val="12"/>
              </w:rPr>
            </w:pPr>
            <w:r w:rsidRPr="00B324A0">
              <w:rPr>
                <w:rFonts w:ascii="Arial" w:hAnsi="Arial" w:cs="Arial"/>
                <w:b/>
                <w:bCs/>
                <w:color w:val="000000"/>
                <w:sz w:val="12"/>
                <w:szCs w:val="12"/>
              </w:rPr>
              <w:t>90 000,00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1 05 04020 02 0000 110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ind w:right="481"/>
              <w:jc w:val="center"/>
              <w:rPr>
                <w:rFonts w:ascii="Arial" w:hAnsi="Arial" w:cs="Arial"/>
                <w:bCs/>
                <w:color w:val="000000"/>
                <w:sz w:val="12"/>
                <w:szCs w:val="12"/>
              </w:rPr>
            </w:pPr>
            <w:r w:rsidRPr="00B324A0">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ind w:left="57" w:right="481" w:firstLine="544"/>
              <w:jc w:val="center"/>
              <w:rPr>
                <w:rFonts w:ascii="Arial" w:hAnsi="Arial" w:cs="Arial"/>
                <w:bCs/>
                <w:color w:val="000000"/>
                <w:sz w:val="12"/>
                <w:szCs w:val="12"/>
              </w:rPr>
            </w:pPr>
          </w:p>
          <w:p w:rsidR="008D031D" w:rsidRPr="00B324A0" w:rsidRDefault="008D031D" w:rsidP="00675495">
            <w:pPr>
              <w:ind w:right="481"/>
              <w:jc w:val="center"/>
              <w:rPr>
                <w:rFonts w:ascii="Arial" w:hAnsi="Arial" w:cs="Arial"/>
                <w:bCs/>
                <w:color w:val="000000"/>
                <w:sz w:val="12"/>
                <w:szCs w:val="12"/>
              </w:rPr>
            </w:pPr>
            <w:r w:rsidRPr="00B324A0">
              <w:rPr>
                <w:rFonts w:ascii="Arial" w:hAnsi="Arial" w:cs="Arial"/>
                <w:bCs/>
                <w:color w:val="000000"/>
                <w:sz w:val="12"/>
                <w:szCs w:val="12"/>
              </w:rPr>
              <w:t>90 000,00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color w:val="000000"/>
                <w:sz w:val="12"/>
                <w:szCs w:val="12"/>
              </w:rPr>
              <w:t>1 08 03000 01 0000 110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Государственная пошлина  по делам, рассматриваемым  в судах общей юрисдикции, мировыми судьями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2 900 000,00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color w:val="000000"/>
                <w:sz w:val="12"/>
                <w:szCs w:val="12"/>
              </w:rPr>
            </w:pPr>
            <w:r w:rsidRPr="00B324A0">
              <w:rPr>
                <w:rFonts w:ascii="Arial" w:hAnsi="Arial" w:cs="Arial"/>
                <w:bCs/>
                <w:color w:val="000000"/>
                <w:sz w:val="12"/>
                <w:szCs w:val="12"/>
              </w:rPr>
              <w:t>1 08 03010 01 0000 110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w:t>
            </w:r>
            <w:r w:rsidRPr="00B324A0">
              <w:rPr>
                <w:rFonts w:ascii="Arial" w:hAnsi="Arial" w:cs="Arial"/>
                <w:bCs/>
                <w:sz w:val="12"/>
                <w:szCs w:val="12"/>
              </w:rPr>
              <w:t>е</w:t>
            </w:r>
            <w:r w:rsidRPr="00B324A0">
              <w:rPr>
                <w:rFonts w:ascii="Arial" w:hAnsi="Arial" w:cs="Arial"/>
                <w:bCs/>
                <w:sz w:val="12"/>
                <w:szCs w:val="12"/>
              </w:rPr>
              <w:t>рации)</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2 900 000,00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highlight w:val="yellow"/>
              </w:rPr>
            </w:pPr>
            <w:r w:rsidRPr="00B324A0">
              <w:rPr>
                <w:rFonts w:ascii="Arial" w:hAnsi="Arial" w:cs="Arial"/>
                <w:b/>
                <w:bCs/>
                <w:color w:val="000000"/>
                <w:sz w:val="12"/>
                <w:szCs w:val="12"/>
              </w:rPr>
              <w:t>1 11 00000 00 0000 000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ДОХОДЫ ОТ ИСПОЛЬЗОВАНИЯ ИМУЩЕСТВА, НАХОДЯЩЕГОСЯ В ГОСУДАРСТВЕННОЙ И МУНИЦИПАЛЬНОЙ СОБСТВЕННОСТИ</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12 124 000,00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1 11 05000 00 0000 120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p>
          <w:p w:rsidR="008D031D" w:rsidRPr="00B324A0" w:rsidRDefault="008D031D" w:rsidP="00675495">
            <w:pPr>
              <w:jc w:val="center"/>
              <w:rPr>
                <w:rFonts w:ascii="Arial" w:hAnsi="Arial" w:cs="Arial"/>
                <w:b/>
                <w:bCs/>
                <w:sz w:val="12"/>
                <w:szCs w:val="12"/>
              </w:rPr>
            </w:pPr>
          </w:p>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6 056 000,00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1 11 05013 10 0000 120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6 056 000,00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1 11 05035 05 0000 120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5 500 000,00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1 11 07000 00 0000 120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Платежи от государственных и муниципальных унитарных предприятий</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5 000,00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bCs/>
                <w:color w:val="000000"/>
                <w:sz w:val="12"/>
                <w:szCs w:val="12"/>
              </w:rPr>
              <w:t>1 11 07015 05 0000 120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w:t>
            </w:r>
            <w:r w:rsidRPr="00B324A0">
              <w:rPr>
                <w:rFonts w:ascii="Arial" w:hAnsi="Arial" w:cs="Arial"/>
                <w:sz w:val="12"/>
                <w:szCs w:val="12"/>
              </w:rPr>
              <w:t>н</w:t>
            </w:r>
            <w:r w:rsidRPr="00B324A0">
              <w:rPr>
                <w:rFonts w:ascii="Arial" w:hAnsi="Arial" w:cs="Arial"/>
                <w:sz w:val="12"/>
                <w:szCs w:val="12"/>
              </w:rPr>
              <w:t>ных муниципальными районами</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5 000,00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sz w:val="12"/>
                <w:szCs w:val="12"/>
              </w:rPr>
              <w:t>1 11 09000 00 0000 120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pStyle w:val="ConsPlusNormal"/>
              <w:jc w:val="center"/>
              <w:rPr>
                <w:b/>
                <w:sz w:val="12"/>
                <w:szCs w:val="12"/>
              </w:rPr>
            </w:pPr>
            <w:r w:rsidRPr="00B324A0">
              <w:rPr>
                <w:b/>
                <w:sz w:val="12"/>
                <w:szCs w:val="12"/>
              </w:rPr>
              <w:t>Прочие доходы от использования имущества и прав, находящихся в государственной и муниципальной собственности (за исключен</w:t>
            </w:r>
            <w:r w:rsidRPr="00B324A0">
              <w:rPr>
                <w:b/>
                <w:sz w:val="12"/>
                <w:szCs w:val="12"/>
              </w:rPr>
              <w:t>и</w:t>
            </w:r>
            <w:r w:rsidRPr="00B324A0">
              <w:rPr>
                <w:b/>
                <w:sz w:val="12"/>
                <w:szCs w:val="12"/>
              </w:rPr>
              <w:t>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p>
          <w:p w:rsidR="008D031D" w:rsidRPr="00B324A0" w:rsidRDefault="008D031D" w:rsidP="00675495">
            <w:pPr>
              <w:jc w:val="center"/>
              <w:rPr>
                <w:rFonts w:ascii="Arial" w:hAnsi="Arial" w:cs="Arial"/>
                <w:b/>
                <w:sz w:val="12"/>
                <w:szCs w:val="12"/>
              </w:rPr>
            </w:pPr>
            <w:r w:rsidRPr="00B324A0">
              <w:rPr>
                <w:rFonts w:ascii="Arial" w:hAnsi="Arial" w:cs="Arial"/>
                <w:b/>
                <w:sz w:val="12"/>
                <w:szCs w:val="12"/>
              </w:rPr>
              <w:t>563 000,00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bCs/>
                <w:sz w:val="12"/>
                <w:szCs w:val="12"/>
              </w:rPr>
              <w:t>1 11 09045 05 0000 120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autoSpaceDE w:val="0"/>
              <w:autoSpaceDN w:val="0"/>
              <w:adjustRightInd w:val="0"/>
              <w:jc w:val="center"/>
              <w:rPr>
                <w:rFonts w:ascii="Arial" w:hAnsi="Arial" w:cs="Arial"/>
                <w:sz w:val="12"/>
                <w:szCs w:val="12"/>
              </w:rPr>
            </w:pPr>
            <w:r w:rsidRPr="00B324A0">
              <w:rPr>
                <w:rFonts w:ascii="Arial" w:hAnsi="Arial" w:cs="Arial"/>
                <w:bCs/>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563 000,00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color w:val="000000"/>
                <w:sz w:val="12"/>
                <w:szCs w:val="12"/>
              </w:rPr>
              <w:t>1 12 00000 00 0000 000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ПЛАТЕЖИ ПРИ ПОЛЬЗОВАНИИ ПРИРОДНЫМИ РЕСУРСАМИ</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490 000,00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color w:val="000000"/>
                <w:sz w:val="12"/>
                <w:szCs w:val="12"/>
              </w:rPr>
              <w:t>1 12 01000 01 0000 120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Плата за негативное воздействие на окружающую среду</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490 000,00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1 12 01010 01 0000 120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Плата  за выбросы загрязняющих веществ в атмосферный воздух стационарными объектами</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188 600,00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color w:val="000000"/>
                <w:sz w:val="12"/>
                <w:szCs w:val="12"/>
              </w:rPr>
            </w:pPr>
            <w:r w:rsidRPr="00B324A0">
              <w:rPr>
                <w:rFonts w:ascii="Arial" w:hAnsi="Arial" w:cs="Arial"/>
                <w:bCs/>
                <w:color w:val="000000"/>
                <w:sz w:val="12"/>
                <w:szCs w:val="12"/>
              </w:rPr>
              <w:t>1 12 01020 01 00001 20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Плата за выбросы загрязняющих веществ в атмосферный воздух передвижными  объектами</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color w:val="000000"/>
                <w:sz w:val="12"/>
                <w:szCs w:val="12"/>
              </w:rPr>
            </w:pPr>
            <w:r w:rsidRPr="00B324A0">
              <w:rPr>
                <w:rFonts w:ascii="Arial" w:hAnsi="Arial" w:cs="Arial"/>
                <w:bCs/>
                <w:color w:val="000000"/>
                <w:sz w:val="12"/>
                <w:szCs w:val="12"/>
              </w:rPr>
              <w:t>1 12 01030 01 0000 120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Плата  за сбросы загрязняющих веществ в водные объекты</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148 400,00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1 12 01040 01 0000 120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Плата за размещение отходов производства и потребления</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153 000,00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color w:val="000000"/>
                <w:sz w:val="12"/>
                <w:szCs w:val="12"/>
              </w:rPr>
              <w:t>114 00000 00 0000 000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ДОХОДЫ ОТ ПРОДАЖИ МАТЕРИАЛЬНЫХ И НЕМАТЕРИАЛЬНЫХ АКТИВОВ</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7 700 000,00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1 14 02000 00 0000 000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p>
          <w:p w:rsidR="008D031D" w:rsidRPr="00B324A0" w:rsidRDefault="008D031D" w:rsidP="00675495">
            <w:pPr>
              <w:jc w:val="center"/>
              <w:rPr>
                <w:rFonts w:ascii="Arial" w:hAnsi="Arial" w:cs="Arial"/>
                <w:b/>
                <w:bCs/>
                <w:sz w:val="12"/>
                <w:szCs w:val="12"/>
              </w:rPr>
            </w:pPr>
          </w:p>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3 350 000,00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1 14 02052 05 0000 410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w:t>
            </w:r>
            <w:r w:rsidRPr="00B324A0">
              <w:rPr>
                <w:rFonts w:ascii="Arial" w:hAnsi="Arial" w:cs="Arial"/>
                <w:sz w:val="12"/>
                <w:szCs w:val="12"/>
              </w:rPr>
              <w:t>о</w:t>
            </w:r>
            <w:r w:rsidRPr="00B324A0">
              <w:rPr>
                <w:rFonts w:ascii="Arial" w:hAnsi="Arial" w:cs="Arial"/>
                <w:sz w:val="12"/>
                <w:szCs w:val="12"/>
              </w:rPr>
              <w:t>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3 350 000,00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color w:val="000000"/>
                <w:sz w:val="12"/>
                <w:szCs w:val="12"/>
              </w:rPr>
              <w:t>1 14 06000 00 0000 430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Доходы от продажи земельных участков, находящихся в государственной и муниципальной собственности</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4 350 000,00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color w:val="000000"/>
                <w:sz w:val="12"/>
                <w:szCs w:val="12"/>
              </w:rPr>
            </w:pPr>
            <w:r w:rsidRPr="00B324A0">
              <w:rPr>
                <w:rFonts w:ascii="Arial" w:hAnsi="Arial" w:cs="Arial"/>
                <w:bCs/>
                <w:color w:val="000000"/>
                <w:sz w:val="12"/>
                <w:szCs w:val="12"/>
              </w:rPr>
              <w:t>1 14 06013 10 0000 430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4 350 000,00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1 16 00000 00 0000 000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ШТРАФЫ, САНКЦИИ, ВОЗМЕЩЕНИЕ УЩЕРБА</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4 850 000,00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1 16 03000 00 0000 140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Денежные взыскания (штрафы) за нарушение законодательства о налогах и сборах</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40 000,00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1 16 03010 01 0000 140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Денежные взыскания (штрафы) за  нарушение законодательства о налогах  и сборах, предусмотренных статьями 116,118, статьей 119.1, пунктами 1 и 2 ст</w:t>
            </w:r>
            <w:r w:rsidRPr="00B324A0">
              <w:rPr>
                <w:rFonts w:ascii="Arial" w:hAnsi="Arial" w:cs="Arial"/>
                <w:sz w:val="12"/>
                <w:szCs w:val="12"/>
              </w:rPr>
              <w:t>а</w:t>
            </w:r>
            <w:r w:rsidRPr="00B324A0">
              <w:rPr>
                <w:rFonts w:ascii="Arial" w:hAnsi="Arial" w:cs="Arial"/>
                <w:sz w:val="12"/>
                <w:szCs w:val="12"/>
              </w:rPr>
              <w:t>тьи 120,статьями 125,126,128,129,129.1,132,133,134,135,135.1 Налогового кодекса Российской Федерации</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40 000,00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color w:val="000000"/>
                <w:sz w:val="12"/>
                <w:szCs w:val="12"/>
              </w:rPr>
              <w:t>1 16 25000 00 0000 140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p>
          <w:p w:rsidR="008D031D" w:rsidRPr="00B324A0" w:rsidRDefault="008D031D" w:rsidP="00675495">
            <w:pPr>
              <w:jc w:val="center"/>
              <w:rPr>
                <w:rFonts w:ascii="Arial" w:hAnsi="Arial" w:cs="Arial"/>
                <w:b/>
                <w:sz w:val="12"/>
                <w:szCs w:val="12"/>
              </w:rPr>
            </w:pPr>
          </w:p>
          <w:p w:rsidR="008D031D" w:rsidRPr="00B324A0" w:rsidRDefault="008D031D" w:rsidP="00675495">
            <w:pPr>
              <w:jc w:val="center"/>
              <w:rPr>
                <w:rFonts w:ascii="Arial" w:hAnsi="Arial" w:cs="Arial"/>
                <w:b/>
                <w:sz w:val="12"/>
                <w:szCs w:val="12"/>
              </w:rPr>
            </w:pPr>
            <w:r w:rsidRPr="00B324A0">
              <w:rPr>
                <w:rFonts w:ascii="Arial" w:hAnsi="Arial" w:cs="Arial"/>
                <w:b/>
                <w:sz w:val="12"/>
                <w:szCs w:val="12"/>
              </w:rPr>
              <w:t>285 000,00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1 16 25030 01 0000 140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Денежные взыскания (штрафы) за нарушение законодательства Российской Федерации об охране и использовании животного мира</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23 000,00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1 16 25050 01 0000 140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Денежные взыскания (штрафы) за нарушение законодательства в области охраны окружающей среды</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252 000,00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color w:val="000000"/>
                <w:sz w:val="12"/>
                <w:szCs w:val="12"/>
              </w:rPr>
            </w:pPr>
            <w:r w:rsidRPr="00B324A0">
              <w:rPr>
                <w:rFonts w:ascii="Arial" w:hAnsi="Arial" w:cs="Arial"/>
                <w:bCs/>
                <w:color w:val="000000"/>
                <w:sz w:val="12"/>
                <w:szCs w:val="12"/>
              </w:rPr>
              <w:t>1 16 25060 01 0000 140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Денежные взыскания (штрафы) за нарушение земельного законодательства</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10 000,00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1 16 28000 01 0000 140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p>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375 000,00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bCs/>
                <w:color w:val="000000"/>
                <w:sz w:val="12"/>
                <w:szCs w:val="12"/>
              </w:rPr>
              <w:t>1 16 43000 01 0000 140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Денежные взыскания (штрафы) за нарушение законодательства Российской Федерации об административных правонарушениях, предусмотре</w:t>
            </w:r>
            <w:r w:rsidRPr="00B324A0">
              <w:rPr>
                <w:rFonts w:ascii="Arial" w:hAnsi="Arial" w:cs="Arial"/>
                <w:b/>
                <w:bCs/>
                <w:sz w:val="12"/>
                <w:szCs w:val="12"/>
              </w:rPr>
              <w:t>н</w:t>
            </w:r>
            <w:r w:rsidRPr="00B324A0">
              <w:rPr>
                <w:rFonts w:ascii="Arial" w:hAnsi="Arial" w:cs="Arial"/>
                <w:b/>
                <w:bCs/>
                <w:sz w:val="12"/>
                <w:szCs w:val="12"/>
              </w:rPr>
              <w:t>ные статьей 20.25 Кодекса Российской Федерации об административных правонарушениях</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p>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1 010 500,00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color w:val="000000"/>
                <w:sz w:val="12"/>
                <w:szCs w:val="12"/>
              </w:rPr>
            </w:pPr>
            <w:r w:rsidRPr="00B324A0">
              <w:rPr>
                <w:rFonts w:ascii="Arial" w:hAnsi="Arial" w:cs="Arial"/>
                <w:b/>
                <w:color w:val="000000"/>
                <w:sz w:val="12"/>
                <w:szCs w:val="12"/>
              </w:rPr>
              <w:t>1 16 90000 00 0000 140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Прочие  поступления от денежных взысканий (штрафов) и иных сумм в возмещение ущерба</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3 139 500,00</w:t>
            </w:r>
          </w:p>
        </w:tc>
      </w:tr>
      <w:tr w:rsidR="008D031D" w:rsidRPr="00B324A0" w:rsidTr="001F143A">
        <w:trPr>
          <w:trHeight w:val="20"/>
        </w:trPr>
        <w:tc>
          <w:tcPr>
            <w:tcW w:w="154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color w:val="000000"/>
                <w:sz w:val="12"/>
                <w:szCs w:val="12"/>
              </w:rPr>
            </w:pPr>
            <w:r w:rsidRPr="00B324A0">
              <w:rPr>
                <w:rFonts w:ascii="Arial" w:hAnsi="Arial" w:cs="Arial"/>
                <w:bCs/>
                <w:color w:val="000000"/>
                <w:sz w:val="12"/>
                <w:szCs w:val="12"/>
              </w:rPr>
              <w:t>1 16 90050 05 0000 140</w:t>
            </w:r>
          </w:p>
        </w:tc>
        <w:tc>
          <w:tcPr>
            <w:tcW w:w="9000"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1081" w:type="dxa"/>
            <w:tcBorders>
              <w:top w:val="nil"/>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3 139 500,00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2 00 00000 00 0000 000</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Безвозмездные поступления</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346 958 902,00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2 02 01000 00 0000 151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Дотации бюджетам субъектов Российской Федерации и муниципальных образований</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2 693 000,00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2 02 01001 05 0000 151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Дотация  на выравнивание бюджетной обеспеченности муниципальных районов</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2 693 000,00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2 02 02000 00 0000 151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Субсидии  бюджетам субъектов Российской Федерации и муниципальных образований (межбюджетные субсидии)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sz w:val="12"/>
                <w:szCs w:val="12"/>
              </w:rPr>
            </w:pPr>
            <w:r w:rsidRPr="00B324A0">
              <w:rPr>
                <w:rFonts w:ascii="Arial" w:hAnsi="Arial" w:cs="Arial"/>
                <w:b/>
                <w:bCs/>
                <w:sz w:val="12"/>
                <w:szCs w:val="12"/>
              </w:rPr>
              <w:t>41 177 800,00</w:t>
            </w:r>
          </w:p>
          <w:p w:rsidR="008D031D" w:rsidRPr="00B324A0" w:rsidRDefault="008D031D" w:rsidP="00675495">
            <w:pPr>
              <w:jc w:val="center"/>
              <w:rPr>
                <w:rFonts w:ascii="Arial" w:hAnsi="Arial" w:cs="Arial"/>
                <w:b/>
                <w:bCs/>
                <w:sz w:val="12"/>
                <w:szCs w:val="12"/>
              </w:rPr>
            </w:pP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2 02 02999 05 8009 151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r w:rsidRPr="00B324A0">
              <w:rPr>
                <w:rFonts w:ascii="Arial" w:hAnsi="Arial" w:cs="Arial"/>
                <w:sz w:val="12"/>
                <w:szCs w:val="12"/>
              </w:rPr>
              <w:t>Субсидия бюджету муниципального района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34 000,00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2 02 02999 05 8011 151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w:t>
            </w:r>
            <w:r w:rsidRPr="00B324A0">
              <w:rPr>
                <w:rFonts w:ascii="Arial" w:hAnsi="Arial" w:cs="Arial"/>
                <w:sz w:val="12"/>
                <w:szCs w:val="12"/>
              </w:rPr>
              <w:t>е</w:t>
            </w:r>
            <w:r w:rsidRPr="00B324A0">
              <w:rPr>
                <w:rFonts w:ascii="Arial" w:hAnsi="Arial" w:cs="Arial"/>
                <w:sz w:val="12"/>
                <w:szCs w:val="12"/>
              </w:rPr>
              <w:t>тению коммунальных услуг</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37 653 800,00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2 02 02999 05 8049 151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Субсидия бюджету муниципального района на осуществление дорожной деятельности в отношении автомобильных дорог общего пользования местного значения</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3 490 000,00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2 02 03000 00 0000 151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bCs/>
                <w:color w:val="000000"/>
                <w:sz w:val="12"/>
                <w:szCs w:val="12"/>
              </w:rPr>
            </w:pPr>
            <w:r w:rsidRPr="00B324A0">
              <w:rPr>
                <w:rFonts w:ascii="Arial" w:hAnsi="Arial" w:cs="Arial"/>
                <w:b/>
                <w:bCs/>
                <w:color w:val="000000"/>
                <w:sz w:val="12"/>
                <w:szCs w:val="12"/>
              </w:rPr>
              <w:t>302 411 700,00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2 02 03001 05 0000 151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Субвенция на оплату жилищно-коммунальных услуг отдельным категориям граждан</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31 983 300,00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2 02 03007 05 0000 151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sz w:val="12"/>
                <w:szCs w:val="12"/>
              </w:rPr>
              <w:t>Субвенция для финансового обеспечения государственных полномочий по составлению (изменению, дополнению) списков кандидатов в присяжные засед</w:t>
            </w:r>
            <w:r w:rsidRPr="00B324A0">
              <w:rPr>
                <w:rFonts w:ascii="Arial" w:hAnsi="Arial" w:cs="Arial"/>
                <w:sz w:val="12"/>
                <w:szCs w:val="12"/>
              </w:rPr>
              <w:t>а</w:t>
            </w:r>
            <w:r w:rsidRPr="00B324A0">
              <w:rPr>
                <w:rFonts w:ascii="Arial" w:hAnsi="Arial" w:cs="Arial"/>
                <w:sz w:val="12"/>
                <w:szCs w:val="12"/>
              </w:rPr>
              <w:t>тели федеральных судов общей юрисдикции в Российской Федерации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8 700,00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2 02 03013 05 0000 151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882 000,00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2 02 03015 05 0000 151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679 000,00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2 02 03021 05 0000 151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bCs/>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w:t>
            </w:r>
            <w:r w:rsidRPr="00B324A0">
              <w:rPr>
                <w:rFonts w:ascii="Arial" w:hAnsi="Arial" w:cs="Arial"/>
                <w:bCs/>
                <w:sz w:val="12"/>
                <w:szCs w:val="12"/>
              </w:rPr>
              <w:t>о</w:t>
            </w:r>
            <w:r w:rsidRPr="00B324A0">
              <w:rPr>
                <w:rFonts w:ascii="Arial" w:hAnsi="Arial" w:cs="Arial"/>
                <w:bCs/>
                <w:sz w:val="12"/>
                <w:szCs w:val="12"/>
              </w:rPr>
              <w:t>вательные программы начального общего, основного общего и среднего общего образования</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p>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1 602 000,00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2 02 03024 05 9001 151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труженикам тыла</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675 300,00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2 02 03024 05 9002 151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ветеранам труда</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38 563 200,00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2 02 03024 05 9005 151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w:t>
            </w:r>
            <w:r w:rsidRPr="00B324A0">
              <w:rPr>
                <w:rFonts w:ascii="Arial" w:hAnsi="Arial" w:cs="Arial"/>
                <w:sz w:val="12"/>
                <w:szCs w:val="12"/>
              </w:rPr>
              <w:t>и</w:t>
            </w:r>
            <w:r w:rsidRPr="00B324A0">
              <w:rPr>
                <w:rFonts w:ascii="Arial" w:hAnsi="Arial" w:cs="Arial"/>
                <w:sz w:val="12"/>
                <w:szCs w:val="12"/>
              </w:rPr>
              <w:t>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w:t>
            </w:r>
            <w:r w:rsidRPr="00B324A0">
              <w:rPr>
                <w:rFonts w:ascii="Arial" w:hAnsi="Arial" w:cs="Arial"/>
                <w:sz w:val="12"/>
                <w:szCs w:val="12"/>
              </w:rPr>
              <w:t>ь</w:t>
            </w:r>
            <w:r w:rsidRPr="00B324A0">
              <w:rPr>
                <w:rFonts w:ascii="Arial" w:hAnsi="Arial" w:cs="Arial"/>
                <w:sz w:val="12"/>
                <w:szCs w:val="12"/>
              </w:rPr>
              <w:t>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w:t>
            </w:r>
            <w:r w:rsidRPr="00B324A0">
              <w:rPr>
                <w:rFonts w:ascii="Arial" w:hAnsi="Arial" w:cs="Arial"/>
                <w:sz w:val="12"/>
                <w:szCs w:val="12"/>
              </w:rPr>
              <w:t>е</w:t>
            </w:r>
            <w:r w:rsidRPr="00B324A0">
              <w:rPr>
                <w:rFonts w:ascii="Arial" w:hAnsi="Arial" w:cs="Arial"/>
                <w:sz w:val="12"/>
                <w:szCs w:val="12"/>
              </w:rPr>
              <w:t>мое образовательными организациями, возмещение расходов за пользование услугой доступа к сети Интернет муниципальных общеобразовательных орг</w:t>
            </w:r>
            <w:r w:rsidRPr="00B324A0">
              <w:rPr>
                <w:rFonts w:ascii="Arial" w:hAnsi="Arial" w:cs="Arial"/>
                <w:sz w:val="12"/>
                <w:szCs w:val="12"/>
              </w:rPr>
              <w:t>а</w:t>
            </w:r>
            <w:r w:rsidRPr="00B324A0">
              <w:rPr>
                <w:rFonts w:ascii="Arial" w:hAnsi="Arial" w:cs="Arial"/>
                <w:sz w:val="12"/>
                <w:szCs w:val="12"/>
              </w:rPr>
              <w:t>низаций, организующих обучение детей-инвалидов с использованием дистанционных образовательных технологий</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131 903 900,00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2 02 03024 05 9007 151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10 296 200,00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2 02 03024 05 9008 151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 xml:space="preserve">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 в соответствии с областным законом "О предоставлении мер социальной поддержки по оплате жилья и коммунальных услуг отдельным категориям граждан, </w:t>
            </w:r>
            <w:r w:rsidRPr="00B324A0">
              <w:rPr>
                <w:rFonts w:ascii="Arial" w:hAnsi="Arial" w:cs="Arial"/>
                <w:sz w:val="12"/>
                <w:szCs w:val="12"/>
              </w:rPr>
              <w:lastRenderedPageBreak/>
              <w:t>работающих и проживающих в сельских населённых пунктах и посёлках городского типа</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lastRenderedPageBreak/>
              <w:t>1 444 800,00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lastRenderedPageBreak/>
              <w:t>2 02 03024 05 9009 151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99 900,00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2 02 03024 05 9011 151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16 203 100,00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2 02 03024 05 9014 151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1 017 400,00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2 02 03024 05 9015 151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sz w:val="12"/>
                <w:szCs w:val="12"/>
              </w:rPr>
              <w:t>Субвенция на осуществление отдельных государственных полномочий по предоставлению мер социальной поддержки педагогическим работникам ( в том числе вышедшим на пенсию), членам их семей, проживающим в сельских населённых пунктах, рабочих посёлках( посёлках городского типа) Новгородской области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2 007 000,00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2 02 03024 05 9016 151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обеспечение доступа к информационно-телекоммуникационной сети "Интернет" муниципальных организаций, осуществляющих образовател</w:t>
            </w:r>
            <w:r w:rsidRPr="00B324A0">
              <w:rPr>
                <w:rFonts w:ascii="Arial" w:hAnsi="Arial" w:cs="Arial"/>
                <w:sz w:val="12"/>
                <w:szCs w:val="12"/>
              </w:rPr>
              <w:t>ь</w:t>
            </w:r>
            <w:r w:rsidRPr="00B324A0">
              <w:rPr>
                <w:rFonts w:ascii="Arial" w:hAnsi="Arial" w:cs="Arial"/>
                <w:sz w:val="12"/>
                <w:szCs w:val="12"/>
              </w:rPr>
              <w:t>ную деятельность по образовательным программам начального общего, основного общего и среднего общего образования</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260 400,00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2 02 03024 05 9017 151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Субвенция  на обеспечение отдельных государственных полномочий по назначению и выплате  пособий гражданам, имеющим детей</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3 216 000,00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2 02 03024 05 9019 151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Субвенция на осуществление отдельных государственных полномочий по присвоению статуса многодетной семьи и выдаче удостоверения, подтверждающ</w:t>
            </w:r>
            <w:r w:rsidRPr="00B324A0">
              <w:rPr>
                <w:rFonts w:ascii="Arial" w:hAnsi="Arial" w:cs="Arial"/>
                <w:color w:val="000000"/>
                <w:sz w:val="12"/>
                <w:szCs w:val="12"/>
              </w:rPr>
              <w:t>е</w:t>
            </w:r>
            <w:r w:rsidRPr="00B324A0">
              <w:rPr>
                <w:rFonts w:ascii="Arial" w:hAnsi="Arial" w:cs="Arial"/>
                <w:color w:val="000000"/>
                <w:sz w:val="12"/>
                <w:szCs w:val="12"/>
              </w:rPr>
              <w:t>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2 591 300,00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2 02 03024 05 9020 151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Субвенция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3 679 400,00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2 02 03024 05 9022 151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 курортном лечении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p>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5 000,00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2 02 03024 05 9023 151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ветеранов труда Новгородской обл</w:t>
            </w:r>
            <w:r w:rsidRPr="00B324A0">
              <w:rPr>
                <w:rFonts w:ascii="Arial" w:hAnsi="Arial" w:cs="Arial"/>
                <w:color w:val="000000"/>
                <w:sz w:val="12"/>
                <w:szCs w:val="12"/>
              </w:rPr>
              <w:t>а</w:t>
            </w:r>
            <w:r w:rsidRPr="00B324A0">
              <w:rPr>
                <w:rFonts w:ascii="Arial" w:hAnsi="Arial" w:cs="Arial"/>
                <w:color w:val="000000"/>
                <w:sz w:val="12"/>
                <w:szCs w:val="12"/>
              </w:rPr>
              <w:t>сти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color w:val="000000"/>
                <w:sz w:val="12"/>
                <w:szCs w:val="12"/>
              </w:rPr>
            </w:pPr>
            <w:r w:rsidRPr="00B324A0">
              <w:rPr>
                <w:rFonts w:ascii="Arial" w:hAnsi="Arial" w:cs="Arial"/>
                <w:color w:val="000000"/>
                <w:sz w:val="12"/>
                <w:szCs w:val="12"/>
              </w:rPr>
              <w:t>22 919 800,00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2 02 03024 05 9026 151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641 900,00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2 02 03024 05 9028 151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7 955 000,00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2 02 03024 05 9029 151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6 000,00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2 02 03024 05 9031 151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предоставление социальной выплаты на компенсацию (возмещение) расходов граждан по уплате процентов  за пользование кредитом (за</w:t>
            </w:r>
            <w:r w:rsidRPr="00B324A0">
              <w:rPr>
                <w:rFonts w:ascii="Arial" w:hAnsi="Arial" w:cs="Arial"/>
                <w:sz w:val="12"/>
                <w:szCs w:val="12"/>
              </w:rPr>
              <w:t>й</w:t>
            </w:r>
            <w:r w:rsidRPr="00B324A0">
              <w:rPr>
                <w:rFonts w:ascii="Arial" w:hAnsi="Arial" w:cs="Arial"/>
                <w:sz w:val="12"/>
                <w:szCs w:val="12"/>
              </w:rPr>
              <w:t>мом)</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2 230 600,00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2 02 03024 05 9032 151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осуществление отдельных государственных полномочий по назначению и выплате единовременного пособия одинокой матери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126 900,00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2 02 03024 05 9035 151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w:t>
            </w:r>
            <w:r w:rsidRPr="00B324A0">
              <w:rPr>
                <w:rFonts w:ascii="Arial" w:hAnsi="Arial" w:cs="Arial"/>
                <w:sz w:val="12"/>
                <w:szCs w:val="12"/>
              </w:rPr>
              <w:t>и</w:t>
            </w:r>
            <w:r w:rsidRPr="00B324A0">
              <w:rPr>
                <w:rFonts w:ascii="Arial" w:hAnsi="Arial" w:cs="Arial"/>
                <w:sz w:val="12"/>
                <w:szCs w:val="12"/>
              </w:rPr>
              <w:t>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8 300,00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2 02 03024 05 9036 151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B324A0">
              <w:rPr>
                <w:rFonts w:ascii="Arial" w:hAnsi="Arial" w:cs="Arial"/>
                <w:sz w:val="12"/>
                <w:szCs w:val="12"/>
              </w:rPr>
              <w:t>д</w:t>
            </w:r>
            <w:r w:rsidRPr="00B324A0">
              <w:rPr>
                <w:rFonts w:ascii="Arial" w:hAnsi="Arial" w:cs="Arial"/>
                <w:sz w:val="12"/>
                <w:szCs w:val="12"/>
              </w:rPr>
              <w:t>зорных животных, учёта,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w:t>
            </w:r>
            <w:r w:rsidRPr="00B324A0">
              <w:rPr>
                <w:rFonts w:ascii="Arial" w:hAnsi="Arial" w:cs="Arial"/>
                <w:sz w:val="12"/>
                <w:szCs w:val="12"/>
              </w:rPr>
              <w:t>т</w:t>
            </w:r>
            <w:r w:rsidRPr="00B324A0">
              <w:rPr>
                <w:rFonts w:ascii="Arial" w:hAnsi="Arial" w:cs="Arial"/>
                <w:sz w:val="12"/>
                <w:szCs w:val="12"/>
              </w:rPr>
              <w:t>ных</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254 800,00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2 02 03027 05 0000 151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12 645 700,00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2 02 03029 05 0000 151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компенсацию части платы, взимаемой с родителей (законных представителей) за присмотр и уход за детьми, посещающих образовательные организации, реализующие образовательную программу дошкольного образования</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2 964 000,00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2 02 03119 05 0000 151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bCs/>
                <w:sz w:val="12"/>
                <w:szCs w:val="12"/>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попечения родителей</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Cs/>
                <w:sz w:val="12"/>
                <w:szCs w:val="12"/>
              </w:rPr>
            </w:pPr>
          </w:p>
          <w:p w:rsidR="008D031D" w:rsidRPr="00B324A0" w:rsidRDefault="008D031D" w:rsidP="00675495">
            <w:pPr>
              <w:jc w:val="center"/>
              <w:rPr>
                <w:rFonts w:ascii="Arial" w:hAnsi="Arial" w:cs="Arial"/>
                <w:bCs/>
                <w:sz w:val="12"/>
                <w:szCs w:val="12"/>
              </w:rPr>
            </w:pPr>
            <w:r w:rsidRPr="00B324A0">
              <w:rPr>
                <w:rFonts w:ascii="Arial" w:hAnsi="Arial" w:cs="Arial"/>
                <w:bCs/>
                <w:sz w:val="12"/>
                <w:szCs w:val="12"/>
              </w:rPr>
              <w:t>5 155 600,00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2 02 03999 05 0000 151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Субвенция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385 200,00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2 02 04000 00 0000 151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b/>
                <w:bCs/>
                <w:sz w:val="12"/>
                <w:szCs w:val="12"/>
              </w:rPr>
              <w:t>Иные межбюджетные трансферты</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b/>
                <w:sz w:val="12"/>
                <w:szCs w:val="12"/>
              </w:rPr>
            </w:pPr>
            <w:r w:rsidRPr="00B324A0">
              <w:rPr>
                <w:rFonts w:ascii="Arial" w:hAnsi="Arial" w:cs="Arial"/>
                <w:b/>
                <w:sz w:val="12"/>
                <w:szCs w:val="12"/>
              </w:rPr>
              <w:t>676 402,00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2 02 04014 05 0000 151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p>
          <w:p w:rsidR="008D031D" w:rsidRPr="00B324A0" w:rsidRDefault="008D031D" w:rsidP="00675495">
            <w:pPr>
              <w:jc w:val="center"/>
              <w:rPr>
                <w:rFonts w:ascii="Arial" w:hAnsi="Arial" w:cs="Arial"/>
                <w:sz w:val="12"/>
                <w:szCs w:val="12"/>
              </w:rPr>
            </w:pPr>
            <w:r w:rsidRPr="00B324A0">
              <w:rPr>
                <w:rFonts w:ascii="Arial" w:hAnsi="Arial" w:cs="Arial"/>
                <w:sz w:val="12"/>
                <w:szCs w:val="12"/>
              </w:rPr>
              <w:t>631 402,00</w:t>
            </w:r>
          </w:p>
        </w:tc>
      </w:tr>
      <w:tr w:rsidR="008D031D" w:rsidRPr="00B324A0" w:rsidTr="001F143A">
        <w:trPr>
          <w:trHeight w:val="20"/>
        </w:trPr>
        <w:tc>
          <w:tcPr>
            <w:tcW w:w="15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2 02 04999 05 1005 151</w:t>
            </w:r>
          </w:p>
        </w:tc>
        <w:tc>
          <w:tcPr>
            <w:tcW w:w="9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Иные межбюджетные трансферты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0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D031D" w:rsidRPr="00B324A0" w:rsidRDefault="008D031D" w:rsidP="00675495">
            <w:pPr>
              <w:jc w:val="center"/>
              <w:rPr>
                <w:rFonts w:ascii="Arial" w:hAnsi="Arial" w:cs="Arial"/>
                <w:sz w:val="12"/>
                <w:szCs w:val="12"/>
              </w:rPr>
            </w:pPr>
            <w:r w:rsidRPr="00B324A0">
              <w:rPr>
                <w:rFonts w:ascii="Arial" w:hAnsi="Arial" w:cs="Arial"/>
                <w:sz w:val="12"/>
                <w:szCs w:val="12"/>
              </w:rPr>
              <w:t>45 000,00</w:t>
            </w:r>
          </w:p>
        </w:tc>
      </w:tr>
    </w:tbl>
    <w:p w:rsidR="00B324A0" w:rsidRDefault="00B324A0" w:rsidP="00B324A0">
      <w:pPr>
        <w:jc w:val="both"/>
        <w:rPr>
          <w:rFonts w:ascii="Arial" w:hAnsi="Arial" w:cs="Arial"/>
          <w:sz w:val="14"/>
          <w:szCs w:val="14"/>
        </w:rPr>
      </w:pPr>
    </w:p>
    <w:tbl>
      <w:tblPr>
        <w:tblW w:w="11624" w:type="dxa"/>
        <w:tblInd w:w="108" w:type="dxa"/>
        <w:tblLook w:val="04A0" w:firstRow="1" w:lastRow="0" w:firstColumn="1" w:lastColumn="0" w:noHBand="0" w:noVBand="1"/>
      </w:tblPr>
      <w:tblGrid>
        <w:gridCol w:w="7800"/>
        <w:gridCol w:w="480"/>
        <w:gridCol w:w="600"/>
        <w:gridCol w:w="960"/>
        <w:gridCol w:w="668"/>
        <w:gridCol w:w="1116"/>
      </w:tblGrid>
      <w:tr w:rsidR="00B324A0" w:rsidRPr="00B324A0" w:rsidTr="001F143A">
        <w:trPr>
          <w:trHeight w:val="20"/>
        </w:trPr>
        <w:tc>
          <w:tcPr>
            <w:tcW w:w="11624" w:type="dxa"/>
            <w:gridSpan w:val="6"/>
            <w:noWrap/>
            <w:vAlign w:val="center"/>
          </w:tcPr>
          <w:p w:rsidR="00B324A0" w:rsidRPr="00B324A0" w:rsidRDefault="00B324A0" w:rsidP="00675495">
            <w:pPr>
              <w:jc w:val="center"/>
              <w:rPr>
                <w:rFonts w:ascii="Arial" w:hAnsi="Arial" w:cs="Arial"/>
                <w:sz w:val="12"/>
                <w:szCs w:val="12"/>
              </w:rPr>
            </w:pPr>
            <w:r w:rsidRPr="00B324A0">
              <w:rPr>
                <w:rFonts w:ascii="Arial" w:hAnsi="Arial" w:cs="Arial"/>
                <w:sz w:val="12"/>
                <w:szCs w:val="12"/>
              </w:rPr>
              <w:t>Приложение 8</w:t>
            </w:r>
          </w:p>
          <w:p w:rsidR="00B324A0" w:rsidRPr="00B324A0" w:rsidRDefault="00B324A0" w:rsidP="00675495">
            <w:pPr>
              <w:jc w:val="center"/>
              <w:rPr>
                <w:rFonts w:ascii="Arial" w:hAnsi="Arial" w:cs="Arial"/>
                <w:sz w:val="12"/>
                <w:szCs w:val="12"/>
              </w:rPr>
            </w:pPr>
            <w:r w:rsidRPr="00B324A0">
              <w:rPr>
                <w:rFonts w:ascii="Arial" w:hAnsi="Arial" w:cs="Arial"/>
                <w:sz w:val="12"/>
                <w:szCs w:val="12"/>
              </w:rPr>
              <w:t>к решению Думы Валдайского муниципального района "О бюджете муниципального района на 2016 год"</w:t>
            </w:r>
            <w:r w:rsidRPr="00B324A0">
              <w:rPr>
                <w:rFonts w:ascii="Arial" w:hAnsi="Arial" w:cs="Arial"/>
                <w:color w:val="000000"/>
                <w:sz w:val="12"/>
                <w:szCs w:val="12"/>
              </w:rPr>
              <w:t>в редакции от 28.01.2016 №34</w:t>
            </w:r>
          </w:p>
          <w:p w:rsidR="00B324A0" w:rsidRPr="00B324A0" w:rsidRDefault="00B324A0" w:rsidP="00675495">
            <w:pPr>
              <w:ind w:left="-3901" w:firstLine="3901"/>
              <w:jc w:val="center"/>
              <w:rPr>
                <w:rFonts w:ascii="Arial" w:hAnsi="Arial" w:cs="Arial"/>
                <w:sz w:val="12"/>
                <w:szCs w:val="12"/>
              </w:rPr>
            </w:pPr>
          </w:p>
          <w:p w:rsidR="00B324A0" w:rsidRPr="00B324A0" w:rsidRDefault="00B324A0" w:rsidP="00675495">
            <w:pPr>
              <w:jc w:val="center"/>
              <w:rPr>
                <w:rFonts w:ascii="Arial" w:hAnsi="Arial" w:cs="Arial"/>
                <w:sz w:val="12"/>
                <w:szCs w:val="12"/>
              </w:rPr>
            </w:pPr>
            <w:r w:rsidRPr="00B324A0">
              <w:rPr>
                <w:rFonts w:ascii="Arial" w:hAnsi="Arial" w:cs="Arial"/>
                <w:b/>
                <w:bCs/>
                <w:sz w:val="12"/>
                <w:szCs w:val="12"/>
              </w:rPr>
              <w:t>Ведомственная структура расходов бюджета на 2016 год</w:t>
            </w:r>
          </w:p>
        </w:tc>
      </w:tr>
      <w:tr w:rsidR="00B324A0" w:rsidRPr="00B324A0" w:rsidTr="001F143A">
        <w:trPr>
          <w:trHeight w:val="20"/>
        </w:trPr>
        <w:tc>
          <w:tcPr>
            <w:tcW w:w="7800" w:type="dxa"/>
            <w:tcBorders>
              <w:top w:val="nil"/>
              <w:left w:val="nil"/>
              <w:bottom w:val="single" w:sz="4" w:space="0" w:color="auto"/>
              <w:right w:val="nil"/>
            </w:tcBorders>
            <w:noWrap/>
            <w:vAlign w:val="center"/>
          </w:tcPr>
          <w:p w:rsidR="00B324A0" w:rsidRPr="00B324A0" w:rsidRDefault="00B324A0" w:rsidP="00675495">
            <w:pPr>
              <w:jc w:val="center"/>
              <w:rPr>
                <w:rFonts w:ascii="Arial" w:hAnsi="Arial" w:cs="Arial"/>
                <w:color w:val="000000"/>
                <w:sz w:val="12"/>
                <w:szCs w:val="12"/>
              </w:rPr>
            </w:pPr>
          </w:p>
        </w:tc>
        <w:tc>
          <w:tcPr>
            <w:tcW w:w="480" w:type="dxa"/>
            <w:tcBorders>
              <w:top w:val="nil"/>
              <w:left w:val="nil"/>
              <w:bottom w:val="single" w:sz="4" w:space="0" w:color="auto"/>
              <w:right w:val="nil"/>
            </w:tcBorders>
            <w:noWrap/>
            <w:vAlign w:val="center"/>
          </w:tcPr>
          <w:p w:rsidR="00B324A0" w:rsidRPr="00B324A0" w:rsidRDefault="00B324A0" w:rsidP="00675495">
            <w:pPr>
              <w:jc w:val="center"/>
              <w:rPr>
                <w:rFonts w:ascii="Arial" w:hAnsi="Arial" w:cs="Arial"/>
                <w:color w:val="000000"/>
                <w:sz w:val="12"/>
                <w:szCs w:val="12"/>
              </w:rPr>
            </w:pPr>
          </w:p>
        </w:tc>
        <w:tc>
          <w:tcPr>
            <w:tcW w:w="600" w:type="dxa"/>
            <w:tcBorders>
              <w:top w:val="nil"/>
              <w:left w:val="nil"/>
              <w:bottom w:val="single" w:sz="4" w:space="0" w:color="auto"/>
              <w:right w:val="nil"/>
            </w:tcBorders>
            <w:noWrap/>
            <w:vAlign w:val="center"/>
          </w:tcPr>
          <w:p w:rsidR="00B324A0" w:rsidRPr="00B324A0" w:rsidRDefault="00B324A0" w:rsidP="00675495">
            <w:pPr>
              <w:jc w:val="center"/>
              <w:rPr>
                <w:rFonts w:ascii="Arial" w:hAnsi="Arial" w:cs="Arial"/>
                <w:color w:val="000000"/>
                <w:sz w:val="12"/>
                <w:szCs w:val="12"/>
              </w:rPr>
            </w:pPr>
          </w:p>
        </w:tc>
        <w:tc>
          <w:tcPr>
            <w:tcW w:w="960" w:type="dxa"/>
            <w:tcBorders>
              <w:top w:val="nil"/>
              <w:left w:val="nil"/>
              <w:bottom w:val="single" w:sz="4" w:space="0" w:color="auto"/>
              <w:right w:val="nil"/>
            </w:tcBorders>
            <w:noWrap/>
            <w:vAlign w:val="center"/>
          </w:tcPr>
          <w:p w:rsidR="00B324A0" w:rsidRPr="00B324A0" w:rsidRDefault="00B324A0" w:rsidP="00675495">
            <w:pPr>
              <w:jc w:val="center"/>
              <w:rPr>
                <w:rFonts w:ascii="Arial" w:hAnsi="Arial" w:cs="Arial"/>
                <w:color w:val="000000"/>
                <w:sz w:val="12"/>
                <w:szCs w:val="12"/>
              </w:rPr>
            </w:pPr>
          </w:p>
        </w:tc>
        <w:tc>
          <w:tcPr>
            <w:tcW w:w="668" w:type="dxa"/>
            <w:tcBorders>
              <w:top w:val="nil"/>
              <w:left w:val="nil"/>
              <w:bottom w:val="single" w:sz="4" w:space="0" w:color="auto"/>
              <w:right w:val="nil"/>
            </w:tcBorders>
            <w:noWrap/>
            <w:vAlign w:val="center"/>
          </w:tcPr>
          <w:p w:rsidR="00B324A0" w:rsidRPr="00B324A0" w:rsidRDefault="00B324A0" w:rsidP="00675495">
            <w:pPr>
              <w:jc w:val="center"/>
              <w:rPr>
                <w:rFonts w:ascii="Arial" w:hAnsi="Arial" w:cs="Arial"/>
                <w:color w:val="000000"/>
                <w:sz w:val="12"/>
                <w:szCs w:val="12"/>
              </w:rPr>
            </w:pPr>
          </w:p>
        </w:tc>
        <w:tc>
          <w:tcPr>
            <w:tcW w:w="1116" w:type="dxa"/>
            <w:tcBorders>
              <w:top w:val="nil"/>
              <w:left w:val="nil"/>
              <w:bottom w:val="single" w:sz="4" w:space="0" w:color="auto"/>
              <w:right w:val="nil"/>
            </w:tcBorders>
            <w:noWrap/>
            <w:vAlign w:val="center"/>
          </w:tcPr>
          <w:p w:rsidR="00B324A0" w:rsidRPr="00B324A0" w:rsidRDefault="00B324A0" w:rsidP="00675495">
            <w:pPr>
              <w:jc w:val="center"/>
              <w:rPr>
                <w:rFonts w:ascii="Arial" w:hAnsi="Arial" w:cs="Arial"/>
                <w:color w:val="000000"/>
                <w:sz w:val="12"/>
                <w:szCs w:val="12"/>
              </w:rPr>
            </w:pPr>
            <w:r w:rsidRPr="00B324A0">
              <w:rPr>
                <w:rFonts w:ascii="Arial" w:hAnsi="Arial" w:cs="Arial"/>
                <w:color w:val="000000"/>
                <w:sz w:val="12"/>
                <w:szCs w:val="12"/>
              </w:rPr>
              <w:t>руб. коп.</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rPr>
                <w:rFonts w:ascii="Arial" w:hAnsi="Arial" w:cs="Arial"/>
                <w:b/>
                <w:bCs/>
                <w:sz w:val="12"/>
                <w:szCs w:val="12"/>
              </w:rPr>
            </w:pPr>
            <w:r w:rsidRPr="00B324A0">
              <w:rPr>
                <w:rFonts w:ascii="Arial" w:hAnsi="Arial" w:cs="Arial"/>
                <w:b/>
                <w:bCs/>
                <w:sz w:val="12"/>
                <w:szCs w:val="12"/>
              </w:rPr>
              <w:t>Наименование</w:t>
            </w:r>
          </w:p>
        </w:tc>
        <w:tc>
          <w:tcPr>
            <w:tcW w:w="480" w:type="dxa"/>
            <w:tcBorders>
              <w:top w:val="nil"/>
              <w:left w:val="nil"/>
              <w:bottom w:val="single" w:sz="4" w:space="0" w:color="auto"/>
              <w:right w:val="single" w:sz="4" w:space="0" w:color="auto"/>
            </w:tcBorders>
            <w:vAlign w:val="center"/>
          </w:tcPr>
          <w:p w:rsidR="00B324A0" w:rsidRPr="00B324A0" w:rsidRDefault="00B324A0" w:rsidP="00675495">
            <w:pPr>
              <w:jc w:val="center"/>
              <w:rPr>
                <w:rFonts w:ascii="Arial" w:hAnsi="Arial" w:cs="Arial"/>
                <w:b/>
                <w:bCs/>
                <w:sz w:val="12"/>
                <w:szCs w:val="12"/>
              </w:rPr>
            </w:pPr>
            <w:r w:rsidRPr="00B324A0">
              <w:rPr>
                <w:rFonts w:ascii="Arial" w:hAnsi="Arial" w:cs="Arial"/>
                <w:b/>
                <w:bCs/>
                <w:sz w:val="12"/>
                <w:szCs w:val="12"/>
              </w:rPr>
              <w:t>Вед.</w:t>
            </w:r>
          </w:p>
        </w:tc>
        <w:tc>
          <w:tcPr>
            <w:tcW w:w="600" w:type="dxa"/>
            <w:tcBorders>
              <w:top w:val="nil"/>
              <w:left w:val="nil"/>
              <w:bottom w:val="single" w:sz="4" w:space="0" w:color="auto"/>
              <w:right w:val="single" w:sz="4" w:space="0" w:color="auto"/>
            </w:tcBorders>
            <w:vAlign w:val="center"/>
          </w:tcPr>
          <w:p w:rsidR="00B324A0" w:rsidRPr="00B324A0" w:rsidRDefault="00B324A0" w:rsidP="00675495">
            <w:pPr>
              <w:jc w:val="center"/>
              <w:rPr>
                <w:rFonts w:ascii="Arial" w:hAnsi="Arial" w:cs="Arial"/>
                <w:b/>
                <w:bCs/>
                <w:sz w:val="12"/>
                <w:szCs w:val="12"/>
              </w:rPr>
            </w:pPr>
            <w:r w:rsidRPr="00B324A0">
              <w:rPr>
                <w:rFonts w:ascii="Arial" w:hAnsi="Arial" w:cs="Arial"/>
                <w:b/>
                <w:bCs/>
                <w:sz w:val="12"/>
                <w:szCs w:val="12"/>
              </w:rPr>
              <w:t>Разд.</w:t>
            </w:r>
          </w:p>
        </w:tc>
        <w:tc>
          <w:tcPr>
            <w:tcW w:w="960" w:type="dxa"/>
            <w:tcBorders>
              <w:top w:val="nil"/>
              <w:left w:val="nil"/>
              <w:bottom w:val="single" w:sz="4" w:space="0" w:color="auto"/>
              <w:right w:val="single" w:sz="4" w:space="0" w:color="auto"/>
            </w:tcBorders>
            <w:vAlign w:val="center"/>
          </w:tcPr>
          <w:p w:rsidR="00B324A0" w:rsidRPr="00B324A0" w:rsidRDefault="00B324A0" w:rsidP="00675495">
            <w:pPr>
              <w:jc w:val="center"/>
              <w:rPr>
                <w:rFonts w:ascii="Arial" w:hAnsi="Arial" w:cs="Arial"/>
                <w:b/>
                <w:bCs/>
                <w:sz w:val="12"/>
                <w:szCs w:val="12"/>
              </w:rPr>
            </w:pPr>
            <w:r w:rsidRPr="00B324A0">
              <w:rPr>
                <w:rFonts w:ascii="Arial" w:hAnsi="Arial" w:cs="Arial"/>
                <w:b/>
                <w:bCs/>
                <w:sz w:val="12"/>
                <w:szCs w:val="12"/>
              </w:rPr>
              <w:t>Ц.ст.</w:t>
            </w:r>
          </w:p>
        </w:tc>
        <w:tc>
          <w:tcPr>
            <w:tcW w:w="668" w:type="dxa"/>
            <w:tcBorders>
              <w:top w:val="nil"/>
              <w:left w:val="nil"/>
              <w:bottom w:val="single" w:sz="4" w:space="0" w:color="auto"/>
              <w:right w:val="single" w:sz="4" w:space="0" w:color="auto"/>
            </w:tcBorders>
            <w:vAlign w:val="center"/>
          </w:tcPr>
          <w:p w:rsidR="00B324A0" w:rsidRPr="00B324A0" w:rsidRDefault="00B324A0" w:rsidP="00675495">
            <w:pPr>
              <w:jc w:val="center"/>
              <w:rPr>
                <w:rFonts w:ascii="Arial" w:hAnsi="Arial" w:cs="Arial"/>
                <w:b/>
                <w:bCs/>
                <w:sz w:val="12"/>
                <w:szCs w:val="12"/>
              </w:rPr>
            </w:pPr>
            <w:r w:rsidRPr="00B324A0">
              <w:rPr>
                <w:rFonts w:ascii="Arial" w:hAnsi="Arial" w:cs="Arial"/>
                <w:b/>
                <w:bCs/>
                <w:sz w:val="12"/>
                <w:szCs w:val="12"/>
              </w:rPr>
              <w:t>Расх.</w:t>
            </w:r>
          </w:p>
        </w:tc>
        <w:tc>
          <w:tcPr>
            <w:tcW w:w="1116" w:type="dxa"/>
            <w:tcBorders>
              <w:top w:val="nil"/>
              <w:left w:val="nil"/>
              <w:bottom w:val="single" w:sz="4" w:space="0" w:color="auto"/>
              <w:right w:val="single" w:sz="4" w:space="0" w:color="auto"/>
            </w:tcBorders>
            <w:vAlign w:val="center"/>
          </w:tcPr>
          <w:p w:rsidR="00B324A0" w:rsidRPr="00B324A0" w:rsidRDefault="00B324A0" w:rsidP="00675495">
            <w:pPr>
              <w:jc w:val="center"/>
              <w:rPr>
                <w:rFonts w:ascii="Arial" w:hAnsi="Arial" w:cs="Arial"/>
                <w:b/>
                <w:bCs/>
                <w:sz w:val="12"/>
                <w:szCs w:val="12"/>
              </w:rPr>
            </w:pPr>
            <w:r w:rsidRPr="00B324A0">
              <w:rPr>
                <w:rFonts w:ascii="Arial" w:hAnsi="Arial" w:cs="Arial"/>
                <w:b/>
                <w:bCs/>
                <w:sz w:val="12"/>
                <w:szCs w:val="12"/>
              </w:rPr>
              <w:t>Сумма</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48 054 900,00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ОБРАЗОВАНИЕ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0700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8 713 925,00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Общее образование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8 713 925,00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0200000000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8 713 925,00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0210000000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8 713 925,00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w:t>
            </w:r>
            <w:r w:rsidRPr="00B324A0">
              <w:rPr>
                <w:rFonts w:ascii="Arial" w:hAnsi="Arial" w:cs="Arial"/>
                <w:color w:val="000000"/>
                <w:sz w:val="12"/>
                <w:szCs w:val="12"/>
              </w:rPr>
              <w:t>в</w:t>
            </w:r>
            <w:r w:rsidRPr="00B324A0">
              <w:rPr>
                <w:rFonts w:ascii="Arial" w:hAnsi="Arial" w:cs="Arial"/>
                <w:color w:val="000000"/>
                <w:sz w:val="12"/>
                <w:szCs w:val="12"/>
              </w:rPr>
              <w:t>ня, престижности и привлекательности профессии работника культуры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0210200000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22 825,00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0210201010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0210201010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w:t>
            </w:r>
            <w:r w:rsidRPr="00B324A0">
              <w:rPr>
                <w:rFonts w:ascii="Arial" w:hAnsi="Arial" w:cs="Arial"/>
                <w:color w:val="000000"/>
                <w:sz w:val="12"/>
                <w:szCs w:val="12"/>
              </w:rPr>
              <w:t>м</w:t>
            </w:r>
            <w:r w:rsidRPr="00B324A0">
              <w:rPr>
                <w:rFonts w:ascii="Arial" w:hAnsi="Arial" w:cs="Arial"/>
                <w:color w:val="000000"/>
                <w:sz w:val="12"/>
                <w:szCs w:val="12"/>
              </w:rPr>
              <w:t>мам  высшего профессионального образования и повышение квалификации специалистов муниципальных учреждений, осуществл</w:t>
            </w:r>
            <w:r w:rsidRPr="00B324A0">
              <w:rPr>
                <w:rFonts w:ascii="Arial" w:hAnsi="Arial" w:cs="Arial"/>
                <w:color w:val="000000"/>
                <w:sz w:val="12"/>
                <w:szCs w:val="12"/>
              </w:rPr>
              <w:t>я</w:t>
            </w:r>
            <w:r w:rsidRPr="00B324A0">
              <w:rPr>
                <w:rFonts w:ascii="Arial" w:hAnsi="Arial" w:cs="Arial"/>
                <w:color w:val="000000"/>
                <w:sz w:val="12"/>
                <w:szCs w:val="12"/>
              </w:rPr>
              <w:t>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0210220030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15 625,00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0210220030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15 625,00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0210400000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8 691 100,00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0210401010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8 450 300,00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0210401010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8 450 300,00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0210472300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240 800,00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0210472300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240 800,00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КУЛЬТУРА, КИНЕМАТОГРАФИЯ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0800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39 340 975,00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Культура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37 311 375,00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0200000000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37 311 375,00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0210000000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37 311 375,00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0210100000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322 000,00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деятельности библиотек</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0210101030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135 000,00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0210101030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135 000,00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0210199990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187 000,00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0210199990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187 000,00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w:t>
            </w:r>
            <w:r w:rsidRPr="00B324A0">
              <w:rPr>
                <w:rFonts w:ascii="Arial" w:hAnsi="Arial" w:cs="Arial"/>
                <w:color w:val="000000"/>
                <w:sz w:val="12"/>
                <w:szCs w:val="12"/>
              </w:rPr>
              <w:t>в</w:t>
            </w:r>
            <w:r w:rsidRPr="00B324A0">
              <w:rPr>
                <w:rFonts w:ascii="Arial" w:hAnsi="Arial" w:cs="Arial"/>
                <w:color w:val="000000"/>
                <w:sz w:val="12"/>
                <w:szCs w:val="12"/>
              </w:rPr>
              <w:t>ня, престижности и привлекательности профессии работника культуры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0210200000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3 125,00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w:t>
            </w:r>
            <w:r w:rsidRPr="00B324A0">
              <w:rPr>
                <w:rFonts w:ascii="Arial" w:hAnsi="Arial" w:cs="Arial"/>
                <w:color w:val="000000"/>
                <w:sz w:val="12"/>
                <w:szCs w:val="12"/>
              </w:rPr>
              <w:t>м</w:t>
            </w:r>
            <w:r w:rsidRPr="00B324A0">
              <w:rPr>
                <w:rFonts w:ascii="Arial" w:hAnsi="Arial" w:cs="Arial"/>
                <w:color w:val="000000"/>
                <w:sz w:val="12"/>
                <w:szCs w:val="12"/>
              </w:rPr>
              <w:t>мам  высшего профессионального образования и повышение квалификации специалистов муниципальных учреждений, осуществл</w:t>
            </w:r>
            <w:r w:rsidRPr="00B324A0">
              <w:rPr>
                <w:rFonts w:ascii="Arial" w:hAnsi="Arial" w:cs="Arial"/>
                <w:color w:val="000000"/>
                <w:sz w:val="12"/>
                <w:szCs w:val="12"/>
              </w:rPr>
              <w:t>я</w:t>
            </w:r>
            <w:r w:rsidRPr="00B324A0">
              <w:rPr>
                <w:rFonts w:ascii="Arial" w:hAnsi="Arial" w:cs="Arial"/>
                <w:color w:val="000000"/>
                <w:sz w:val="12"/>
                <w:szCs w:val="12"/>
              </w:rPr>
              <w:t>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0210220030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3 125,00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0210220030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3 125,00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0210300000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248 250,00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 xml:space="preserve">Софинансирование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w:t>
            </w:r>
            <w:r w:rsidRPr="00B324A0">
              <w:rPr>
                <w:rFonts w:ascii="Arial" w:hAnsi="Arial" w:cs="Arial"/>
                <w:color w:val="000000"/>
                <w:sz w:val="12"/>
                <w:szCs w:val="12"/>
              </w:rPr>
              <w:lastRenderedPageBreak/>
              <w:t>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lastRenderedPageBreak/>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0210320010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lastRenderedPageBreak/>
              <w:t>Субсидии бюджетным учреждениям на иные цели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0210320010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Софинансирование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w:t>
            </w:r>
            <w:r w:rsidRPr="00B324A0">
              <w:rPr>
                <w:rFonts w:ascii="Arial" w:hAnsi="Arial" w:cs="Arial"/>
                <w:color w:val="000000"/>
                <w:sz w:val="12"/>
                <w:szCs w:val="12"/>
              </w:rPr>
              <w:t>а</w:t>
            </w:r>
            <w:r w:rsidRPr="00B324A0">
              <w:rPr>
                <w:rFonts w:ascii="Arial" w:hAnsi="Arial" w:cs="Arial"/>
                <w:color w:val="000000"/>
                <w:sz w:val="12"/>
                <w:szCs w:val="12"/>
              </w:rPr>
              <w:t>сти "Развитие культуры и туризма в Новгородской области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0210320020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223 250,00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0210320020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223 250,00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0210400000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36 738 000,00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0210401020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21 818 700,00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0210401020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21 818 700,00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деятельности библиотек</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0210401030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9 304 700,00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0210401030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9 304 700,00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0210472300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5 614 600,00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0210472300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5 614 600,00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Другие вопросы в области культуры, кинематографии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2 029 600,00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0200000000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2 022 100,00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0220000000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2 022 100,00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0220100000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2 022 100,00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0220101000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1 985 100,00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0220101000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1 330 600,00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0220101000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121 050,00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0220101000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388 500,00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0220101000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0220101000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112 350,00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Уплата налога на имущество организаций и земельного налога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0220101000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11 100,00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Уплата иных платежей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0220101000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0220172300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0220172300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0520000000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sidRPr="00B324A0">
              <w:rPr>
                <w:rFonts w:ascii="Arial" w:hAnsi="Arial" w:cs="Arial"/>
                <w:color w:val="000000"/>
                <w:sz w:val="12"/>
                <w:szCs w:val="12"/>
              </w:rPr>
              <w:t>е</w:t>
            </w:r>
            <w:r w:rsidRPr="00B324A0">
              <w:rPr>
                <w:rFonts w:ascii="Arial" w:hAnsi="Arial" w:cs="Arial"/>
                <w:color w:val="000000"/>
                <w:sz w:val="12"/>
                <w:szCs w:val="12"/>
              </w:rPr>
              <w:t>ния эффективности бюджетных расходов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0520400000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w:t>
            </w:r>
            <w:r w:rsidRPr="00B324A0">
              <w:rPr>
                <w:rFonts w:ascii="Arial" w:hAnsi="Arial" w:cs="Arial"/>
                <w:color w:val="000000"/>
                <w:sz w:val="12"/>
                <w:szCs w:val="12"/>
              </w:rPr>
              <w:t>с</w:t>
            </w:r>
            <w:r w:rsidRPr="00B324A0">
              <w:rPr>
                <w:rFonts w:ascii="Arial" w:hAnsi="Arial" w:cs="Arial"/>
                <w:color w:val="000000"/>
                <w:sz w:val="12"/>
                <w:szCs w:val="12"/>
              </w:rPr>
              <w:t>сионального образования служащих, муниципальных служащих Новгородской области, а также работников муниципальных учрежд</w:t>
            </w:r>
            <w:r w:rsidRPr="00B324A0">
              <w:rPr>
                <w:rFonts w:ascii="Arial" w:hAnsi="Arial" w:cs="Arial"/>
                <w:color w:val="000000"/>
                <w:sz w:val="12"/>
                <w:szCs w:val="12"/>
              </w:rPr>
              <w:t>е</w:t>
            </w:r>
            <w:r w:rsidRPr="00B324A0">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w:t>
            </w:r>
            <w:r w:rsidRPr="00B324A0">
              <w:rPr>
                <w:rFonts w:ascii="Arial" w:hAnsi="Arial" w:cs="Arial"/>
                <w:color w:val="000000"/>
                <w:sz w:val="12"/>
                <w:szCs w:val="12"/>
              </w:rPr>
              <w:t>в</w:t>
            </w:r>
            <w:r w:rsidRPr="00B324A0">
              <w:rPr>
                <w:rFonts w:ascii="Arial" w:hAnsi="Arial" w:cs="Arial"/>
                <w:color w:val="000000"/>
                <w:sz w:val="12"/>
                <w:szCs w:val="12"/>
              </w:rPr>
              <w:t>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0520471340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0520471340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муниципальное казенное учреждение комитет образования Администрации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248 941 400,00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ОБРАЗОВАНИЕ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0700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233 231 800,00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Дошкольное образование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90 484 300,00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90 484 300,00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84 100,00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Создание условий для получения качественного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0810200000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84 100,00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w:t>
            </w:r>
            <w:r w:rsidRPr="00B324A0">
              <w:rPr>
                <w:rFonts w:ascii="Arial" w:hAnsi="Arial" w:cs="Arial"/>
                <w:color w:val="000000"/>
                <w:sz w:val="12"/>
                <w:szCs w:val="12"/>
              </w:rPr>
              <w:t>ь</w:t>
            </w:r>
            <w:r w:rsidRPr="00B324A0">
              <w:rPr>
                <w:rFonts w:ascii="Arial" w:hAnsi="Arial" w:cs="Arial"/>
                <w:color w:val="000000"/>
                <w:sz w:val="12"/>
                <w:szCs w:val="12"/>
              </w:rPr>
              <w:t>ных общеобразовательных организаций, муниципальных организаций дополнительного образования детей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0810220040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84 100,00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0810220040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84 100,00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B324A0">
              <w:rPr>
                <w:rFonts w:ascii="Arial" w:hAnsi="Arial" w:cs="Arial"/>
                <w:color w:val="000000"/>
                <w:sz w:val="12"/>
                <w:szCs w:val="12"/>
              </w:rPr>
              <w:t>о</w:t>
            </w:r>
            <w:r w:rsidRPr="00B324A0">
              <w:rPr>
                <w:rFonts w:ascii="Arial" w:hAnsi="Arial" w:cs="Arial"/>
                <w:color w:val="000000"/>
                <w:sz w:val="12"/>
                <w:szCs w:val="12"/>
              </w:rPr>
              <w:t>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0860000000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90 400 200,00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выполнения муниципальных заданий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0860100000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89 320 200,00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0860101050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28 596 100,00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0860101050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28 596 100,00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w:t>
            </w:r>
            <w:r w:rsidRPr="00B324A0">
              <w:rPr>
                <w:rFonts w:ascii="Arial" w:hAnsi="Arial" w:cs="Arial"/>
                <w:color w:val="000000"/>
                <w:sz w:val="12"/>
                <w:szCs w:val="12"/>
              </w:rPr>
              <w:t>д</w:t>
            </w:r>
            <w:r w:rsidRPr="00B324A0">
              <w:rPr>
                <w:rFonts w:ascii="Arial" w:hAnsi="Arial" w:cs="Arial"/>
                <w:color w:val="000000"/>
                <w:sz w:val="12"/>
                <w:szCs w:val="12"/>
              </w:rPr>
              <w:t>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w:t>
            </w:r>
            <w:r w:rsidRPr="00B324A0">
              <w:rPr>
                <w:rFonts w:ascii="Arial" w:hAnsi="Arial" w:cs="Arial"/>
                <w:color w:val="000000"/>
                <w:sz w:val="12"/>
                <w:szCs w:val="12"/>
              </w:rPr>
              <w:t>о</w:t>
            </w:r>
            <w:r w:rsidRPr="00B324A0">
              <w:rPr>
                <w:rFonts w:ascii="Arial" w:hAnsi="Arial" w:cs="Arial"/>
                <w:color w:val="000000"/>
                <w:sz w:val="12"/>
                <w:szCs w:val="12"/>
              </w:rPr>
              <w:t>ванием дистанционных образовательных техн.</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0860170040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50 506 700,00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0860170040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50 506 700,00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0860172300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10 217 400,00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0860172300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10 217 400,00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выполнения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0860200000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1 080 000,00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компенсацию родительской платы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0860210140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360 000,00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0860210140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360 000,00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0860270060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720 000,00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0860270060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323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720 000,00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Общее образование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129 266 100,00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129 266 100,00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1 518 200,00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Повышение эффективности и качества услуг в сфере общего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0810100000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34 400,00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0810120060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0810120060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w:t>
            </w:r>
            <w:r w:rsidRPr="00B324A0">
              <w:rPr>
                <w:rFonts w:ascii="Arial" w:hAnsi="Arial" w:cs="Arial"/>
                <w:color w:val="000000"/>
                <w:sz w:val="12"/>
                <w:szCs w:val="12"/>
              </w:rPr>
              <w:t>о</w:t>
            </w:r>
            <w:r w:rsidRPr="00B324A0">
              <w:rPr>
                <w:rFonts w:ascii="Arial" w:hAnsi="Arial" w:cs="Arial"/>
                <w:color w:val="000000"/>
                <w:sz w:val="12"/>
                <w:szCs w:val="12"/>
              </w:rPr>
              <w:t>вании и (или) о квалификации муниципальными образовательными организациями в рамках государственной программы Новгоро</w:t>
            </w:r>
            <w:r w:rsidRPr="00B324A0">
              <w:rPr>
                <w:rFonts w:ascii="Arial" w:hAnsi="Arial" w:cs="Arial"/>
                <w:color w:val="000000"/>
                <w:sz w:val="12"/>
                <w:szCs w:val="12"/>
              </w:rPr>
              <w:t>д</w:t>
            </w:r>
            <w:r w:rsidRPr="00B324A0">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0810172080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34 000,00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0810172080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34 000,00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Создание условий для получения качественного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0810200000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1 483 800,00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w:t>
            </w:r>
            <w:r w:rsidRPr="00B324A0">
              <w:rPr>
                <w:rFonts w:ascii="Arial" w:hAnsi="Arial" w:cs="Arial"/>
                <w:color w:val="000000"/>
                <w:sz w:val="12"/>
                <w:szCs w:val="12"/>
              </w:rPr>
              <w:t>ь</w:t>
            </w:r>
            <w:r w:rsidRPr="00B324A0">
              <w:rPr>
                <w:rFonts w:ascii="Arial" w:hAnsi="Arial" w:cs="Arial"/>
                <w:color w:val="000000"/>
                <w:sz w:val="12"/>
                <w:szCs w:val="12"/>
              </w:rPr>
              <w:t>ных общеобразовательных организаций, муниципальных организаций дополнительного образования детей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0810220040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206 000,00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lastRenderedPageBreak/>
              <w:t>Субсидии автономным учреждениям на иные цели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0810220040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206 000,00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0810270500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1 017 400,00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0810270500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1 017 400,00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0810270570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260 400,00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0810270570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260 400,00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w:t>
            </w:r>
            <w:r w:rsidRPr="00B324A0">
              <w:rPr>
                <w:rFonts w:ascii="Arial" w:hAnsi="Arial" w:cs="Arial"/>
                <w:color w:val="000000"/>
                <w:sz w:val="12"/>
                <w:szCs w:val="12"/>
              </w:rPr>
              <w:t>й</w:t>
            </w:r>
            <w:r w:rsidRPr="00B324A0">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4 706 000,00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w:t>
            </w:r>
            <w:r w:rsidRPr="00B324A0">
              <w:rPr>
                <w:rFonts w:ascii="Arial" w:hAnsi="Arial" w:cs="Arial"/>
                <w:color w:val="000000"/>
                <w:sz w:val="12"/>
                <w:szCs w:val="12"/>
              </w:rPr>
              <w:t>и</w:t>
            </w:r>
            <w:r w:rsidRPr="00B324A0">
              <w:rPr>
                <w:rFonts w:ascii="Arial" w:hAnsi="Arial" w:cs="Arial"/>
                <w:color w:val="000000"/>
                <w:sz w:val="12"/>
                <w:szCs w:val="12"/>
              </w:rPr>
              <w:t>тии детей, их профессионального самоопределения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0820100000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4 661 000,00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0820101070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4 442 500,00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0820101070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4 442 500,00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0820172300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218 500,00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0820172300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218 500,00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0820300000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45 000,00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Поддержка одаренных детей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0820310130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45 000,00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0820310130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B324A0">
              <w:rPr>
                <w:rFonts w:ascii="Arial" w:hAnsi="Arial" w:cs="Arial"/>
                <w:color w:val="000000"/>
                <w:sz w:val="12"/>
                <w:szCs w:val="12"/>
              </w:rPr>
              <w:t>о</w:t>
            </w:r>
            <w:r w:rsidRPr="00B324A0">
              <w:rPr>
                <w:rFonts w:ascii="Arial" w:hAnsi="Arial" w:cs="Arial"/>
                <w:color w:val="000000"/>
                <w:sz w:val="12"/>
                <w:szCs w:val="12"/>
              </w:rPr>
              <w:t>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0860000000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123 041 900,00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выполнения муниципальных заданий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0860100000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118 628 800,00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0860101060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21 749 000,00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0860101060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21 749 000,00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w:t>
            </w:r>
            <w:r w:rsidRPr="00B324A0">
              <w:rPr>
                <w:rFonts w:ascii="Arial" w:hAnsi="Arial" w:cs="Arial"/>
                <w:color w:val="000000"/>
                <w:sz w:val="12"/>
                <w:szCs w:val="12"/>
              </w:rPr>
              <w:t>д</w:t>
            </w:r>
            <w:r w:rsidRPr="00B324A0">
              <w:rPr>
                <w:rFonts w:ascii="Arial" w:hAnsi="Arial" w:cs="Arial"/>
                <w:color w:val="000000"/>
                <w:sz w:val="12"/>
                <w:szCs w:val="12"/>
              </w:rPr>
              <w:t>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w:t>
            </w:r>
            <w:r w:rsidRPr="00B324A0">
              <w:rPr>
                <w:rFonts w:ascii="Arial" w:hAnsi="Arial" w:cs="Arial"/>
                <w:color w:val="000000"/>
                <w:sz w:val="12"/>
                <w:szCs w:val="12"/>
              </w:rPr>
              <w:t>о</w:t>
            </w:r>
            <w:r w:rsidRPr="00B324A0">
              <w:rPr>
                <w:rFonts w:ascii="Arial" w:hAnsi="Arial" w:cs="Arial"/>
                <w:color w:val="000000"/>
                <w:sz w:val="12"/>
                <w:szCs w:val="12"/>
              </w:rPr>
              <w:t>ванием дистанционных образовательных техн</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0860170040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81 397 200,00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0860170040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81 397 200,00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0860172300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15 482 600,00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0860172300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15 482 600,00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выполнения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0860200000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4 413 100,00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0860270060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2 811 100,00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0860270060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323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2 322 800,00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0860270060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488 300,00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w:t>
            </w:r>
            <w:r w:rsidRPr="00B324A0">
              <w:rPr>
                <w:rFonts w:ascii="Arial" w:hAnsi="Arial" w:cs="Arial"/>
                <w:color w:val="000000"/>
                <w:sz w:val="12"/>
                <w:szCs w:val="12"/>
              </w:rPr>
              <w:t>д</w:t>
            </w:r>
            <w:r w:rsidRPr="00B324A0">
              <w:rPr>
                <w:rFonts w:ascii="Arial" w:hAnsi="Arial" w:cs="Arial"/>
                <w:color w:val="000000"/>
                <w:sz w:val="12"/>
                <w:szCs w:val="12"/>
              </w:rPr>
              <w:t>ство в муниципальных образовательных организациях, реализующих общеобразовательные программы начального общего, осно</w:t>
            </w:r>
            <w:r w:rsidRPr="00B324A0">
              <w:rPr>
                <w:rFonts w:ascii="Arial" w:hAnsi="Arial" w:cs="Arial"/>
                <w:color w:val="000000"/>
                <w:sz w:val="12"/>
                <w:szCs w:val="12"/>
              </w:rPr>
              <w:t>в</w:t>
            </w:r>
            <w:r w:rsidRPr="00B324A0">
              <w:rPr>
                <w:rFonts w:ascii="Arial" w:hAnsi="Arial" w:cs="Arial"/>
                <w:color w:val="000000"/>
                <w:sz w:val="12"/>
                <w:szCs w:val="12"/>
              </w:rPr>
              <w:t>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0860270630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1 602 000,00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0860270630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1 602 000,00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Молодежная политика и оздоровление детей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4 547 200,00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4 547 200,00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w:t>
            </w:r>
            <w:r w:rsidRPr="00B324A0">
              <w:rPr>
                <w:rFonts w:ascii="Arial" w:hAnsi="Arial" w:cs="Arial"/>
                <w:color w:val="000000"/>
                <w:sz w:val="12"/>
                <w:szCs w:val="12"/>
              </w:rPr>
              <w:t>й</w:t>
            </w:r>
            <w:r w:rsidRPr="00B324A0">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1 610 000,00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0820200000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1 610 000,00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Организация каникулярного отдыха (оздоровление) детей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0820210120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1 610 000,00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0820210120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1 610 000,00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0830000000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2 824 800,00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0830100000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4 600,00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0830199990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4 600,00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0830199990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Поддержка молодой семьи в Валдайском муниципальном районе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0830200000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5 600,00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0830299990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0830299990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Поддержка молодежи, оказавшейся в трудной жизненной ситуации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0830300000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0830399990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0830399990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0830400000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0830499990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0830499990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0830500000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66 800,00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0830599990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66 800,00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0830599990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66 800,00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0830600000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0830699990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0830699990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Развитие инфраструктуры учреждений по работе с молодежью</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0830700000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2 724 800,00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0830701080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2 389 500,00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0830701080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2 389 500,00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0830772300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335 300,00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0830772300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335 300,00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w:t>
            </w:r>
            <w:r w:rsidRPr="00B324A0">
              <w:rPr>
                <w:rFonts w:ascii="Arial" w:hAnsi="Arial" w:cs="Arial"/>
                <w:color w:val="000000"/>
                <w:sz w:val="12"/>
                <w:szCs w:val="12"/>
              </w:rPr>
              <w:t>о</w:t>
            </w:r>
            <w:r w:rsidRPr="00B324A0">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0840000000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112 400,00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допризывной подготовки молодежи к военной службе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0840100000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w:t>
            </w:r>
            <w:r w:rsidRPr="00B324A0">
              <w:rPr>
                <w:rFonts w:ascii="Arial" w:hAnsi="Arial" w:cs="Arial"/>
                <w:color w:val="000000"/>
                <w:sz w:val="12"/>
                <w:szCs w:val="12"/>
              </w:rPr>
              <w:t>и</w:t>
            </w:r>
            <w:r w:rsidRPr="00B324A0">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B324A0">
              <w:rPr>
                <w:rFonts w:ascii="Arial" w:hAnsi="Arial" w:cs="Arial"/>
                <w:color w:val="000000"/>
                <w:sz w:val="12"/>
                <w:szCs w:val="12"/>
              </w:rPr>
              <w:t>и</w:t>
            </w:r>
            <w:r w:rsidRPr="00B324A0">
              <w:rPr>
                <w:rFonts w:ascii="Arial" w:hAnsi="Arial" w:cs="Arial"/>
                <w:color w:val="000000"/>
                <w:sz w:val="12"/>
                <w:szCs w:val="12"/>
              </w:rPr>
              <w:t>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0840199990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0840199990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0840200000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36 400,00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w:t>
            </w:r>
            <w:r w:rsidRPr="00B324A0">
              <w:rPr>
                <w:rFonts w:ascii="Arial" w:hAnsi="Arial" w:cs="Arial"/>
                <w:color w:val="000000"/>
                <w:sz w:val="12"/>
                <w:szCs w:val="12"/>
              </w:rPr>
              <w:t>и</w:t>
            </w:r>
            <w:r w:rsidRPr="00B324A0">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B324A0">
              <w:rPr>
                <w:rFonts w:ascii="Arial" w:hAnsi="Arial" w:cs="Arial"/>
                <w:color w:val="000000"/>
                <w:sz w:val="12"/>
                <w:szCs w:val="12"/>
              </w:rPr>
              <w:t>и</w:t>
            </w:r>
            <w:r w:rsidRPr="00B324A0">
              <w:rPr>
                <w:rFonts w:ascii="Arial" w:hAnsi="Arial" w:cs="Arial"/>
                <w:color w:val="000000"/>
                <w:sz w:val="12"/>
                <w:szCs w:val="12"/>
              </w:rPr>
              <w:t>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0840299990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36 400,00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0840299990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36 400,00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допризывной подготовке молодежи  к военной службе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0840300000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w:t>
            </w:r>
            <w:r w:rsidRPr="00B324A0">
              <w:rPr>
                <w:rFonts w:ascii="Arial" w:hAnsi="Arial" w:cs="Arial"/>
                <w:color w:val="000000"/>
                <w:sz w:val="12"/>
                <w:szCs w:val="12"/>
              </w:rPr>
              <w:t>и</w:t>
            </w:r>
            <w:r w:rsidRPr="00B324A0">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B324A0">
              <w:rPr>
                <w:rFonts w:ascii="Arial" w:hAnsi="Arial" w:cs="Arial"/>
                <w:color w:val="000000"/>
                <w:sz w:val="12"/>
                <w:szCs w:val="12"/>
              </w:rPr>
              <w:t>и</w:t>
            </w:r>
            <w:r w:rsidRPr="00B324A0">
              <w:rPr>
                <w:rFonts w:ascii="Arial" w:hAnsi="Arial" w:cs="Arial"/>
                <w:color w:val="000000"/>
                <w:sz w:val="12"/>
                <w:szCs w:val="12"/>
              </w:rPr>
              <w:t>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0840399990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0840399990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w:t>
            </w:r>
            <w:r w:rsidRPr="00B324A0">
              <w:rPr>
                <w:rFonts w:ascii="Arial" w:hAnsi="Arial" w:cs="Arial"/>
                <w:color w:val="000000"/>
                <w:sz w:val="12"/>
                <w:szCs w:val="12"/>
              </w:rPr>
              <w:t>а</w:t>
            </w:r>
            <w:r w:rsidRPr="00B324A0">
              <w:rPr>
                <w:rFonts w:ascii="Arial" w:hAnsi="Arial" w:cs="Arial"/>
                <w:color w:val="000000"/>
                <w:sz w:val="12"/>
                <w:szCs w:val="12"/>
              </w:rPr>
              <w:t>нию поисковой работы в вопросах патриотического воспитания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0840400000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60 400,00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w:t>
            </w:r>
            <w:r w:rsidRPr="00B324A0">
              <w:rPr>
                <w:rFonts w:ascii="Arial" w:hAnsi="Arial" w:cs="Arial"/>
                <w:color w:val="000000"/>
                <w:sz w:val="12"/>
                <w:szCs w:val="12"/>
              </w:rPr>
              <w:t>и</w:t>
            </w:r>
            <w:r w:rsidRPr="00B324A0">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B324A0">
              <w:rPr>
                <w:rFonts w:ascii="Arial" w:hAnsi="Arial" w:cs="Arial"/>
                <w:color w:val="000000"/>
                <w:sz w:val="12"/>
                <w:szCs w:val="12"/>
              </w:rPr>
              <w:t>и</w:t>
            </w:r>
            <w:r w:rsidRPr="00B324A0">
              <w:rPr>
                <w:rFonts w:ascii="Arial" w:hAnsi="Arial" w:cs="Arial"/>
                <w:color w:val="000000"/>
                <w:sz w:val="12"/>
                <w:szCs w:val="12"/>
              </w:rPr>
              <w:t>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0840499990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60 400,00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0840499990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0840499990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40 400,00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Другие вопросы в области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8 934 200,00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8 934 200,00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B324A0">
              <w:rPr>
                <w:rFonts w:ascii="Arial" w:hAnsi="Arial" w:cs="Arial"/>
                <w:color w:val="000000"/>
                <w:sz w:val="12"/>
                <w:szCs w:val="12"/>
              </w:rPr>
              <w:t>о</w:t>
            </w:r>
            <w:r w:rsidRPr="00B324A0">
              <w:rPr>
                <w:rFonts w:ascii="Arial" w:hAnsi="Arial" w:cs="Arial"/>
                <w:color w:val="000000"/>
                <w:sz w:val="12"/>
                <w:szCs w:val="12"/>
              </w:rPr>
              <w:t>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0860000000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8 934 200,00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выполнения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0860200000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600 100,00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0860270060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600 100,00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0860270060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452 200,00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0860270060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132 000,00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0860270060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15 900,00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деятельности комитета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0860300000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8 334 100,00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0860301000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2 829 700,00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1 996 000,00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160 400,00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582 800,00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50 300,00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Уплата налога на имущество организаций и земельного налога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0860301090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4 614 900,00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0860301090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4 614 900,00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B324A0">
              <w:rPr>
                <w:rFonts w:ascii="Arial" w:hAnsi="Arial" w:cs="Arial"/>
                <w:color w:val="000000"/>
                <w:sz w:val="12"/>
                <w:szCs w:val="12"/>
              </w:rPr>
              <w:t>у</w:t>
            </w:r>
            <w:r w:rsidRPr="00B324A0">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0860370280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881 800,00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605 900,00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80 200,00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176 900,00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18 800,00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0860372300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0860372300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СОЦИАЛЬНАЯ ПОЛИТИКА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1000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15 709 600,00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Охрана семьи и детства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15 709 600,00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15 709 600,00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w:t>
            </w:r>
            <w:r w:rsidRPr="00B324A0">
              <w:rPr>
                <w:rFonts w:ascii="Arial" w:hAnsi="Arial" w:cs="Arial"/>
                <w:color w:val="000000"/>
                <w:sz w:val="12"/>
                <w:szCs w:val="12"/>
              </w:rPr>
              <w:t>о</w:t>
            </w:r>
            <w:r w:rsidRPr="00B324A0">
              <w:rPr>
                <w:rFonts w:ascii="Arial" w:hAnsi="Arial" w:cs="Arial"/>
                <w:color w:val="000000"/>
                <w:sz w:val="12"/>
                <w:szCs w:val="12"/>
              </w:rPr>
              <w:t>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0850000000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99 900,00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0850100000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99 900,00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0850170600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99 900,00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0850170600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99 900,00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B324A0">
              <w:rPr>
                <w:rFonts w:ascii="Arial" w:hAnsi="Arial" w:cs="Arial"/>
                <w:color w:val="000000"/>
                <w:sz w:val="12"/>
                <w:szCs w:val="12"/>
              </w:rPr>
              <w:t>о</w:t>
            </w:r>
            <w:r w:rsidRPr="00B324A0">
              <w:rPr>
                <w:rFonts w:ascii="Arial" w:hAnsi="Arial" w:cs="Arial"/>
                <w:color w:val="000000"/>
                <w:sz w:val="12"/>
                <w:szCs w:val="12"/>
              </w:rPr>
              <w:t>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0860000000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15 609 700,00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выполнения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0860200000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15 609 700,00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w:t>
            </w:r>
            <w:r w:rsidRPr="00B324A0">
              <w:rPr>
                <w:rFonts w:ascii="Arial" w:hAnsi="Arial" w:cs="Arial"/>
                <w:color w:val="000000"/>
                <w:sz w:val="12"/>
                <w:szCs w:val="12"/>
              </w:rPr>
              <w:t>д</w:t>
            </w:r>
            <w:r w:rsidRPr="00B324A0">
              <w:rPr>
                <w:rFonts w:ascii="Arial" w:hAnsi="Arial" w:cs="Arial"/>
                <w:color w:val="000000"/>
                <w:sz w:val="12"/>
                <w:szCs w:val="12"/>
              </w:rPr>
              <w:t>ставителям) детей, посещающих образовательные организации, реализующие образовательную программу дошкольного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0860270010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2 964 000,00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0860270010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2 964 000,00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0860270130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12 645 700,00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0860270130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8 700 400,00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0860270130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323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3 945 300,00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комитет финансов Администрации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24 034 500,00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ОБЩЕГОСУДАРСТВЕННЫЕ ВОПРОСЫ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0100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7 135 100,00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5 775 700,00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5 775 700,00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w:t>
            </w:r>
            <w:r w:rsidRPr="00B324A0">
              <w:rPr>
                <w:rFonts w:ascii="Arial" w:hAnsi="Arial" w:cs="Arial"/>
                <w:color w:val="000000"/>
                <w:sz w:val="12"/>
                <w:szCs w:val="12"/>
              </w:rPr>
              <w:t>ь</w:t>
            </w:r>
            <w:r w:rsidRPr="00B324A0">
              <w:rPr>
                <w:rFonts w:ascii="Arial" w:hAnsi="Arial" w:cs="Arial"/>
                <w:color w:val="000000"/>
                <w:sz w:val="12"/>
                <w:szCs w:val="12"/>
              </w:rPr>
              <w:t>ного района" муниципальной программы "Управление муниципальными финансами Валдайского муниципального района на 2014-</w:t>
            </w:r>
            <w:r w:rsidRPr="00B324A0">
              <w:rPr>
                <w:rFonts w:ascii="Arial" w:hAnsi="Arial" w:cs="Arial"/>
                <w:color w:val="000000"/>
                <w:sz w:val="12"/>
                <w:szCs w:val="12"/>
              </w:rPr>
              <w:lastRenderedPageBreak/>
              <w:t>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lastRenderedPageBreak/>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0510000000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5 653 200,00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lastRenderedPageBreak/>
              <w:t>Обеспечение деятельности комитета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0510500000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5 653 200,00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0510501000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5 630 600,00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0510501000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3 991 900,00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0510501000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320 800,00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0510501000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1 165 600,00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0510501000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111 900,00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0510501000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Уплата налога на имущество организаций и земельного налога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0510501000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Уплата иных платежей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0510501000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B324A0">
              <w:rPr>
                <w:rFonts w:ascii="Arial" w:hAnsi="Arial" w:cs="Arial"/>
                <w:color w:val="000000"/>
                <w:sz w:val="12"/>
                <w:szCs w:val="12"/>
              </w:rPr>
              <w:t>у</w:t>
            </w:r>
            <w:r w:rsidRPr="00B324A0">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0510570280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22 600,00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0510570280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16 800,00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0510570280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0510570280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0520000000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122 500,00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Развитие информационной системы управления муниципальными финансами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0520300000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0520301000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0520301000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sidRPr="00B324A0">
              <w:rPr>
                <w:rFonts w:ascii="Arial" w:hAnsi="Arial" w:cs="Arial"/>
                <w:color w:val="000000"/>
                <w:sz w:val="12"/>
                <w:szCs w:val="12"/>
              </w:rPr>
              <w:t>е</w:t>
            </w:r>
            <w:r w:rsidRPr="00B324A0">
              <w:rPr>
                <w:rFonts w:ascii="Arial" w:hAnsi="Arial" w:cs="Arial"/>
                <w:color w:val="000000"/>
                <w:sz w:val="12"/>
                <w:szCs w:val="12"/>
              </w:rPr>
              <w:t>ния эффективности бюджетных расходов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0520400000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22 500,00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w:t>
            </w:r>
            <w:r w:rsidRPr="00B324A0">
              <w:rPr>
                <w:rFonts w:ascii="Arial" w:hAnsi="Arial" w:cs="Arial"/>
                <w:color w:val="000000"/>
                <w:sz w:val="12"/>
                <w:szCs w:val="12"/>
              </w:rPr>
              <w:t>с</w:t>
            </w:r>
            <w:r w:rsidRPr="00B324A0">
              <w:rPr>
                <w:rFonts w:ascii="Arial" w:hAnsi="Arial" w:cs="Arial"/>
                <w:color w:val="000000"/>
                <w:sz w:val="12"/>
                <w:szCs w:val="12"/>
              </w:rPr>
              <w:t>сионального образования служащих, муниципальных служащих Новгородской области, а также работников муниципальных учрежд</w:t>
            </w:r>
            <w:r w:rsidRPr="00B324A0">
              <w:rPr>
                <w:rFonts w:ascii="Arial" w:hAnsi="Arial" w:cs="Arial"/>
                <w:color w:val="000000"/>
                <w:sz w:val="12"/>
                <w:szCs w:val="12"/>
              </w:rPr>
              <w:t>е</w:t>
            </w:r>
            <w:r w:rsidRPr="00B324A0">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w:t>
            </w:r>
            <w:r w:rsidRPr="00B324A0">
              <w:rPr>
                <w:rFonts w:ascii="Arial" w:hAnsi="Arial" w:cs="Arial"/>
                <w:color w:val="000000"/>
                <w:sz w:val="12"/>
                <w:szCs w:val="12"/>
              </w:rPr>
              <w:t>в</w:t>
            </w:r>
            <w:r w:rsidRPr="00B324A0">
              <w:rPr>
                <w:rFonts w:ascii="Arial" w:hAnsi="Arial" w:cs="Arial"/>
                <w:color w:val="000000"/>
                <w:sz w:val="12"/>
                <w:szCs w:val="12"/>
              </w:rPr>
              <w:t>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0520471340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22 500,00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0520471340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22 500,00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Другие общегосударственные вопросы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1 359 400,00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1 359 400,00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9570000000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1 359 400,00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B324A0">
              <w:rPr>
                <w:rFonts w:ascii="Arial" w:hAnsi="Arial" w:cs="Arial"/>
                <w:color w:val="000000"/>
                <w:sz w:val="12"/>
                <w:szCs w:val="12"/>
              </w:rPr>
              <w:t>у</w:t>
            </w:r>
            <w:r w:rsidRPr="00B324A0">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9570070280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1 355 400,00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Субвенции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9570070280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530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1 355 400,00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B324A0">
              <w:rPr>
                <w:rFonts w:ascii="Arial" w:hAnsi="Arial" w:cs="Arial"/>
                <w:color w:val="000000"/>
                <w:sz w:val="12"/>
                <w:szCs w:val="12"/>
              </w:rPr>
              <w:t>у</w:t>
            </w:r>
            <w:r w:rsidRPr="00B324A0">
              <w:rPr>
                <w:rFonts w:ascii="Arial" w:hAnsi="Arial" w:cs="Arial"/>
                <w:color w:val="000000"/>
                <w:sz w:val="12"/>
                <w:szCs w:val="12"/>
              </w:rPr>
              <w:t>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9570070650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4 000,00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Субвенции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9570070650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530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НАЦИОНАЛЬНАЯ ОБОРОНА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0200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679 000,00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Мобилизационная и вневойсковая подготовка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0203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679 000,00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0203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679 000,00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0203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9570000000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679 000,00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9570051180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679 000,00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Субвенции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9570051180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530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679 000,00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ОБСЛУЖИВАНИЕ ГОСУДАРСТВЕННОГО И МУНИЦИПАЛЬНОГО ДОЛГА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1300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17 300,00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Обслуживание государственного внутреннего и муниципального долга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17 300,00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17 300,00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w:t>
            </w:r>
            <w:r w:rsidRPr="00B324A0">
              <w:rPr>
                <w:rFonts w:ascii="Arial" w:hAnsi="Arial" w:cs="Arial"/>
                <w:color w:val="000000"/>
                <w:sz w:val="12"/>
                <w:szCs w:val="12"/>
              </w:rPr>
              <w:t>ь</w:t>
            </w:r>
            <w:r w:rsidRPr="00B324A0">
              <w:rPr>
                <w:rFonts w:ascii="Arial" w:hAnsi="Arial" w:cs="Arial"/>
                <w:color w:val="000000"/>
                <w:sz w:val="12"/>
                <w:szCs w:val="12"/>
              </w:rPr>
              <w:t>ного района" муниципальной программы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0510000000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17 300,00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исполнения долговых обязательств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0510100000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17 300,00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Обслуживание муниципального долга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0510110050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17 300,00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Обслуживание муниципального долга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0510110050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730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17 300,00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МЕЖБЮДЖЕТНЫЕ ТРАНСФЕРТЫ ОБЩЕГО ХАРАКТЕРА БЮДЖЕТАМ СУБЪЕКТОВ РОССИЙСКОЙ ФЕДЕРАЦИИ И МУНИЦИПАЛ</w:t>
            </w:r>
            <w:r w:rsidRPr="00B324A0">
              <w:rPr>
                <w:rFonts w:ascii="Arial" w:hAnsi="Arial" w:cs="Arial"/>
                <w:color w:val="000000"/>
                <w:sz w:val="12"/>
                <w:szCs w:val="12"/>
              </w:rPr>
              <w:t>Ь</w:t>
            </w:r>
            <w:r w:rsidRPr="00B324A0">
              <w:rPr>
                <w:rFonts w:ascii="Arial" w:hAnsi="Arial" w:cs="Arial"/>
                <w:color w:val="000000"/>
                <w:sz w:val="12"/>
                <w:szCs w:val="12"/>
              </w:rPr>
              <w:t>НЫХ ОБРАЗОВАНИЙ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1400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16 203 100,00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1401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16 203 100,00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1401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16 203 100,00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1401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9570000000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16 203 100,00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w:t>
            </w:r>
            <w:r w:rsidRPr="00B324A0">
              <w:rPr>
                <w:rFonts w:ascii="Arial" w:hAnsi="Arial" w:cs="Arial"/>
                <w:color w:val="000000"/>
                <w:sz w:val="12"/>
                <w:szCs w:val="12"/>
              </w:rPr>
              <w:t>а</w:t>
            </w:r>
            <w:r w:rsidRPr="00B324A0">
              <w:rPr>
                <w:rFonts w:ascii="Arial" w:hAnsi="Arial" w:cs="Arial"/>
                <w:color w:val="000000"/>
                <w:sz w:val="12"/>
                <w:szCs w:val="12"/>
              </w:rPr>
              <w:t>ций на выравнивание бюджетной обеспеченности поселений в рамках государственной программы Новгородской области "Управл</w:t>
            </w:r>
            <w:r w:rsidRPr="00B324A0">
              <w:rPr>
                <w:rFonts w:ascii="Arial" w:hAnsi="Arial" w:cs="Arial"/>
                <w:color w:val="000000"/>
                <w:sz w:val="12"/>
                <w:szCs w:val="12"/>
              </w:rPr>
              <w:t>е</w:t>
            </w:r>
            <w:r w:rsidRPr="00B324A0">
              <w:rPr>
                <w:rFonts w:ascii="Arial" w:hAnsi="Arial" w:cs="Arial"/>
                <w:color w:val="000000"/>
                <w:sz w:val="12"/>
                <w:szCs w:val="12"/>
              </w:rPr>
              <w:t>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1401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9570070100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16 203 100,00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Дотации на выравнивание бюджетной обеспеченности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1401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9570070100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16 203 100,00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Администрация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91 547 600,00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ОБЩЕГОСУДАРСТВЕННЫЕ ВОПРОСЫ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0100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35 674 809,00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0102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1 851 075,73</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9100000000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1 851 075,73</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Глава муниципального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9110000000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1 851 075,73</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Глава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9110001000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1 851 075,73</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9110001000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1 401 684,00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9110001000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40 100,00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9110001000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409 291,73</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w:t>
            </w:r>
            <w:r w:rsidRPr="00B324A0">
              <w:rPr>
                <w:rFonts w:ascii="Arial" w:hAnsi="Arial" w:cs="Arial"/>
                <w:color w:val="000000"/>
                <w:sz w:val="12"/>
                <w:szCs w:val="12"/>
              </w:rPr>
              <w:t>ь</w:t>
            </w:r>
            <w:r w:rsidRPr="00B324A0">
              <w:rPr>
                <w:rFonts w:ascii="Arial" w:hAnsi="Arial" w:cs="Arial"/>
                <w:color w:val="000000"/>
                <w:sz w:val="12"/>
                <w:szCs w:val="12"/>
              </w:rPr>
              <w:t>ных образований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0103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40 000,00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9200000000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40 000,00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Дума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9290000000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40 000,00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обеспечение функций Думы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9290001000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40 000,00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9290001000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28 098 224,27</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0520000000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sidRPr="00B324A0">
              <w:rPr>
                <w:rFonts w:ascii="Arial" w:hAnsi="Arial" w:cs="Arial"/>
                <w:color w:val="000000"/>
                <w:sz w:val="12"/>
                <w:szCs w:val="12"/>
              </w:rPr>
              <w:t>е</w:t>
            </w:r>
            <w:r w:rsidRPr="00B324A0">
              <w:rPr>
                <w:rFonts w:ascii="Arial" w:hAnsi="Arial" w:cs="Arial"/>
                <w:color w:val="000000"/>
                <w:sz w:val="12"/>
                <w:szCs w:val="12"/>
              </w:rPr>
              <w:t>ния эффективности бюджетных расходов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0520400000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w:t>
            </w:r>
            <w:r w:rsidRPr="00B324A0">
              <w:rPr>
                <w:rFonts w:ascii="Arial" w:hAnsi="Arial" w:cs="Arial"/>
                <w:color w:val="000000"/>
                <w:sz w:val="12"/>
                <w:szCs w:val="12"/>
              </w:rPr>
              <w:t>с</w:t>
            </w:r>
            <w:r w:rsidRPr="00B324A0">
              <w:rPr>
                <w:rFonts w:ascii="Arial" w:hAnsi="Arial" w:cs="Arial"/>
                <w:color w:val="000000"/>
                <w:sz w:val="12"/>
                <w:szCs w:val="12"/>
              </w:rPr>
              <w:t>сионального образования служащих, муниципальных служащих Новгородской области, а также работников муниципальных учрежд</w:t>
            </w:r>
            <w:r w:rsidRPr="00B324A0">
              <w:rPr>
                <w:rFonts w:ascii="Arial" w:hAnsi="Arial" w:cs="Arial"/>
                <w:color w:val="000000"/>
                <w:sz w:val="12"/>
                <w:szCs w:val="12"/>
              </w:rPr>
              <w:t>е</w:t>
            </w:r>
            <w:r w:rsidRPr="00B324A0">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w:t>
            </w:r>
            <w:r w:rsidRPr="00B324A0">
              <w:rPr>
                <w:rFonts w:ascii="Arial" w:hAnsi="Arial" w:cs="Arial"/>
                <w:color w:val="000000"/>
                <w:sz w:val="12"/>
                <w:szCs w:val="12"/>
              </w:rPr>
              <w:t>в</w:t>
            </w:r>
            <w:r w:rsidRPr="00B324A0">
              <w:rPr>
                <w:rFonts w:ascii="Arial" w:hAnsi="Arial" w:cs="Arial"/>
                <w:color w:val="000000"/>
                <w:sz w:val="12"/>
                <w:szCs w:val="12"/>
              </w:rPr>
              <w:t>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0520471340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0520471340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9100000000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28 090 724,27</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9190000000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28 090 724,27</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9190001000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26 718 324,27</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18 096 716,00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1 563 900,00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5 284 208,27</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1 130 000,00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440 000,00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Уплата налога на имущество организаций и земельного налога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Уплата прочих налогов, сборов и иных платежей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119 702,60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Уплата иных платежей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3 797,40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B324A0">
              <w:rPr>
                <w:rFonts w:ascii="Arial" w:hAnsi="Arial" w:cs="Arial"/>
                <w:color w:val="000000"/>
                <w:sz w:val="12"/>
                <w:szCs w:val="12"/>
              </w:rPr>
              <w:t>у</w:t>
            </w:r>
            <w:r w:rsidRPr="00B324A0">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9190070280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1 372 400,00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1 036 097,00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303 403,00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Судебная система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0105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8 700,00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9590000000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w:t>
            </w:r>
            <w:r w:rsidRPr="00B324A0">
              <w:rPr>
                <w:rFonts w:ascii="Arial" w:hAnsi="Arial" w:cs="Arial"/>
                <w:color w:val="000000"/>
                <w:sz w:val="12"/>
                <w:szCs w:val="12"/>
              </w:rPr>
              <w:t>с</w:t>
            </w:r>
            <w:r w:rsidRPr="00B324A0">
              <w:rPr>
                <w:rFonts w:ascii="Arial" w:hAnsi="Arial" w:cs="Arial"/>
                <w:color w:val="000000"/>
                <w:sz w:val="12"/>
                <w:szCs w:val="12"/>
              </w:rPr>
              <w:t>сийской Федерации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9590051200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9590051200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Резервные фонды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0111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Резервные фонды исполнительных органов муниципальных образований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0111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9300000000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w:t>
            </w:r>
            <w:r w:rsidRPr="00B324A0">
              <w:rPr>
                <w:rFonts w:ascii="Arial" w:hAnsi="Arial" w:cs="Arial"/>
                <w:color w:val="000000"/>
                <w:sz w:val="12"/>
                <w:szCs w:val="12"/>
              </w:rPr>
              <w:t>д</w:t>
            </w:r>
            <w:r w:rsidRPr="00B324A0">
              <w:rPr>
                <w:rFonts w:ascii="Arial" w:hAnsi="Arial" w:cs="Arial"/>
                <w:color w:val="000000"/>
                <w:sz w:val="12"/>
                <w:szCs w:val="12"/>
              </w:rPr>
              <w:t>ствий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0111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9390000000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Резервный фонд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9390010010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Резервные средства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9390010010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Другие общегосударственные вопросы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5 626 809,00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0600000000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37 000,00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0600200000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37 000,00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Обслуживание оргтехники Администрации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0600210510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31 000,00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0600210510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сотрудников электронно-вычислительной техникой и ее обслуживание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0600210540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0600210540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9100000000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5 589 809,00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9190000000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5 589 809,00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9190010020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4 593 809,00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9190010020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4 593 809,00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B324A0">
              <w:rPr>
                <w:rFonts w:ascii="Arial" w:hAnsi="Arial" w:cs="Arial"/>
                <w:color w:val="000000"/>
                <w:sz w:val="12"/>
                <w:szCs w:val="12"/>
              </w:rPr>
              <w:t>у</w:t>
            </w:r>
            <w:r w:rsidRPr="00B324A0">
              <w:rPr>
                <w:rFonts w:ascii="Arial" w:hAnsi="Arial" w:cs="Arial"/>
                <w:color w:val="000000"/>
                <w:sz w:val="12"/>
                <w:szCs w:val="12"/>
              </w:rPr>
              <w:t>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9190070650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9190070650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9190072300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994 000,00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994 000,00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НАЦИОНАЛЬНАЯ БЕЗОПАСНОСТЬ И ПРАВООХРАНИТЕЛЬНАЯ ДЕЯТЕЛЬНОСТЬ</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0300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1 074 300,00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0309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1 074 300,00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0309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9600000000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1 074 300,00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0309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9690000000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1 074 300,00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0309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9690010030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1 074 300,00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0309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9690010030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782 000,00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0309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9690010030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750,00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0309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9690010030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228 300,00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0309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9690010030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63 250,00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НАЦИОНАЛЬНАЯ ЭКОНОМИКА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0400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10 618 900,00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Сельское хозяйство и рыболовство</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0405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263 100,00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0405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254 800,00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Отлов, эвтаназия и утилизация безнадзорных животных</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0405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254 800,00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w:t>
            </w:r>
            <w:r w:rsidRPr="00B324A0">
              <w:rPr>
                <w:rFonts w:ascii="Arial" w:hAnsi="Arial" w:cs="Arial"/>
                <w:color w:val="000000"/>
                <w:sz w:val="12"/>
                <w:szCs w:val="12"/>
              </w:rPr>
              <w:t>н</w:t>
            </w:r>
            <w:r w:rsidRPr="00B324A0">
              <w:rPr>
                <w:rFonts w:ascii="Arial" w:hAnsi="Arial" w:cs="Arial"/>
                <w:color w:val="000000"/>
                <w:sz w:val="12"/>
                <w:szCs w:val="12"/>
              </w:rPr>
              <w:t>ных безнадзорных животных в рамках государственной программы Новгородской области "Обеспечение эпизоотического благопол</w:t>
            </w:r>
            <w:r w:rsidRPr="00B324A0">
              <w:rPr>
                <w:rFonts w:ascii="Arial" w:hAnsi="Arial" w:cs="Arial"/>
                <w:color w:val="000000"/>
                <w:sz w:val="12"/>
                <w:szCs w:val="12"/>
              </w:rPr>
              <w:t>у</w:t>
            </w:r>
            <w:r w:rsidRPr="00B324A0">
              <w:rPr>
                <w:rFonts w:ascii="Arial" w:hAnsi="Arial" w:cs="Arial"/>
                <w:color w:val="000000"/>
                <w:sz w:val="12"/>
                <w:szCs w:val="12"/>
              </w:rPr>
              <w:t>чия и безопасности продуктов животноводства в ветеринарно-санитарном отношении на территории Новгородской области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0700170720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254 800,00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0700170720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254 800,00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0405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8 300,00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Расходы на исполнение прочих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0405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9580000000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8 300,00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w:t>
            </w:r>
            <w:r w:rsidRPr="00B324A0">
              <w:rPr>
                <w:rFonts w:ascii="Arial" w:hAnsi="Arial" w:cs="Arial"/>
                <w:color w:val="000000"/>
                <w:sz w:val="12"/>
                <w:szCs w:val="12"/>
              </w:rPr>
              <w:t>о</w:t>
            </w:r>
            <w:r w:rsidRPr="00B324A0">
              <w:rPr>
                <w:rFonts w:ascii="Arial" w:hAnsi="Arial" w:cs="Arial"/>
                <w:color w:val="000000"/>
                <w:sz w:val="12"/>
                <w:szCs w:val="12"/>
              </w:rPr>
              <w:t>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w:t>
            </w:r>
            <w:r w:rsidRPr="00B324A0">
              <w:rPr>
                <w:rFonts w:ascii="Arial" w:hAnsi="Arial" w:cs="Arial"/>
                <w:color w:val="000000"/>
                <w:sz w:val="12"/>
                <w:szCs w:val="12"/>
              </w:rPr>
              <w:t>а</w:t>
            </w:r>
            <w:r w:rsidRPr="00B324A0">
              <w:rPr>
                <w:rFonts w:ascii="Arial" w:hAnsi="Arial" w:cs="Arial"/>
                <w:color w:val="000000"/>
                <w:sz w:val="12"/>
                <w:szCs w:val="12"/>
              </w:rPr>
              <w:t>сти в соответствии с ветеринарно-санитарными правилами сборами, утилизации и уничтожения биологических отходов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9580070710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0405</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9580070710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Дорожное хозяйство (дорожные фонды)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10 033 000,00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2100000000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10 033 000,00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2016 год"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2110000000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9 907 081,00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w:t>
            </w:r>
            <w:r w:rsidRPr="00B324A0">
              <w:rPr>
                <w:rFonts w:ascii="Arial" w:hAnsi="Arial" w:cs="Arial"/>
                <w:color w:val="000000"/>
                <w:sz w:val="12"/>
                <w:szCs w:val="12"/>
              </w:rPr>
              <w:t>е</w:t>
            </w:r>
            <w:r w:rsidRPr="00B324A0">
              <w:rPr>
                <w:rFonts w:ascii="Arial" w:hAnsi="Arial" w:cs="Arial"/>
                <w:color w:val="000000"/>
                <w:sz w:val="12"/>
                <w:szCs w:val="12"/>
              </w:rPr>
              <w:t>та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2110100000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9 907 081,00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Содержание автомобильных дорог общего пользования местного значения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2110110610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2 925 000,00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2110110610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2 925 000,00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Ремонт автомобильных дорог общего пользования местного значения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2110110620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2 922 081,00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2110110620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2 922 081,00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Паспортизация автомобильных дорог общего пользования местного значения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2110110630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570 000,00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2110110630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570 000,00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2014-2017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2110171510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3 490 000,00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2110171510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3 490 000,00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2016 год"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2120000000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125 919,00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w:t>
            </w:r>
            <w:r w:rsidRPr="00B324A0">
              <w:rPr>
                <w:rFonts w:ascii="Arial" w:hAnsi="Arial" w:cs="Arial"/>
                <w:color w:val="000000"/>
                <w:sz w:val="12"/>
                <w:szCs w:val="12"/>
              </w:rPr>
              <w:t>л</w:t>
            </w:r>
            <w:r w:rsidRPr="00B324A0">
              <w:rPr>
                <w:rFonts w:ascii="Arial" w:hAnsi="Arial" w:cs="Arial"/>
                <w:color w:val="000000"/>
                <w:sz w:val="12"/>
                <w:szCs w:val="12"/>
              </w:rPr>
              <w:t>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2120100000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125 919,00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Приобретение технических средств организации дорожного движения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2120110660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101 400,00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2120110660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101 400,00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Установка технических средств организации дорожного движения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2120110670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24 519,00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2120110670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24 519,00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Другие вопросы в области национальной экономики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0412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322 800,00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0412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1300000000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w:t>
            </w:r>
            <w:r w:rsidRPr="00B324A0">
              <w:rPr>
                <w:rFonts w:ascii="Arial" w:hAnsi="Arial" w:cs="Arial"/>
                <w:color w:val="000000"/>
                <w:sz w:val="12"/>
                <w:szCs w:val="12"/>
              </w:rPr>
              <w:t>и</w:t>
            </w:r>
            <w:r w:rsidRPr="00B324A0">
              <w:rPr>
                <w:rFonts w:ascii="Arial" w:hAnsi="Arial" w:cs="Arial"/>
                <w:color w:val="000000"/>
                <w:sz w:val="12"/>
                <w:szCs w:val="12"/>
              </w:rPr>
              <w:t>тия Валдайского района на 2016 - 2020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0412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1320000000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Финансовая поддержка субъектов малого и среднего предпринимательства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0412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1320100000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0412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1320110080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0412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1320110080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810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муниципального образования на решение вопросов местного значения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0412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9400000000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272 800,00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0412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9430000000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272 800,00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мероприятия по землеустройству и землепользованию</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0412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9430010070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272 800,00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0412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9430010070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272 800,00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ЖИЛИЩНО-КОММУНАЛЬНОЕ ХОЗЯЙСТВО</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0500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1 433 428,00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Жилищное хозяйство</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0501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1 338 000,00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муниципального образования на решение вопросов местного значения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0501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9400000000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1 338 000,00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lastRenderedPageBreak/>
              <w:t>Расходы на мероприятия по решению вопросов местного значения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0501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9430000000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1 338 000,00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области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9430010150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775 000,00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9430010150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775 000,00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Капитальный ремонт муниципальных квартир</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9430010400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563 000,00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9430010400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563 000,00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Коммунальное хозяйство</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0502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95 428,00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0502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1100000000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95 428,00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0502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1100100000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95 428,00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Строительство общественных колодцев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1100110310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80 100,00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1100110310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80 100,00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Проведение анализа состава и качества воды в общественных колодцах</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1100110320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15 328,00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1100110320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15 328,00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ОБРАЗОВАНИЕ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0700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12 775 900,00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Общее образование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12 647 500,00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0400000000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6 482 500,00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Развитие спорта и системы подготовки спортивного резерва на территории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0400300000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6 482 500,00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деятельности детской юношеской спортивной школы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0400301040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5 773 600,00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0400301040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5 773 600,00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0400372300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708 900,00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0400372300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708 900,00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6 165 000,00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B324A0">
              <w:rPr>
                <w:rFonts w:ascii="Arial" w:hAnsi="Arial" w:cs="Arial"/>
                <w:color w:val="000000"/>
                <w:sz w:val="12"/>
                <w:szCs w:val="12"/>
              </w:rPr>
              <w:t>о</w:t>
            </w:r>
            <w:r w:rsidRPr="00B324A0">
              <w:rPr>
                <w:rFonts w:ascii="Arial" w:hAnsi="Arial" w:cs="Arial"/>
                <w:color w:val="000000"/>
                <w:sz w:val="12"/>
                <w:szCs w:val="12"/>
              </w:rPr>
              <w:t>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0860000000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6 165 000,00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выполнения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0860200000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6 165 000,00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0860270060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6 165 000,00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0860270060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611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6 165 000,00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Молодежная политика и оздоровление детей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99 700,00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99 700,00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w:t>
            </w:r>
            <w:r w:rsidRPr="00B324A0">
              <w:rPr>
                <w:rFonts w:ascii="Arial" w:hAnsi="Arial" w:cs="Arial"/>
                <w:color w:val="000000"/>
                <w:sz w:val="12"/>
                <w:szCs w:val="12"/>
              </w:rPr>
              <w:t>й</w:t>
            </w:r>
            <w:r w:rsidRPr="00B324A0">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99 700,00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0820200000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99 700,00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Организация каникулярного отдыха (оздоровление) детей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0820210120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99 700,00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0820210120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99 700,00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Другие вопросы в области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28 700,00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Формирование антикоррупционного мировоззрения муниципальных служащих</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1000300000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1000310200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1000310200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1700000000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19 700,00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1700600000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6 500,00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w:t>
            </w:r>
            <w:r w:rsidRPr="00B324A0">
              <w:rPr>
                <w:rFonts w:ascii="Arial" w:hAnsi="Arial" w:cs="Arial"/>
                <w:color w:val="000000"/>
                <w:sz w:val="12"/>
                <w:szCs w:val="12"/>
              </w:rPr>
              <w:t>л</w:t>
            </w:r>
            <w:r w:rsidRPr="00B324A0">
              <w:rPr>
                <w:rFonts w:ascii="Arial" w:hAnsi="Arial" w:cs="Arial"/>
                <w:color w:val="000000"/>
                <w:sz w:val="12"/>
                <w:szCs w:val="12"/>
              </w:rPr>
              <w:t>дайском  муниципальном районе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1700699990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6 500,00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1700699990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1700700000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13 200,00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w:t>
            </w:r>
            <w:r w:rsidRPr="00B324A0">
              <w:rPr>
                <w:rFonts w:ascii="Arial" w:hAnsi="Arial" w:cs="Arial"/>
                <w:color w:val="000000"/>
                <w:sz w:val="12"/>
                <w:szCs w:val="12"/>
              </w:rPr>
              <w:t>л</w:t>
            </w:r>
            <w:r w:rsidRPr="00B324A0">
              <w:rPr>
                <w:rFonts w:ascii="Arial" w:hAnsi="Arial" w:cs="Arial"/>
                <w:color w:val="000000"/>
                <w:sz w:val="12"/>
                <w:szCs w:val="12"/>
              </w:rPr>
              <w:t>дайском  муниципальном районе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1700799990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13 200,00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0709</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1700799990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13 200,00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КУЛЬТУРА, КИНЕМАТОГРАФИЯ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0800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227 763,00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Культура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227 763,00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0200000000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223 000,00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0210000000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223 000,00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0210100000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223 000,00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0210199990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223 000,00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0210199990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213 000,00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населению</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0210199990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360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муниципальном районе на 2016 год"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0900000000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4 763,00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муниципальном районе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0900100000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4 763,00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психоактивных веществ в Валдайском муниципальном районе на 2016 год"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0900199990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4 763,00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0900199990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4 763,00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СОЦИАЛЬНАЯ ПОЛИТИКА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1000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7 910 000,00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Пенсионное обеспечение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1001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267 800,00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1001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9100000000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267 800,00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1001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9190000000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267 800,00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доплаты к пенсиям муниципальных служащих</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9190010040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267 800,00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пенсии, социальные доплаты к пенсиям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9190010040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267 800,00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Социальное обеспечение населения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2 486 600,00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0300000000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256 000,00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w:t>
            </w:r>
            <w:r w:rsidRPr="00B324A0">
              <w:rPr>
                <w:rFonts w:ascii="Arial" w:hAnsi="Arial" w:cs="Arial"/>
                <w:color w:val="000000"/>
                <w:sz w:val="12"/>
                <w:szCs w:val="12"/>
              </w:rPr>
              <w:t>ь</w:t>
            </w:r>
            <w:r w:rsidRPr="00B324A0">
              <w:rPr>
                <w:rFonts w:ascii="Arial" w:hAnsi="Arial" w:cs="Arial"/>
                <w:color w:val="000000"/>
                <w:sz w:val="12"/>
                <w:szCs w:val="12"/>
              </w:rPr>
              <w:t>ство индивидуального жилого дома экономического класса, а также создание условий для привлечения молодыми семьями со</w:t>
            </w:r>
            <w:r w:rsidRPr="00B324A0">
              <w:rPr>
                <w:rFonts w:ascii="Arial" w:hAnsi="Arial" w:cs="Arial"/>
                <w:color w:val="000000"/>
                <w:sz w:val="12"/>
                <w:szCs w:val="12"/>
              </w:rPr>
              <w:t>б</w:t>
            </w:r>
            <w:r w:rsidRPr="00B324A0">
              <w:rPr>
                <w:rFonts w:ascii="Arial" w:hAnsi="Arial" w:cs="Arial"/>
                <w:color w:val="000000"/>
                <w:sz w:val="12"/>
                <w:szCs w:val="12"/>
              </w:rPr>
              <w:t>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0300100000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256 000,00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0300110090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256 000,00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гражданам на приобретение жилья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0300110090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256 000,00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2 230 600,00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Расходы на предоставление мер социальной поддержки отдельным категориям граждан</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9560000000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2 230 600,00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9560070670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2 230 600,00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9560070670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2 230 600,00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Охрана семьи и детства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5 155 600,00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5 155 600,00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w:t>
            </w:r>
            <w:r w:rsidRPr="00B324A0">
              <w:rPr>
                <w:rFonts w:ascii="Arial" w:hAnsi="Arial" w:cs="Arial"/>
                <w:color w:val="000000"/>
                <w:sz w:val="12"/>
                <w:szCs w:val="12"/>
              </w:rPr>
              <w:t>о</w:t>
            </w:r>
            <w:r w:rsidRPr="00B324A0">
              <w:rPr>
                <w:rFonts w:ascii="Arial" w:hAnsi="Arial" w:cs="Arial"/>
                <w:color w:val="000000"/>
                <w:sz w:val="12"/>
                <w:szCs w:val="12"/>
              </w:rPr>
              <w:t>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0850000000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5 155 600,00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0850100000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5 155 600,00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 xml:space="preserve">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w:t>
            </w:r>
            <w:r w:rsidRPr="00B324A0">
              <w:rPr>
                <w:rFonts w:ascii="Arial" w:hAnsi="Arial" w:cs="Arial"/>
                <w:color w:val="000000"/>
                <w:sz w:val="12"/>
                <w:szCs w:val="12"/>
              </w:rPr>
              <w:lastRenderedPageBreak/>
              <w:t>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lastRenderedPageBreak/>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0850150820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974 600,00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lastRenderedPageBreak/>
              <w:t>Бюджетные инвестиции на приобретение объектов недвижимого имущества в государственную (муниципальную) собственность</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0850150820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412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974 600,00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08501R0820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4 181 000,00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08501R0820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412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4 181 000,00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ФИЗИЧЕСКАЯ КУЛЬТУРА И СПОРТ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1100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21 002 800,00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Физическая культура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21 002 800,00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0400000000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21 002 800,00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Развитие физической культуры и массового спорта на территории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0400100000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0400110170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0400110170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Сохранение и развитие инфраструктуры отрасли физической культуры и спорта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0400200000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20 842 800,00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0400201100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17 179 100,00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0400201100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17 179 100,00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w:t>
            </w:r>
            <w:r w:rsidRPr="00B324A0">
              <w:rPr>
                <w:rFonts w:ascii="Arial" w:hAnsi="Arial" w:cs="Arial"/>
                <w:color w:val="000000"/>
                <w:sz w:val="12"/>
                <w:szCs w:val="12"/>
              </w:rPr>
              <w:t>я</w:t>
            </w:r>
            <w:r w:rsidRPr="00B324A0">
              <w:rPr>
                <w:rFonts w:ascii="Arial" w:hAnsi="Arial" w:cs="Arial"/>
                <w:color w:val="000000"/>
                <w:sz w:val="12"/>
                <w:szCs w:val="12"/>
              </w:rPr>
              <w:t>тий, проводимых на территории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0400210180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0400210180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0400272300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3 653 700,00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0400272300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3 653 700,00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Развитие спорта и системы подготовки спортивного резерва на территории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0400300000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w:t>
            </w:r>
            <w:r w:rsidRPr="00B324A0">
              <w:rPr>
                <w:rFonts w:ascii="Arial" w:hAnsi="Arial" w:cs="Arial"/>
                <w:color w:val="000000"/>
                <w:sz w:val="12"/>
                <w:szCs w:val="12"/>
              </w:rPr>
              <w:t>а</w:t>
            </w:r>
            <w:r w:rsidRPr="00B324A0">
              <w:rPr>
                <w:rFonts w:ascii="Arial" w:hAnsi="Arial" w:cs="Arial"/>
                <w:color w:val="000000"/>
                <w:sz w:val="12"/>
                <w:szCs w:val="12"/>
              </w:rPr>
              <w:t>тах и Первенствах</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0400310190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324A0">
              <w:rPr>
                <w:rFonts w:ascii="Arial" w:hAnsi="Arial" w:cs="Arial"/>
                <w:color w:val="000000"/>
                <w:sz w:val="12"/>
                <w:szCs w:val="12"/>
              </w:rPr>
              <w:t>р</w:t>
            </w:r>
            <w:r w:rsidRPr="00B324A0">
              <w:rPr>
                <w:rFonts w:ascii="Arial" w:hAnsi="Arial" w:cs="Arial"/>
                <w:color w:val="000000"/>
                <w:sz w:val="12"/>
                <w:szCs w:val="12"/>
              </w:rPr>
              <w:t>ственных (муниципальных) услуг (выполнение работ)</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1101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0400310190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150 000,00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СРЕДСТВА МАССОВОЙ ИНФОРМАЦИИ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1200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77 000,00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Периодическая печать и издательства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1202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77 000,00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муниципального образования на решение вопросов местного значения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1202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9400000000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77 000,00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1202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9430000000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77 000,00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опубликование официальных документов в периодических изданиях</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1202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9430010060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1202</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9430010060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ОБСЛУЖИВАНИЕ ГОСУДАРСТВЕННОГО И МУНИЦИПАЛЬНОГО ДОЛГА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1300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752 700,00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Обслуживание государственного внутреннего и муниципального долга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752 700,00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752 700,00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w:t>
            </w:r>
            <w:r w:rsidRPr="00B324A0">
              <w:rPr>
                <w:rFonts w:ascii="Arial" w:hAnsi="Arial" w:cs="Arial"/>
                <w:color w:val="000000"/>
                <w:sz w:val="12"/>
                <w:szCs w:val="12"/>
              </w:rPr>
              <w:t>ь</w:t>
            </w:r>
            <w:r w:rsidRPr="00B324A0">
              <w:rPr>
                <w:rFonts w:ascii="Arial" w:hAnsi="Arial" w:cs="Arial"/>
                <w:color w:val="000000"/>
                <w:sz w:val="12"/>
                <w:szCs w:val="12"/>
              </w:rPr>
              <w:t>ного района" муниципальной программы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0510000000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752 700,00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Обеспечение исполнения долговых обязательств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0510100000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752 700,00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Обслуживание муниципального долга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0510110050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752 700,00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Обслуживание муниципального долга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1301</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0510110050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730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752 700,00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Контрольно-счетная палата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2 671 002,00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ОБЩЕГОСУДАРСТВЕННЫЕ ВОПРОСЫ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0100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2 671 002,00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2 671 002,00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Расходы на обеспечение деятельности органов финансово-бюджетного надзора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9700000000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2 671 002,00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Председатель счетной палаты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9710000000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727 556,00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Председатель Контрольно-счетной палаты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9710001000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727 556,00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9710001000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528 000,00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9710001000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40 100,00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9710001000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159 456,00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9790000000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1 943 446,00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9790001000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1 312 044,00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768 300,00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80 200,00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219 044,00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78 900,00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163 600,00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Уплата иных платежей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9790001000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9790002100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631 402,00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9790002100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488 580,00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9790002100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40 100,00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9790002100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102 722,00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муниципальное казенное учреждение комитет по социальным вопросам Администрации Валдайского муниципального района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114 171 800,00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ОБЩЕГОСУДАРСТВЕННЫЕ ВОПРОСЫ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0100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198 100,00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198 100,00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sidRPr="00B324A0">
              <w:rPr>
                <w:rFonts w:ascii="Arial" w:hAnsi="Arial" w:cs="Arial"/>
                <w:color w:val="000000"/>
                <w:sz w:val="12"/>
                <w:szCs w:val="12"/>
              </w:rPr>
              <w:t>ь</w:t>
            </w:r>
            <w:r w:rsidRPr="00B324A0">
              <w:rPr>
                <w:rFonts w:ascii="Arial" w:hAnsi="Arial" w:cs="Arial"/>
                <w:color w:val="000000"/>
                <w:sz w:val="12"/>
                <w:szCs w:val="12"/>
              </w:rPr>
              <w:t>ном районе (2016-2018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198 100,00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w:t>
            </w:r>
            <w:r w:rsidRPr="00B324A0">
              <w:rPr>
                <w:rFonts w:ascii="Arial" w:hAnsi="Arial" w:cs="Arial"/>
                <w:color w:val="000000"/>
                <w:sz w:val="12"/>
                <w:szCs w:val="12"/>
              </w:rPr>
              <w:t>о</w:t>
            </w:r>
            <w:r w:rsidRPr="00B324A0">
              <w:rPr>
                <w:rFonts w:ascii="Arial" w:hAnsi="Arial" w:cs="Arial"/>
                <w:color w:val="000000"/>
                <w:sz w:val="12"/>
                <w:szCs w:val="12"/>
              </w:rPr>
              <w:t>граммы "Предоставление мер социальной поддержки отдельным категориям граждан в Валдайском муниципальном районе (2016-2018годы)"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198 100,00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0120100000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198 100,00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0120101000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54 800,00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0120101000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54 800,00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w:t>
            </w:r>
            <w:r w:rsidRPr="00B324A0">
              <w:rPr>
                <w:rFonts w:ascii="Arial" w:hAnsi="Arial" w:cs="Arial"/>
                <w:color w:val="000000"/>
                <w:sz w:val="12"/>
                <w:szCs w:val="12"/>
              </w:rPr>
              <w:t>у</w:t>
            </w:r>
            <w:r w:rsidRPr="00B324A0">
              <w:rPr>
                <w:rFonts w:ascii="Arial" w:hAnsi="Arial" w:cs="Arial"/>
                <w:color w:val="000000"/>
                <w:sz w:val="12"/>
                <w:szCs w:val="12"/>
              </w:rPr>
              <w:t>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0120172300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143 300,00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0104</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0120172300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143 300,00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ОБРАЗОВАНИЕ</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0700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522 300,00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Молодежная политика и оздоровление детей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522 300,00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0800000000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522 300,00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w:t>
            </w:r>
            <w:r w:rsidRPr="00B324A0">
              <w:rPr>
                <w:rFonts w:ascii="Arial" w:hAnsi="Arial" w:cs="Arial"/>
                <w:color w:val="000000"/>
                <w:sz w:val="12"/>
                <w:szCs w:val="12"/>
              </w:rPr>
              <w:t>й</w:t>
            </w:r>
            <w:r w:rsidRPr="00B324A0">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0820000000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522 300,00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0820200000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522 300,00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Организация каникулярного отдыха (оздоровление) детей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0820210120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522 300,00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0707</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0820210120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323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522 300,00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СОЦИАЛЬНАЯ ПОЛИТИКА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1000</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0"/>
              <w:rPr>
                <w:rFonts w:ascii="Arial" w:hAnsi="Arial" w:cs="Arial"/>
                <w:color w:val="000000"/>
                <w:sz w:val="12"/>
                <w:szCs w:val="12"/>
              </w:rPr>
            </w:pPr>
            <w:r w:rsidRPr="00B324A0">
              <w:rPr>
                <w:rFonts w:ascii="Arial" w:hAnsi="Arial" w:cs="Arial"/>
                <w:color w:val="000000"/>
                <w:sz w:val="12"/>
                <w:szCs w:val="12"/>
              </w:rPr>
              <w:t>113 451 400,00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Социальное обеспечение населения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109 121 100,00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sidRPr="00B324A0">
              <w:rPr>
                <w:rFonts w:ascii="Arial" w:hAnsi="Arial" w:cs="Arial"/>
                <w:color w:val="000000"/>
                <w:sz w:val="12"/>
                <w:szCs w:val="12"/>
              </w:rPr>
              <w:t>ь</w:t>
            </w:r>
            <w:r w:rsidRPr="00B324A0">
              <w:rPr>
                <w:rFonts w:ascii="Arial" w:hAnsi="Arial" w:cs="Arial"/>
                <w:color w:val="000000"/>
                <w:sz w:val="12"/>
                <w:szCs w:val="12"/>
              </w:rPr>
              <w:t>ном районе (2016-2018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109 121 100,00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w:t>
            </w:r>
            <w:r w:rsidRPr="00B324A0">
              <w:rPr>
                <w:rFonts w:ascii="Arial" w:hAnsi="Arial" w:cs="Arial"/>
                <w:color w:val="000000"/>
                <w:sz w:val="12"/>
                <w:szCs w:val="12"/>
              </w:rPr>
              <w:t>в</w:t>
            </w:r>
            <w:r w:rsidRPr="00B324A0">
              <w:rPr>
                <w:rFonts w:ascii="Arial" w:hAnsi="Arial" w:cs="Arial"/>
                <w:color w:val="000000"/>
                <w:sz w:val="12"/>
                <w:szCs w:val="12"/>
              </w:rPr>
              <w:t>ление мер социальной поддержки отдельным категориям граждан в Валдайском муниципальном районе (2016-2018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0110000000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109 121 100,00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w:t>
            </w:r>
            <w:r w:rsidRPr="00B324A0">
              <w:rPr>
                <w:rFonts w:ascii="Arial" w:hAnsi="Arial" w:cs="Arial"/>
                <w:color w:val="000000"/>
                <w:sz w:val="12"/>
                <w:szCs w:val="12"/>
              </w:rPr>
              <w:t>в</w:t>
            </w:r>
            <w:r w:rsidRPr="00B324A0">
              <w:rPr>
                <w:rFonts w:ascii="Arial" w:hAnsi="Arial" w:cs="Arial"/>
                <w:color w:val="000000"/>
                <w:sz w:val="12"/>
                <w:szCs w:val="12"/>
              </w:rPr>
              <w:t>ленных федеральным и областным законодательством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0110100000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109 121 100,00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0110152500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31 983 300,00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0110152500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420 000,00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0110152500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31 563 300,00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w:t>
            </w:r>
            <w:r w:rsidRPr="00B324A0">
              <w:rPr>
                <w:rFonts w:ascii="Arial" w:hAnsi="Arial" w:cs="Arial"/>
                <w:color w:val="000000"/>
                <w:sz w:val="12"/>
                <w:szCs w:val="12"/>
              </w:rPr>
              <w:t>ь</w:t>
            </w:r>
            <w:r w:rsidRPr="00B324A0">
              <w:rPr>
                <w:rFonts w:ascii="Arial" w:hAnsi="Arial" w:cs="Arial"/>
                <w:color w:val="000000"/>
                <w:sz w:val="12"/>
                <w:szCs w:val="12"/>
              </w:rPr>
              <w:t xml:space="preserve">ских  населенных пунктах и поселках городского типа в рамках государственной программы Новгородской области "Социальная </w:t>
            </w:r>
            <w:r w:rsidRPr="00B324A0">
              <w:rPr>
                <w:rFonts w:ascii="Arial" w:hAnsi="Arial" w:cs="Arial"/>
                <w:color w:val="000000"/>
                <w:sz w:val="12"/>
                <w:szCs w:val="12"/>
              </w:rPr>
              <w:lastRenderedPageBreak/>
              <w:t>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lastRenderedPageBreak/>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0110170070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1 444 800,00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0110170070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0110170070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1 434 800,00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0110170160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385 200,00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0110170160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330 000,00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0110170160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323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55 200,00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0110170200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2 591 300,00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0110170200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0110170200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1 889 500,00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0110170200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323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701 400,00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0110170210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3 679 400,00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0110170210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3 643 400,00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0110170210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323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w:t>
            </w:r>
            <w:r w:rsidRPr="00B324A0">
              <w:rPr>
                <w:rFonts w:ascii="Arial" w:hAnsi="Arial" w:cs="Arial"/>
                <w:color w:val="000000"/>
                <w:sz w:val="12"/>
                <w:szCs w:val="12"/>
              </w:rPr>
              <w:t>в</w:t>
            </w:r>
            <w:r w:rsidRPr="00B324A0">
              <w:rPr>
                <w:rFonts w:ascii="Arial" w:hAnsi="Arial" w:cs="Arial"/>
                <w:color w:val="000000"/>
                <w:sz w:val="12"/>
                <w:szCs w:val="12"/>
              </w:rPr>
              <w:t>городской области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0110170230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0110170230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w:t>
            </w:r>
            <w:r w:rsidRPr="00B324A0">
              <w:rPr>
                <w:rFonts w:ascii="Arial" w:hAnsi="Arial" w:cs="Arial"/>
                <w:color w:val="000000"/>
                <w:sz w:val="12"/>
                <w:szCs w:val="12"/>
              </w:rPr>
              <w:t>д</w:t>
            </w:r>
            <w:r w:rsidRPr="00B324A0">
              <w:rPr>
                <w:rFonts w:ascii="Arial" w:hAnsi="Arial" w:cs="Arial"/>
                <w:color w:val="000000"/>
                <w:sz w:val="12"/>
                <w:szCs w:val="12"/>
              </w:rPr>
              <w:t>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0110170240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22 919 800,00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0110170240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156 000,00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0110170240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22 763 800,00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w:t>
            </w:r>
            <w:r w:rsidRPr="00B324A0">
              <w:rPr>
                <w:rFonts w:ascii="Arial" w:hAnsi="Arial" w:cs="Arial"/>
                <w:color w:val="000000"/>
                <w:sz w:val="12"/>
                <w:szCs w:val="12"/>
              </w:rPr>
              <w:t>о</w:t>
            </w:r>
            <w:r w:rsidRPr="00B324A0">
              <w:rPr>
                <w:rFonts w:ascii="Arial" w:hAnsi="Arial" w:cs="Arial"/>
                <w:color w:val="000000"/>
                <w:sz w:val="12"/>
                <w:szCs w:val="12"/>
              </w:rPr>
              <w:t>владений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0110170270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641 900,00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0110170270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641 900,00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0110170310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2 007 000,00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0110170310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0110170310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1 983 000,00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w:t>
            </w:r>
            <w:r w:rsidRPr="00B324A0">
              <w:rPr>
                <w:rFonts w:ascii="Arial" w:hAnsi="Arial" w:cs="Arial"/>
                <w:color w:val="000000"/>
                <w:sz w:val="12"/>
                <w:szCs w:val="12"/>
              </w:rPr>
              <w:t>ь</w:t>
            </w:r>
            <w:r w:rsidRPr="00B324A0">
              <w:rPr>
                <w:rFonts w:ascii="Arial" w:hAnsi="Arial" w:cs="Arial"/>
                <w:color w:val="000000"/>
                <w:sz w:val="12"/>
                <w:szCs w:val="12"/>
              </w:rPr>
              <w:t>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0110170400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3 216 000,00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0110170400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3 216 000,00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0110170410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38 563 200,00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0110170410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240 000,00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0110170410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38 323 200,00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0110170420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675 300,00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0110170420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15 000,00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0110170420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660 300,00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0110170430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882 000,00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0110170430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0110170430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874 000,00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0110170690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126 900,00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1003</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0110170690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313</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126 900,00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Другие вопросы в области социальной политики</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1"/>
              <w:rPr>
                <w:rFonts w:ascii="Arial" w:hAnsi="Arial" w:cs="Arial"/>
                <w:color w:val="000000"/>
                <w:sz w:val="12"/>
                <w:szCs w:val="12"/>
              </w:rPr>
            </w:pPr>
            <w:r w:rsidRPr="00B324A0">
              <w:rPr>
                <w:rFonts w:ascii="Arial" w:hAnsi="Arial" w:cs="Arial"/>
                <w:color w:val="000000"/>
                <w:sz w:val="12"/>
                <w:szCs w:val="12"/>
              </w:rPr>
              <w:t>4 330 300,00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sidRPr="00B324A0">
              <w:rPr>
                <w:rFonts w:ascii="Arial" w:hAnsi="Arial" w:cs="Arial"/>
                <w:color w:val="000000"/>
                <w:sz w:val="12"/>
                <w:szCs w:val="12"/>
              </w:rPr>
              <w:t>ь</w:t>
            </w:r>
            <w:r w:rsidRPr="00B324A0">
              <w:rPr>
                <w:rFonts w:ascii="Arial" w:hAnsi="Arial" w:cs="Arial"/>
                <w:color w:val="000000"/>
                <w:sz w:val="12"/>
                <w:szCs w:val="12"/>
              </w:rPr>
              <w:t>ном районе (2016-2018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0100000000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4 322 800,00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w:t>
            </w:r>
            <w:r w:rsidRPr="00B324A0">
              <w:rPr>
                <w:rFonts w:ascii="Arial" w:hAnsi="Arial" w:cs="Arial"/>
                <w:color w:val="000000"/>
                <w:sz w:val="12"/>
                <w:szCs w:val="12"/>
              </w:rPr>
              <w:t>о</w:t>
            </w:r>
            <w:r w:rsidRPr="00B324A0">
              <w:rPr>
                <w:rFonts w:ascii="Arial" w:hAnsi="Arial" w:cs="Arial"/>
                <w:color w:val="000000"/>
                <w:sz w:val="12"/>
                <w:szCs w:val="12"/>
              </w:rPr>
              <w:t>граммы "Предоставление мер социальной поддержки отдельным категориям граждан в Валдайском муниципальном районе (2016-2018годы)"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0120000000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4 322 800,00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0120100000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4 322 800,00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B324A0">
              <w:rPr>
                <w:rFonts w:ascii="Arial" w:hAnsi="Arial" w:cs="Arial"/>
                <w:color w:val="000000"/>
                <w:sz w:val="12"/>
                <w:szCs w:val="12"/>
              </w:rPr>
              <w:t>у</w:t>
            </w:r>
            <w:r w:rsidRPr="00B324A0">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0120170280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4 322 800,00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0120170280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3 050 100,00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0120170280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80 200,00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B324A0">
              <w:rPr>
                <w:rFonts w:ascii="Arial" w:hAnsi="Arial" w:cs="Arial"/>
                <w:color w:val="000000"/>
                <w:sz w:val="12"/>
                <w:szCs w:val="12"/>
              </w:rPr>
              <w:t>н</w:t>
            </w:r>
            <w:r w:rsidRPr="00B324A0">
              <w:rPr>
                <w:rFonts w:ascii="Arial" w:hAnsi="Arial" w:cs="Arial"/>
                <w:color w:val="000000"/>
                <w:sz w:val="12"/>
                <w:szCs w:val="12"/>
              </w:rPr>
              <w:t>ных (муниципальных) органов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0120170280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129</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892 200,00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0120170280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242</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142 000,00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0120170280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152 300,00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Уплата налога на имущество организаций и земельного налога</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0120170280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851</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6 000,00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0500000000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2"/>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0520000000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3"/>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sidRPr="00B324A0">
              <w:rPr>
                <w:rFonts w:ascii="Arial" w:hAnsi="Arial" w:cs="Arial"/>
                <w:color w:val="000000"/>
                <w:sz w:val="12"/>
                <w:szCs w:val="12"/>
              </w:rPr>
              <w:t>е</w:t>
            </w:r>
            <w:r w:rsidRPr="00B324A0">
              <w:rPr>
                <w:rFonts w:ascii="Arial" w:hAnsi="Arial" w:cs="Arial"/>
                <w:color w:val="000000"/>
                <w:sz w:val="12"/>
                <w:szCs w:val="12"/>
              </w:rPr>
              <w:t>ния эффективности бюджетных расходов</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0520400000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4"/>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w:t>
            </w:r>
            <w:r w:rsidRPr="00B324A0">
              <w:rPr>
                <w:rFonts w:ascii="Arial" w:hAnsi="Arial" w:cs="Arial"/>
                <w:color w:val="000000"/>
                <w:sz w:val="12"/>
                <w:szCs w:val="12"/>
              </w:rPr>
              <w:t>с</w:t>
            </w:r>
            <w:r w:rsidRPr="00B324A0">
              <w:rPr>
                <w:rFonts w:ascii="Arial" w:hAnsi="Arial" w:cs="Arial"/>
                <w:color w:val="000000"/>
                <w:sz w:val="12"/>
                <w:szCs w:val="12"/>
              </w:rPr>
              <w:t>сионального образования служащих, муниципальных служащих Новгородской области, а также работников муниципальных учрежд</w:t>
            </w:r>
            <w:r w:rsidRPr="00B324A0">
              <w:rPr>
                <w:rFonts w:ascii="Arial" w:hAnsi="Arial" w:cs="Arial"/>
                <w:color w:val="000000"/>
                <w:sz w:val="12"/>
                <w:szCs w:val="12"/>
              </w:rPr>
              <w:t>е</w:t>
            </w:r>
            <w:r w:rsidRPr="00B324A0">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w:t>
            </w:r>
            <w:r w:rsidRPr="00B324A0">
              <w:rPr>
                <w:rFonts w:ascii="Arial" w:hAnsi="Arial" w:cs="Arial"/>
                <w:color w:val="000000"/>
                <w:sz w:val="12"/>
                <w:szCs w:val="12"/>
              </w:rPr>
              <w:t>в</w:t>
            </w:r>
            <w:r w:rsidRPr="00B324A0">
              <w:rPr>
                <w:rFonts w:ascii="Arial" w:hAnsi="Arial" w:cs="Arial"/>
                <w:color w:val="000000"/>
                <w:sz w:val="12"/>
                <w:szCs w:val="12"/>
              </w:rPr>
              <w:t>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0520471340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000</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5"/>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7800" w:type="dxa"/>
            <w:tcBorders>
              <w:top w:val="nil"/>
              <w:left w:val="single" w:sz="4" w:space="0" w:color="auto"/>
              <w:bottom w:val="single" w:sz="4" w:space="0" w:color="auto"/>
              <w:right w:val="single" w:sz="4" w:space="0" w:color="auto"/>
            </w:tcBorders>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1006</w:t>
            </w:r>
          </w:p>
        </w:tc>
        <w:tc>
          <w:tcPr>
            <w:tcW w:w="960"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0520471340</w:t>
            </w:r>
          </w:p>
        </w:tc>
        <w:tc>
          <w:tcPr>
            <w:tcW w:w="668"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244</w:t>
            </w:r>
          </w:p>
        </w:tc>
        <w:tc>
          <w:tcPr>
            <w:tcW w:w="1116" w:type="dxa"/>
            <w:tcBorders>
              <w:top w:val="nil"/>
              <w:left w:val="nil"/>
              <w:bottom w:val="single" w:sz="4" w:space="0" w:color="auto"/>
              <w:right w:val="single" w:sz="4" w:space="0" w:color="auto"/>
            </w:tcBorders>
            <w:noWrap/>
            <w:vAlign w:val="center"/>
          </w:tcPr>
          <w:p w:rsidR="00B324A0" w:rsidRPr="00B324A0" w:rsidRDefault="00B324A0" w:rsidP="00675495">
            <w:pPr>
              <w:jc w:val="center"/>
              <w:outlineLvl w:val="6"/>
              <w:rPr>
                <w:rFonts w:ascii="Arial" w:hAnsi="Arial" w:cs="Arial"/>
                <w:color w:val="000000"/>
                <w:sz w:val="12"/>
                <w:szCs w:val="12"/>
              </w:rPr>
            </w:pPr>
            <w:r w:rsidRPr="00B324A0">
              <w:rPr>
                <w:rFonts w:ascii="Arial" w:hAnsi="Arial" w:cs="Arial"/>
                <w:color w:val="000000"/>
                <w:sz w:val="12"/>
                <w:szCs w:val="12"/>
              </w:rPr>
              <w:t>7 500,00</w:t>
            </w:r>
          </w:p>
        </w:tc>
      </w:tr>
      <w:tr w:rsidR="00B324A0" w:rsidRPr="00B324A0" w:rsidTr="001F143A">
        <w:trPr>
          <w:trHeight w:val="20"/>
        </w:trPr>
        <w:tc>
          <w:tcPr>
            <w:tcW w:w="10508" w:type="dxa"/>
            <w:gridSpan w:val="5"/>
            <w:tcBorders>
              <w:top w:val="single" w:sz="4" w:space="0" w:color="auto"/>
              <w:left w:val="nil"/>
              <w:bottom w:val="nil"/>
              <w:right w:val="nil"/>
            </w:tcBorders>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Всего расходов:</w:t>
            </w:r>
          </w:p>
        </w:tc>
        <w:tc>
          <w:tcPr>
            <w:tcW w:w="1116" w:type="dxa"/>
            <w:noWrap/>
            <w:vAlign w:val="center"/>
          </w:tcPr>
          <w:p w:rsidR="00B324A0" w:rsidRPr="00B324A0" w:rsidRDefault="00B324A0" w:rsidP="00675495">
            <w:pPr>
              <w:jc w:val="center"/>
              <w:rPr>
                <w:rFonts w:ascii="Arial" w:hAnsi="Arial" w:cs="Arial"/>
                <w:b/>
                <w:bCs/>
                <w:color w:val="000000"/>
                <w:sz w:val="12"/>
                <w:szCs w:val="12"/>
              </w:rPr>
            </w:pPr>
            <w:r w:rsidRPr="00B324A0">
              <w:rPr>
                <w:rFonts w:ascii="Arial" w:hAnsi="Arial" w:cs="Arial"/>
                <w:b/>
                <w:bCs/>
                <w:color w:val="000000"/>
                <w:sz w:val="12"/>
                <w:szCs w:val="12"/>
              </w:rPr>
              <w:t>529 421 202,00</w:t>
            </w:r>
          </w:p>
        </w:tc>
      </w:tr>
    </w:tbl>
    <w:p w:rsidR="00B324A0" w:rsidRDefault="00B324A0" w:rsidP="00B324A0">
      <w:pPr>
        <w:jc w:val="both"/>
        <w:rPr>
          <w:rFonts w:ascii="Arial" w:hAnsi="Arial" w:cs="Arial"/>
          <w:sz w:val="14"/>
          <w:szCs w:val="14"/>
        </w:rPr>
      </w:pPr>
    </w:p>
    <w:tbl>
      <w:tblPr>
        <w:tblW w:w="11624" w:type="dxa"/>
        <w:tblInd w:w="59" w:type="dxa"/>
        <w:tblLook w:val="04A0" w:firstRow="1" w:lastRow="0" w:firstColumn="1" w:lastColumn="0" w:noHBand="0" w:noVBand="1"/>
      </w:tblPr>
      <w:tblGrid>
        <w:gridCol w:w="8647"/>
        <w:gridCol w:w="567"/>
        <w:gridCol w:w="990"/>
        <w:gridCol w:w="428"/>
        <w:gridCol w:w="992"/>
      </w:tblGrid>
      <w:tr w:rsidR="000B7AEC" w:rsidRPr="000B7AEC" w:rsidTr="001F143A">
        <w:trPr>
          <w:trHeight w:val="20"/>
        </w:trPr>
        <w:tc>
          <w:tcPr>
            <w:tcW w:w="11624" w:type="dxa"/>
            <w:gridSpan w:val="5"/>
            <w:noWrap/>
            <w:tcMar>
              <w:left w:w="57" w:type="dxa"/>
              <w:right w:w="57" w:type="dxa"/>
            </w:tcMar>
            <w:vAlign w:val="center"/>
          </w:tcPr>
          <w:p w:rsidR="000B7AEC" w:rsidRPr="000B7AEC" w:rsidRDefault="000B7AEC" w:rsidP="00675495">
            <w:pPr>
              <w:jc w:val="center"/>
              <w:rPr>
                <w:rFonts w:ascii="Arial" w:hAnsi="Arial" w:cs="Arial"/>
                <w:sz w:val="12"/>
                <w:szCs w:val="12"/>
              </w:rPr>
            </w:pPr>
            <w:r w:rsidRPr="000B7AEC">
              <w:rPr>
                <w:rFonts w:ascii="Arial" w:hAnsi="Arial" w:cs="Arial"/>
                <w:sz w:val="12"/>
                <w:szCs w:val="12"/>
              </w:rPr>
              <w:t>Приложение 9</w:t>
            </w:r>
          </w:p>
          <w:p w:rsidR="000B7AEC" w:rsidRPr="000B7AEC" w:rsidRDefault="000B7AEC" w:rsidP="00675495">
            <w:pPr>
              <w:jc w:val="center"/>
              <w:rPr>
                <w:rFonts w:ascii="Arial" w:hAnsi="Arial" w:cs="Arial"/>
                <w:sz w:val="12"/>
                <w:szCs w:val="12"/>
              </w:rPr>
            </w:pPr>
            <w:r w:rsidRPr="000B7AEC">
              <w:rPr>
                <w:rFonts w:ascii="Arial" w:hAnsi="Arial" w:cs="Arial"/>
                <w:sz w:val="12"/>
                <w:szCs w:val="12"/>
              </w:rPr>
              <w:t>к решению Думы Валдайского муниципального района "О бюджете муниципального района</w:t>
            </w:r>
          </w:p>
          <w:p w:rsidR="000B7AEC" w:rsidRPr="000B7AEC" w:rsidRDefault="000B7AEC" w:rsidP="00675495">
            <w:pPr>
              <w:jc w:val="center"/>
              <w:rPr>
                <w:rFonts w:ascii="Arial" w:hAnsi="Arial" w:cs="Arial"/>
                <w:sz w:val="12"/>
                <w:szCs w:val="12"/>
              </w:rPr>
            </w:pPr>
            <w:r w:rsidRPr="000B7AEC">
              <w:rPr>
                <w:rFonts w:ascii="Arial" w:hAnsi="Arial" w:cs="Arial"/>
                <w:sz w:val="12"/>
                <w:szCs w:val="12"/>
              </w:rPr>
              <w:t xml:space="preserve">на 2016 год" </w:t>
            </w:r>
            <w:r w:rsidRPr="000B7AEC">
              <w:rPr>
                <w:rFonts w:ascii="Arial" w:hAnsi="Arial" w:cs="Arial"/>
                <w:color w:val="000000"/>
                <w:sz w:val="12"/>
                <w:szCs w:val="12"/>
              </w:rPr>
              <w:t>в редакции от 28.01.2016 № 34</w:t>
            </w:r>
          </w:p>
          <w:p w:rsidR="000B7AEC" w:rsidRPr="000B7AEC" w:rsidRDefault="000B7AEC" w:rsidP="00675495">
            <w:pPr>
              <w:jc w:val="center"/>
              <w:rPr>
                <w:rFonts w:ascii="Arial" w:hAnsi="Arial" w:cs="Arial"/>
                <w:b/>
                <w:bCs/>
                <w:sz w:val="12"/>
                <w:szCs w:val="12"/>
              </w:rPr>
            </w:pPr>
            <w:r w:rsidRPr="000B7AEC">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w:t>
            </w:r>
          </w:p>
          <w:p w:rsidR="000B7AEC" w:rsidRPr="000B7AEC" w:rsidRDefault="000B7AEC" w:rsidP="00675495">
            <w:pPr>
              <w:jc w:val="center"/>
              <w:rPr>
                <w:rFonts w:ascii="Arial" w:hAnsi="Arial" w:cs="Arial"/>
                <w:sz w:val="12"/>
                <w:szCs w:val="12"/>
              </w:rPr>
            </w:pPr>
            <w:r w:rsidRPr="000B7AEC">
              <w:rPr>
                <w:rFonts w:ascii="Arial" w:hAnsi="Arial" w:cs="Arial"/>
                <w:b/>
                <w:bCs/>
                <w:sz w:val="12"/>
                <w:szCs w:val="12"/>
              </w:rPr>
              <w:t>классификации расходов бюджета на 2016 год</w:t>
            </w:r>
          </w:p>
        </w:tc>
      </w:tr>
      <w:tr w:rsidR="00B324A0" w:rsidRPr="000B7AEC" w:rsidTr="001F143A">
        <w:trPr>
          <w:trHeight w:val="20"/>
        </w:trPr>
        <w:tc>
          <w:tcPr>
            <w:tcW w:w="8647" w:type="dxa"/>
            <w:tcBorders>
              <w:top w:val="nil"/>
              <w:left w:val="nil"/>
              <w:bottom w:val="single" w:sz="4" w:space="0" w:color="auto"/>
              <w:right w:val="nil"/>
            </w:tcBorders>
            <w:noWrap/>
            <w:tcMar>
              <w:left w:w="57" w:type="dxa"/>
              <w:right w:w="57" w:type="dxa"/>
            </w:tcMar>
            <w:vAlign w:val="center"/>
          </w:tcPr>
          <w:p w:rsidR="00B324A0" w:rsidRPr="000B7AEC" w:rsidRDefault="00B324A0" w:rsidP="00675495">
            <w:pPr>
              <w:jc w:val="center"/>
              <w:rPr>
                <w:rFonts w:ascii="Arial" w:hAnsi="Arial" w:cs="Arial"/>
                <w:color w:val="000000"/>
                <w:sz w:val="12"/>
                <w:szCs w:val="12"/>
              </w:rPr>
            </w:pPr>
          </w:p>
        </w:tc>
        <w:tc>
          <w:tcPr>
            <w:tcW w:w="567" w:type="dxa"/>
            <w:tcBorders>
              <w:top w:val="nil"/>
              <w:left w:val="nil"/>
              <w:bottom w:val="single" w:sz="4" w:space="0" w:color="auto"/>
              <w:right w:val="nil"/>
            </w:tcBorders>
            <w:noWrap/>
            <w:tcMar>
              <w:left w:w="57" w:type="dxa"/>
              <w:right w:w="57" w:type="dxa"/>
            </w:tcMar>
            <w:vAlign w:val="center"/>
          </w:tcPr>
          <w:p w:rsidR="00B324A0" w:rsidRPr="000B7AEC" w:rsidRDefault="00B324A0" w:rsidP="00675495">
            <w:pPr>
              <w:jc w:val="center"/>
              <w:rPr>
                <w:rFonts w:ascii="Arial" w:hAnsi="Arial" w:cs="Arial"/>
                <w:color w:val="000000"/>
                <w:sz w:val="12"/>
                <w:szCs w:val="12"/>
              </w:rPr>
            </w:pPr>
          </w:p>
        </w:tc>
        <w:tc>
          <w:tcPr>
            <w:tcW w:w="990" w:type="dxa"/>
            <w:tcBorders>
              <w:top w:val="nil"/>
              <w:left w:val="nil"/>
              <w:bottom w:val="single" w:sz="4" w:space="0" w:color="auto"/>
              <w:right w:val="nil"/>
            </w:tcBorders>
            <w:noWrap/>
            <w:tcMar>
              <w:left w:w="57" w:type="dxa"/>
              <w:right w:w="57" w:type="dxa"/>
            </w:tcMar>
            <w:vAlign w:val="center"/>
          </w:tcPr>
          <w:p w:rsidR="00B324A0" w:rsidRPr="000B7AEC" w:rsidRDefault="00B324A0" w:rsidP="00675495">
            <w:pPr>
              <w:jc w:val="center"/>
              <w:rPr>
                <w:rFonts w:ascii="Arial" w:hAnsi="Arial" w:cs="Arial"/>
                <w:color w:val="000000"/>
                <w:sz w:val="12"/>
                <w:szCs w:val="12"/>
              </w:rPr>
            </w:pPr>
          </w:p>
        </w:tc>
        <w:tc>
          <w:tcPr>
            <w:tcW w:w="428" w:type="dxa"/>
            <w:tcBorders>
              <w:top w:val="nil"/>
              <w:left w:val="nil"/>
              <w:bottom w:val="single" w:sz="4" w:space="0" w:color="auto"/>
              <w:right w:val="nil"/>
            </w:tcBorders>
            <w:noWrap/>
            <w:tcMar>
              <w:left w:w="57" w:type="dxa"/>
              <w:right w:w="57" w:type="dxa"/>
            </w:tcMar>
            <w:vAlign w:val="center"/>
          </w:tcPr>
          <w:p w:rsidR="00B324A0" w:rsidRPr="000B7AEC" w:rsidRDefault="00B324A0" w:rsidP="00675495">
            <w:pPr>
              <w:jc w:val="center"/>
              <w:rPr>
                <w:rFonts w:ascii="Arial" w:hAnsi="Arial" w:cs="Arial"/>
                <w:color w:val="000000"/>
                <w:sz w:val="12"/>
                <w:szCs w:val="12"/>
              </w:rPr>
            </w:pPr>
          </w:p>
        </w:tc>
        <w:tc>
          <w:tcPr>
            <w:tcW w:w="992" w:type="dxa"/>
            <w:tcBorders>
              <w:top w:val="nil"/>
              <w:left w:val="nil"/>
              <w:bottom w:val="single" w:sz="4" w:space="0" w:color="auto"/>
              <w:right w:val="nil"/>
            </w:tcBorders>
            <w:noWrap/>
            <w:tcMar>
              <w:left w:w="57" w:type="dxa"/>
              <w:right w:w="57" w:type="dxa"/>
            </w:tcMar>
            <w:vAlign w:val="center"/>
          </w:tcPr>
          <w:p w:rsidR="00B324A0" w:rsidRPr="000B7AEC" w:rsidRDefault="00B324A0" w:rsidP="00675495">
            <w:pPr>
              <w:jc w:val="center"/>
              <w:rPr>
                <w:rFonts w:ascii="Arial" w:hAnsi="Arial" w:cs="Arial"/>
                <w:color w:val="000000"/>
                <w:sz w:val="12"/>
                <w:szCs w:val="12"/>
              </w:rPr>
            </w:pPr>
            <w:r w:rsidRPr="000B7AEC">
              <w:rPr>
                <w:rFonts w:ascii="Arial" w:hAnsi="Arial" w:cs="Arial"/>
                <w:color w:val="000000"/>
                <w:sz w:val="12"/>
                <w:szCs w:val="12"/>
              </w:rPr>
              <w:t>руб.</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sz w:val="12"/>
                <w:szCs w:val="12"/>
              </w:rPr>
            </w:pPr>
            <w:r w:rsidRPr="000B7AEC">
              <w:rPr>
                <w:rFonts w:ascii="Arial" w:hAnsi="Arial" w:cs="Arial"/>
                <w:b/>
                <w:bCs/>
                <w:sz w:val="12"/>
                <w:szCs w:val="12"/>
              </w:rPr>
              <w:t>Наименование</w:t>
            </w:r>
          </w:p>
        </w:tc>
        <w:tc>
          <w:tcPr>
            <w:tcW w:w="567" w:type="dxa"/>
            <w:tcBorders>
              <w:top w:val="nil"/>
              <w:left w:val="nil"/>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sz w:val="12"/>
                <w:szCs w:val="12"/>
              </w:rPr>
            </w:pPr>
            <w:r w:rsidRPr="000B7AEC">
              <w:rPr>
                <w:rFonts w:ascii="Arial" w:hAnsi="Arial" w:cs="Arial"/>
                <w:b/>
                <w:bCs/>
                <w:sz w:val="12"/>
                <w:szCs w:val="12"/>
              </w:rPr>
              <w:t>Разд.</w:t>
            </w:r>
          </w:p>
        </w:tc>
        <w:tc>
          <w:tcPr>
            <w:tcW w:w="990" w:type="dxa"/>
            <w:tcBorders>
              <w:top w:val="nil"/>
              <w:left w:val="nil"/>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sz w:val="12"/>
                <w:szCs w:val="12"/>
              </w:rPr>
            </w:pPr>
            <w:r w:rsidRPr="000B7AEC">
              <w:rPr>
                <w:rFonts w:ascii="Arial" w:hAnsi="Arial" w:cs="Arial"/>
                <w:b/>
                <w:bCs/>
                <w:sz w:val="12"/>
                <w:szCs w:val="12"/>
              </w:rPr>
              <w:t>Ц.ст.</w:t>
            </w:r>
          </w:p>
        </w:tc>
        <w:tc>
          <w:tcPr>
            <w:tcW w:w="428" w:type="dxa"/>
            <w:tcBorders>
              <w:top w:val="nil"/>
              <w:left w:val="nil"/>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sz w:val="12"/>
                <w:szCs w:val="12"/>
              </w:rPr>
            </w:pPr>
            <w:r w:rsidRPr="000B7AEC">
              <w:rPr>
                <w:rFonts w:ascii="Arial" w:hAnsi="Arial" w:cs="Arial"/>
                <w:b/>
                <w:bCs/>
                <w:sz w:val="12"/>
                <w:szCs w:val="12"/>
              </w:rPr>
              <w:t>Расх.</w:t>
            </w:r>
          </w:p>
        </w:tc>
        <w:tc>
          <w:tcPr>
            <w:tcW w:w="992" w:type="dxa"/>
            <w:tcBorders>
              <w:top w:val="nil"/>
              <w:left w:val="nil"/>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sz w:val="12"/>
                <w:szCs w:val="12"/>
              </w:rPr>
            </w:pPr>
            <w:r w:rsidRPr="000B7AEC">
              <w:rPr>
                <w:rFonts w:ascii="Arial" w:hAnsi="Arial" w:cs="Arial"/>
                <w:b/>
                <w:bCs/>
                <w:sz w:val="12"/>
                <w:szCs w:val="12"/>
              </w:rPr>
              <w:t>Сумма</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ОБЩЕГОСУДАРСТВЕННЫЕ ВОПРОСЫ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0100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45 679 011,00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0102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1 851 075,73</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9100000000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1 851 075,73</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Глава муниципального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9110000000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1 851 075,73</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Глава Валдайского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9110001000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1 851 075,73</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9110001000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1 401 684,00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9110001000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40 100,00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9110001000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409 291,73</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0103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40 000,00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lastRenderedPageBreak/>
              <w:t>Расходы на обеспечение функций законодательного органа муниципального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9200000000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40 000,00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Дума Валдайского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9290000000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40 000,00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обеспечение функций Думы Валдайского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9290001000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9290001000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w:t>
            </w:r>
            <w:r w:rsidRPr="000B7AEC">
              <w:rPr>
                <w:rFonts w:ascii="Arial" w:hAnsi="Arial" w:cs="Arial"/>
                <w:color w:val="000000"/>
                <w:sz w:val="12"/>
                <w:szCs w:val="12"/>
              </w:rPr>
              <w:t>а</w:t>
            </w:r>
            <w:r w:rsidRPr="000B7AEC">
              <w:rPr>
                <w:rFonts w:ascii="Arial" w:hAnsi="Arial" w:cs="Arial"/>
                <w:color w:val="000000"/>
                <w:sz w:val="12"/>
                <w:szCs w:val="12"/>
              </w:rPr>
              <w:t>ции, местных администраций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28 296 324,27</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198 100,00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w:t>
            </w:r>
            <w:r w:rsidRPr="000B7AEC">
              <w:rPr>
                <w:rFonts w:ascii="Arial" w:hAnsi="Arial" w:cs="Arial"/>
                <w:color w:val="000000"/>
                <w:sz w:val="12"/>
                <w:szCs w:val="12"/>
              </w:rPr>
              <w:t>в</w:t>
            </w:r>
            <w:r w:rsidRPr="000B7AEC">
              <w:rPr>
                <w:rFonts w:ascii="Arial" w:hAnsi="Arial" w:cs="Arial"/>
                <w:color w:val="000000"/>
                <w:sz w:val="12"/>
                <w:szCs w:val="12"/>
              </w:rPr>
              <w:t>ление мер социальной поддержки отдельным категориям граждан в Валдайском муниципальном районе (2016-2018годы)"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0120000000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198 100,00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0120100000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198 100,00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0120101000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54 800,00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0120101000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54 800,00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0120172300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143 300,00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0120172300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143 300,00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0500000000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0520000000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sidRPr="000B7AEC">
              <w:rPr>
                <w:rFonts w:ascii="Arial" w:hAnsi="Arial" w:cs="Arial"/>
                <w:color w:val="000000"/>
                <w:sz w:val="12"/>
                <w:szCs w:val="12"/>
              </w:rPr>
              <w:t>о</w:t>
            </w:r>
            <w:r w:rsidRPr="000B7AEC">
              <w:rPr>
                <w:rFonts w:ascii="Arial" w:hAnsi="Arial" w:cs="Arial"/>
                <w:color w:val="000000"/>
                <w:sz w:val="12"/>
                <w:szCs w:val="12"/>
              </w:rPr>
              <w:t>сти бюджетных расходов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0520400000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w:t>
            </w:r>
            <w:r w:rsidRPr="000B7AEC">
              <w:rPr>
                <w:rFonts w:ascii="Arial" w:hAnsi="Arial" w:cs="Arial"/>
                <w:color w:val="000000"/>
                <w:sz w:val="12"/>
                <w:szCs w:val="12"/>
              </w:rPr>
              <w:t>ф</w:t>
            </w:r>
            <w:r w:rsidRPr="000B7AEC">
              <w:rPr>
                <w:rFonts w:ascii="Arial" w:hAnsi="Arial" w:cs="Arial"/>
                <w:color w:val="000000"/>
                <w:sz w:val="12"/>
                <w:szCs w:val="12"/>
              </w:rPr>
              <w:t>фективности бюджетных расходов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0520471340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0520471340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9100000000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28 090 724,27</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9190000000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28 090 724,27</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9190001000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26 718 324,27</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18 096 716,00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1 563 900,00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5 284 208,27</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1 130 000,00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440 000,00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851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852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119 702,60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Уплата иных платежей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853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3 797,40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sidRPr="000B7AEC">
              <w:rPr>
                <w:rFonts w:ascii="Arial" w:hAnsi="Arial" w:cs="Arial"/>
                <w:color w:val="000000"/>
                <w:sz w:val="12"/>
                <w:szCs w:val="12"/>
              </w:rPr>
              <w:t>е</w:t>
            </w:r>
            <w:r w:rsidRPr="000B7AEC">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государственн</w:t>
            </w:r>
            <w:r w:rsidRPr="000B7AEC">
              <w:rPr>
                <w:rFonts w:ascii="Arial" w:hAnsi="Arial" w:cs="Arial"/>
                <w:color w:val="000000"/>
                <w:sz w:val="12"/>
                <w:szCs w:val="12"/>
              </w:rPr>
              <w:t>ы</w:t>
            </w:r>
            <w:r w:rsidRPr="000B7AEC">
              <w:rPr>
                <w:rFonts w:ascii="Arial" w:hAnsi="Arial" w:cs="Arial"/>
                <w:color w:val="000000"/>
                <w:sz w:val="12"/>
                <w:szCs w:val="12"/>
              </w:rPr>
              <w:t>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9190070280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1 372 400,00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1 036 097,00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303 403,00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Судебная система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0105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8 700,00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9500000000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8 700,00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9590000000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8 700,00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9590051200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8 700,00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9590051200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8 446 702,00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0500000000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5 775 700,00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0510000000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5 653 200,00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деятельности комитета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0510500000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5 653 200,00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0510501000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5 630 600,00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0510501000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3 991 900,00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0510501000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320 800,00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0510501000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1 165 600,00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0510501000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111 900,00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0510501000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0510501000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851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Уплата иных платежей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0510501000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853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sidRPr="000B7AEC">
              <w:rPr>
                <w:rFonts w:ascii="Arial" w:hAnsi="Arial" w:cs="Arial"/>
                <w:color w:val="000000"/>
                <w:sz w:val="12"/>
                <w:szCs w:val="12"/>
              </w:rPr>
              <w:t>е</w:t>
            </w:r>
            <w:r w:rsidRPr="000B7AEC">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государственн</w:t>
            </w:r>
            <w:r w:rsidRPr="000B7AEC">
              <w:rPr>
                <w:rFonts w:ascii="Arial" w:hAnsi="Arial" w:cs="Arial"/>
                <w:color w:val="000000"/>
                <w:sz w:val="12"/>
                <w:szCs w:val="12"/>
              </w:rPr>
              <w:t>ы</w:t>
            </w:r>
            <w:r w:rsidRPr="000B7AEC">
              <w:rPr>
                <w:rFonts w:ascii="Arial" w:hAnsi="Arial" w:cs="Arial"/>
                <w:color w:val="000000"/>
                <w:sz w:val="12"/>
                <w:szCs w:val="12"/>
              </w:rPr>
              <w:t>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0510570280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22 600,00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0510570280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16 800,00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0510570280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0510570280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0520000000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122 500,00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Развитие информационной системы управления муниципальными финансами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0520300000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0520301000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0520301000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sidRPr="000B7AEC">
              <w:rPr>
                <w:rFonts w:ascii="Arial" w:hAnsi="Arial" w:cs="Arial"/>
                <w:color w:val="000000"/>
                <w:sz w:val="12"/>
                <w:szCs w:val="12"/>
              </w:rPr>
              <w:t>о</w:t>
            </w:r>
            <w:r w:rsidRPr="000B7AEC">
              <w:rPr>
                <w:rFonts w:ascii="Arial" w:hAnsi="Arial" w:cs="Arial"/>
                <w:color w:val="000000"/>
                <w:sz w:val="12"/>
                <w:szCs w:val="12"/>
              </w:rPr>
              <w:t>сти бюджетных расходов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0520400000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22 500,00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w:t>
            </w:r>
            <w:r w:rsidRPr="000B7AEC">
              <w:rPr>
                <w:rFonts w:ascii="Arial" w:hAnsi="Arial" w:cs="Arial"/>
                <w:color w:val="000000"/>
                <w:sz w:val="12"/>
                <w:szCs w:val="12"/>
              </w:rPr>
              <w:t>ф</w:t>
            </w:r>
            <w:r w:rsidRPr="000B7AEC">
              <w:rPr>
                <w:rFonts w:ascii="Arial" w:hAnsi="Arial" w:cs="Arial"/>
                <w:color w:val="000000"/>
                <w:sz w:val="12"/>
                <w:szCs w:val="12"/>
              </w:rPr>
              <w:t>фективности бюджетных расходов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0520471340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22 500,00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0520471340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22 500,00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на обеспечение деятельности органов финансово-бюджетного надзора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9700000000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2 671 002,00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Председатель счетной палаты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9710000000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727 556,00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Председатель Контрольно-счетной палаты Валдайского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9710001000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727 556,00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9710001000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528 000,00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9710001000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40 100,00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9710001000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159 456,00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9790000000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1 943 446,00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9790001000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1 312 044,00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768 300,00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80 200,00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219 044,00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78 900,00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163 600,00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Уплата иных платежей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9790001000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853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9790002100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631 402,00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9790002100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488 580,00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9790002100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40 100,00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9790002100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102 722,00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Резервные фонды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0111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Резервные фонды исполнительных органов муниципальных образований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0111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9300000000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0111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9390000000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lastRenderedPageBreak/>
              <w:t>Резервный фонд Валдайского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9390010010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Резервные средства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9390010010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870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6 986 209,00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0600000000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37 000,00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0600200000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37 000,00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Обслуживание оргтехники Администрации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0600210510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31 000,00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0600210510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сотрудников электронно-вычислительной техникой и ее обслуживание</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0600210540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0600210540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9100000000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5 589 809,00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9190000000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5 589 809,00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w:t>
            </w:r>
            <w:r w:rsidRPr="000B7AEC">
              <w:rPr>
                <w:rFonts w:ascii="Arial" w:hAnsi="Arial" w:cs="Arial"/>
                <w:color w:val="000000"/>
                <w:sz w:val="12"/>
                <w:szCs w:val="12"/>
              </w:rPr>
              <w:t>о</w:t>
            </w:r>
            <w:r w:rsidRPr="000B7AEC">
              <w:rPr>
                <w:rFonts w:ascii="Arial" w:hAnsi="Arial" w:cs="Arial"/>
                <w:color w:val="000000"/>
                <w:sz w:val="12"/>
                <w:szCs w:val="12"/>
              </w:rPr>
              <w:t>вания органов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9190010020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4 593 809,00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9190010020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4 593 809,00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w:t>
            </w:r>
            <w:r w:rsidRPr="000B7AEC">
              <w:rPr>
                <w:rFonts w:ascii="Arial" w:hAnsi="Arial" w:cs="Arial"/>
                <w:color w:val="000000"/>
                <w:sz w:val="12"/>
                <w:szCs w:val="12"/>
              </w:rPr>
              <w:t>е</w:t>
            </w:r>
            <w:r w:rsidRPr="000B7AEC">
              <w:rPr>
                <w:rFonts w:ascii="Arial" w:hAnsi="Arial" w:cs="Arial"/>
                <w:color w:val="000000"/>
                <w:sz w:val="12"/>
                <w:szCs w:val="12"/>
              </w:rPr>
              <w:t>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9190070650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9190070650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9190072300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994 000,00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994 000,00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9500000000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1 359 400,00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9570000000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1 359 400,00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sidRPr="000B7AEC">
              <w:rPr>
                <w:rFonts w:ascii="Arial" w:hAnsi="Arial" w:cs="Arial"/>
                <w:color w:val="000000"/>
                <w:sz w:val="12"/>
                <w:szCs w:val="12"/>
              </w:rPr>
              <w:t>е</w:t>
            </w:r>
            <w:r w:rsidRPr="000B7AEC">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государственн</w:t>
            </w:r>
            <w:r w:rsidRPr="000B7AEC">
              <w:rPr>
                <w:rFonts w:ascii="Arial" w:hAnsi="Arial" w:cs="Arial"/>
                <w:color w:val="000000"/>
                <w:sz w:val="12"/>
                <w:szCs w:val="12"/>
              </w:rPr>
              <w:t>ы</w:t>
            </w:r>
            <w:r w:rsidRPr="000B7AEC">
              <w:rPr>
                <w:rFonts w:ascii="Arial" w:hAnsi="Arial" w:cs="Arial"/>
                <w:color w:val="000000"/>
                <w:sz w:val="12"/>
                <w:szCs w:val="12"/>
              </w:rPr>
              <w:t>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9570070280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1 355 400,00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Субвенции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9570070280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530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1 355 400,00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w:t>
            </w:r>
            <w:r w:rsidRPr="000B7AEC">
              <w:rPr>
                <w:rFonts w:ascii="Arial" w:hAnsi="Arial" w:cs="Arial"/>
                <w:color w:val="000000"/>
                <w:sz w:val="12"/>
                <w:szCs w:val="12"/>
              </w:rPr>
              <w:t>е</w:t>
            </w:r>
            <w:r w:rsidRPr="000B7AEC">
              <w:rPr>
                <w:rFonts w:ascii="Arial" w:hAnsi="Arial" w:cs="Arial"/>
                <w:color w:val="000000"/>
                <w:sz w:val="12"/>
                <w:szCs w:val="12"/>
              </w:rPr>
              <w:t>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9570070650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Субвенции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9570070650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530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НАЦИОНАЛЬНАЯ ОБОРОНА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0200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679 000,00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Мобилизационная и вневойсковая подготовка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0203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679 000,00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0203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9500000000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679 000,00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0203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9570000000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679 000,00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9570051180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679 000,00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Субвенции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9570051180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530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679 000,00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0300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1 074 300,00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0309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1 074 300,00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0309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9600000000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1 074 300,00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0309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9690000000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1 074 300,00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0309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9690010030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1 074 300,00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0309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9690010030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782 000,00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0309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9690010030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750,00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0309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9690010030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228 300,00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0309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9690010030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63 250,00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НАЦИОНАЛЬНАЯ ЭКОНОМИКА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0400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10 618 900,00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Сельское хозяйство и рыболовство</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0405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263 100,00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0405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0700000000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254 800,00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Отлов, эвтаназия и утилизация безнадзорных животных</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0405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254 800,00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w:t>
            </w:r>
            <w:r w:rsidRPr="000B7AEC">
              <w:rPr>
                <w:rFonts w:ascii="Arial" w:hAnsi="Arial" w:cs="Arial"/>
                <w:color w:val="000000"/>
                <w:sz w:val="12"/>
                <w:szCs w:val="12"/>
              </w:rPr>
              <w:t>з</w:t>
            </w:r>
            <w:r w:rsidRPr="000B7AEC">
              <w:rPr>
                <w:rFonts w:ascii="Arial" w:hAnsi="Arial" w:cs="Arial"/>
                <w:color w:val="000000"/>
                <w:sz w:val="12"/>
                <w:szCs w:val="12"/>
              </w:rPr>
              <w:t>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w:t>
            </w:r>
            <w:r w:rsidRPr="000B7AEC">
              <w:rPr>
                <w:rFonts w:ascii="Arial" w:hAnsi="Arial" w:cs="Arial"/>
                <w:color w:val="000000"/>
                <w:sz w:val="12"/>
                <w:szCs w:val="12"/>
              </w:rPr>
              <w:t>н</w:t>
            </w:r>
            <w:r w:rsidRPr="000B7AEC">
              <w:rPr>
                <w:rFonts w:ascii="Arial" w:hAnsi="Arial" w:cs="Arial"/>
                <w:color w:val="000000"/>
                <w:sz w:val="12"/>
                <w:szCs w:val="12"/>
              </w:rPr>
              <w:t>ных безнадзорных животных, возврата владельцам отловленных безнадзорных животных в рамках государственной программы Новгородской обл</w:t>
            </w:r>
            <w:r w:rsidRPr="000B7AEC">
              <w:rPr>
                <w:rFonts w:ascii="Arial" w:hAnsi="Arial" w:cs="Arial"/>
                <w:color w:val="000000"/>
                <w:sz w:val="12"/>
                <w:szCs w:val="12"/>
              </w:rPr>
              <w:t>а</w:t>
            </w:r>
            <w:r w:rsidRPr="000B7AEC">
              <w:rPr>
                <w:rFonts w:ascii="Arial" w:hAnsi="Arial" w:cs="Arial"/>
                <w:color w:val="000000"/>
                <w:sz w:val="12"/>
                <w:szCs w:val="12"/>
              </w:rPr>
              <w:t>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0700170720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254 800,00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0700170720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254 800,00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0405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9500000000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8 300,00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Расходы на исполнение прочих государственных полномочий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0405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9580000000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8 300,00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сборами, утилизации и уничтожения биологических отходов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9580070710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8 300,00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0405</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9580070710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10 033 000,00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2100000000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10 033 000,00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w:t>
            </w:r>
            <w:r w:rsidRPr="000B7AEC">
              <w:rPr>
                <w:rFonts w:ascii="Arial" w:hAnsi="Arial" w:cs="Arial"/>
                <w:color w:val="000000"/>
                <w:sz w:val="12"/>
                <w:szCs w:val="12"/>
              </w:rPr>
              <w:t>е</w:t>
            </w:r>
            <w:r w:rsidRPr="000B7AEC">
              <w:rPr>
                <w:rFonts w:ascii="Arial" w:hAnsi="Arial" w:cs="Arial"/>
                <w:color w:val="000000"/>
                <w:sz w:val="12"/>
                <w:szCs w:val="12"/>
              </w:rPr>
              <w:t>та Валдайского муниципального района" муниципальной программы "Совершенствование и содержание дорожного хозяйства на территории Валда</w:t>
            </w:r>
            <w:r w:rsidRPr="000B7AEC">
              <w:rPr>
                <w:rFonts w:ascii="Arial" w:hAnsi="Arial" w:cs="Arial"/>
                <w:color w:val="000000"/>
                <w:sz w:val="12"/>
                <w:szCs w:val="12"/>
              </w:rPr>
              <w:t>й</w:t>
            </w:r>
            <w:r w:rsidRPr="000B7AEC">
              <w:rPr>
                <w:rFonts w:ascii="Arial" w:hAnsi="Arial" w:cs="Arial"/>
                <w:color w:val="000000"/>
                <w:sz w:val="12"/>
                <w:szCs w:val="12"/>
              </w:rPr>
              <w:t>ского муниципального района на 2016 год"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2110000000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9 907 081,00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2110100000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9 907 081,00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2110110610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2 925 000,00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2110110610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2 925 000,00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2110110620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2 922 081,00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2110110620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2 922 081,00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Паспортизация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2110110630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570 000,00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2110110630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570 000,00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2014-2017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2110171510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3 490 000,00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2110171510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3 490 000,00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w:t>
            </w:r>
            <w:r w:rsidRPr="000B7AEC">
              <w:rPr>
                <w:rFonts w:ascii="Arial" w:hAnsi="Arial" w:cs="Arial"/>
                <w:color w:val="000000"/>
                <w:sz w:val="12"/>
                <w:szCs w:val="12"/>
              </w:rPr>
              <w:t>л</w:t>
            </w:r>
            <w:r w:rsidRPr="000B7AEC">
              <w:rPr>
                <w:rFonts w:ascii="Arial" w:hAnsi="Arial" w:cs="Arial"/>
                <w:color w:val="000000"/>
                <w:sz w:val="12"/>
                <w:szCs w:val="12"/>
              </w:rPr>
              <w:t>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2016 год"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2120000000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125 919,00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w:t>
            </w:r>
            <w:r w:rsidRPr="000B7AEC">
              <w:rPr>
                <w:rFonts w:ascii="Arial" w:hAnsi="Arial" w:cs="Arial"/>
                <w:color w:val="000000"/>
                <w:sz w:val="12"/>
                <w:szCs w:val="12"/>
              </w:rPr>
              <w:t>и</w:t>
            </w:r>
            <w:r w:rsidRPr="000B7AEC">
              <w:rPr>
                <w:rFonts w:ascii="Arial" w:hAnsi="Arial" w:cs="Arial"/>
                <w:color w:val="000000"/>
                <w:sz w:val="12"/>
                <w:szCs w:val="12"/>
              </w:rPr>
              <w:t>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2120100000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125 919,00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Приобретение технических средств организации дорожного движения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2120110660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101 400,00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2120110660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101 400,00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Установка технических средств организации дорожного движения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2120110670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24 519,00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2120110670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24 519,00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0412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322 800,00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0412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1300000000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0412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1320000000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Финансовая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0412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1320100000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0412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1320110080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w:t>
            </w:r>
            <w:r w:rsidRPr="000B7AEC">
              <w:rPr>
                <w:rFonts w:ascii="Arial" w:hAnsi="Arial" w:cs="Arial"/>
                <w:color w:val="000000"/>
                <w:sz w:val="12"/>
                <w:szCs w:val="12"/>
              </w:rPr>
              <w:t>а</w:t>
            </w:r>
            <w:r w:rsidRPr="000B7AEC">
              <w:rPr>
                <w:rFonts w:ascii="Arial" w:hAnsi="Arial" w:cs="Arial"/>
                <w:color w:val="000000"/>
                <w:sz w:val="12"/>
                <w:szCs w:val="12"/>
              </w:rPr>
              <w:t>ров, работ, услуг</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0412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1320110080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810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0412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9400000000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272 800,00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0412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9430000000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272 800,00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мероприятия по землеустройству и землепользованию</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0412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9430010070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272 800,00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0412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9430010070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272 800,00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0500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1 433 428,00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lastRenderedPageBreak/>
              <w:t>Жилищное хозяйство</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0501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1 338 000,00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0501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9400000000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1 338 000,00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0501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9430000000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1 338 000,00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области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9430010150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775 000,00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9430010150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775 000,00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Капитальный ремонт муниципальных квартир</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9430010400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563 000,00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9430010400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563 000,00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Коммунальное хозяйство</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0502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95 428,00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0502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1100000000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95 428,00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0502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1100100000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95 428,00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Строительство общественных колодцев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1100110310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80 100,00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1100110310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80 100,00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Проведение анализа состава и качества воды в общественных колодцах</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1100110320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15 328,00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1100110320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15 328,00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ОБРАЗОВАНИЕ</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0700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255 243 925,00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Дошкольное образование</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90 484 300,00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w:t>
            </w:r>
            <w:r w:rsidRPr="000B7AEC">
              <w:rPr>
                <w:rFonts w:ascii="Arial" w:hAnsi="Arial" w:cs="Arial"/>
                <w:color w:val="000000"/>
                <w:sz w:val="12"/>
                <w:szCs w:val="12"/>
              </w:rPr>
              <w:t>й</w:t>
            </w:r>
            <w:r w:rsidRPr="000B7AEC">
              <w:rPr>
                <w:rFonts w:ascii="Arial" w:hAnsi="Arial" w:cs="Arial"/>
                <w:color w:val="000000"/>
                <w:sz w:val="12"/>
                <w:szCs w:val="12"/>
              </w:rPr>
              <w:t>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0800000000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90 484 300,00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w:t>
            </w:r>
            <w:r w:rsidRPr="000B7AEC">
              <w:rPr>
                <w:rFonts w:ascii="Arial" w:hAnsi="Arial" w:cs="Arial"/>
                <w:color w:val="000000"/>
                <w:sz w:val="12"/>
                <w:szCs w:val="12"/>
              </w:rPr>
              <w:t>и</w:t>
            </w:r>
            <w:r w:rsidRPr="000B7AEC">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0810000000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84 100,00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Создание условий для получения качественного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0810200000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84 100,00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w:t>
            </w:r>
            <w:r w:rsidRPr="000B7AEC">
              <w:rPr>
                <w:rFonts w:ascii="Arial" w:hAnsi="Arial" w:cs="Arial"/>
                <w:color w:val="000000"/>
                <w:sz w:val="12"/>
                <w:szCs w:val="12"/>
              </w:rPr>
              <w:t>е</w:t>
            </w:r>
            <w:r w:rsidRPr="000B7AEC">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организ</w:t>
            </w:r>
            <w:r w:rsidRPr="000B7AEC">
              <w:rPr>
                <w:rFonts w:ascii="Arial" w:hAnsi="Arial" w:cs="Arial"/>
                <w:color w:val="000000"/>
                <w:sz w:val="12"/>
                <w:szCs w:val="12"/>
              </w:rPr>
              <w:t>а</w:t>
            </w:r>
            <w:r w:rsidRPr="000B7AEC">
              <w:rPr>
                <w:rFonts w:ascii="Arial" w:hAnsi="Arial" w:cs="Arial"/>
                <w:color w:val="000000"/>
                <w:sz w:val="12"/>
                <w:szCs w:val="12"/>
              </w:rPr>
              <w:t>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0810220040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84 100,00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0810220040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84 100,00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sidRPr="000B7AEC">
              <w:rPr>
                <w:rFonts w:ascii="Arial" w:hAnsi="Arial" w:cs="Arial"/>
                <w:color w:val="000000"/>
                <w:sz w:val="12"/>
                <w:szCs w:val="12"/>
              </w:rPr>
              <w:t>л</w:t>
            </w:r>
            <w:r w:rsidRPr="000B7AEC">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0860000000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90 400 200,00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выполнения муниципальных заданий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0860100000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89 320 200,00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0860101050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28 596 100,00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0860101050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28 596 100,00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sidRPr="000B7AEC">
              <w:rPr>
                <w:rFonts w:ascii="Arial" w:hAnsi="Arial" w:cs="Arial"/>
                <w:color w:val="000000"/>
                <w:sz w:val="12"/>
                <w:szCs w:val="12"/>
              </w:rPr>
              <w:t>о</w:t>
            </w:r>
            <w:r w:rsidRPr="000B7AEC">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0B7AEC">
              <w:rPr>
                <w:rFonts w:ascii="Arial" w:hAnsi="Arial" w:cs="Arial"/>
                <w:color w:val="000000"/>
                <w:sz w:val="12"/>
                <w:szCs w:val="12"/>
              </w:rPr>
              <w:t>е</w:t>
            </w:r>
            <w:r w:rsidRPr="000B7AEC">
              <w:rPr>
                <w:rFonts w:ascii="Arial" w:hAnsi="Arial" w:cs="Arial"/>
                <w:color w:val="000000"/>
                <w:sz w:val="12"/>
                <w:szCs w:val="12"/>
              </w:rPr>
              <w:t>ние дополнительного образования детей в муниципальных общеобразовательных организациях в части расходов на оплату труда работникам обр</w:t>
            </w:r>
            <w:r w:rsidRPr="000B7AEC">
              <w:rPr>
                <w:rFonts w:ascii="Arial" w:hAnsi="Arial" w:cs="Arial"/>
                <w:color w:val="000000"/>
                <w:sz w:val="12"/>
                <w:szCs w:val="12"/>
              </w:rPr>
              <w:t>а</w:t>
            </w:r>
            <w:r w:rsidRPr="000B7AEC">
              <w:rPr>
                <w:rFonts w:ascii="Arial" w:hAnsi="Arial" w:cs="Arial"/>
                <w:color w:val="000000"/>
                <w:sz w:val="12"/>
                <w:szCs w:val="12"/>
              </w:rPr>
              <w:t>зовательных организаций, технические средства обучения, расходные материалы и хозяйственные нужды образовательных организаций, на воспит</w:t>
            </w:r>
            <w:r w:rsidRPr="000B7AEC">
              <w:rPr>
                <w:rFonts w:ascii="Arial" w:hAnsi="Arial" w:cs="Arial"/>
                <w:color w:val="000000"/>
                <w:sz w:val="12"/>
                <w:szCs w:val="12"/>
              </w:rPr>
              <w:t>а</w:t>
            </w:r>
            <w:r w:rsidRPr="000B7AEC">
              <w:rPr>
                <w:rFonts w:ascii="Arial" w:hAnsi="Arial" w:cs="Arial"/>
                <w:color w:val="000000"/>
                <w:sz w:val="12"/>
                <w:szCs w:val="12"/>
              </w:rPr>
              <w:t>ние и обучение детей-инвалидов дошкольного и школьного возраста на дому, осуществляемое образовательными организациями, возмещение ра</w:t>
            </w:r>
            <w:r w:rsidRPr="000B7AEC">
              <w:rPr>
                <w:rFonts w:ascii="Arial" w:hAnsi="Arial" w:cs="Arial"/>
                <w:color w:val="000000"/>
                <w:sz w:val="12"/>
                <w:szCs w:val="12"/>
              </w:rPr>
              <w:t>с</w:t>
            </w:r>
            <w:r w:rsidRPr="000B7AEC">
              <w:rPr>
                <w:rFonts w:ascii="Arial" w:hAnsi="Arial" w:cs="Arial"/>
                <w:color w:val="000000"/>
                <w:sz w:val="12"/>
                <w:szCs w:val="12"/>
              </w:rPr>
              <w:t>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0860170040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50 506 700,00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0860170040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50 506 700,00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0860172300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10 217 400,00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0860172300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10 217 400,00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выполнения государственных полномочий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0860200000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1 080 000,00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компенсацию родительской платы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0860210140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360 000,00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0860210140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360 000,00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sidRPr="000B7AEC">
              <w:rPr>
                <w:rFonts w:ascii="Arial" w:hAnsi="Arial" w:cs="Arial"/>
                <w:color w:val="000000"/>
                <w:sz w:val="12"/>
                <w:szCs w:val="12"/>
              </w:rPr>
              <w:t>ь</w:t>
            </w:r>
            <w:r w:rsidRPr="000B7AEC">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0860270060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720 000,00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0860270060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323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720 000,00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Общее образование</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150 627 525,00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0200000000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8 713 925,00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0210000000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8 713 925,00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0210200000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22 825,00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0210201010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0210201010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0210220030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15 625,00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0210220030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15 625,00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0210400000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8 691 100,00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0210401010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8 450 300,00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0210401010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8 450 300,00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0210472300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240 800,00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0210472300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240 800,00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0400000000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6 482 500,00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Развитие спорта и системы подготовки спортивного резерва на территории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0400300000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6 482 500,00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деятельности детской юношеской спортивной школы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0400301040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5 773 600,00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0400301040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5 773 600,00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0400372300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708 900,00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0400372300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708 900,00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w:t>
            </w:r>
            <w:r w:rsidRPr="000B7AEC">
              <w:rPr>
                <w:rFonts w:ascii="Arial" w:hAnsi="Arial" w:cs="Arial"/>
                <w:color w:val="000000"/>
                <w:sz w:val="12"/>
                <w:szCs w:val="12"/>
              </w:rPr>
              <w:t>й</w:t>
            </w:r>
            <w:r w:rsidRPr="000B7AEC">
              <w:rPr>
                <w:rFonts w:ascii="Arial" w:hAnsi="Arial" w:cs="Arial"/>
                <w:color w:val="000000"/>
                <w:sz w:val="12"/>
                <w:szCs w:val="12"/>
              </w:rPr>
              <w:t>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0800000000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135 431 100,00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w:t>
            </w:r>
            <w:r w:rsidRPr="000B7AEC">
              <w:rPr>
                <w:rFonts w:ascii="Arial" w:hAnsi="Arial" w:cs="Arial"/>
                <w:color w:val="000000"/>
                <w:sz w:val="12"/>
                <w:szCs w:val="12"/>
              </w:rPr>
              <w:t>и</w:t>
            </w:r>
            <w:r w:rsidRPr="000B7AEC">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0810000000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1 518 200,00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Повышение эффективности и качества услуг в сфере общего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0810100000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34 400,00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0810120060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0810120060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образов</w:t>
            </w:r>
            <w:r w:rsidRPr="000B7AEC">
              <w:rPr>
                <w:rFonts w:ascii="Arial" w:hAnsi="Arial" w:cs="Arial"/>
                <w:color w:val="000000"/>
                <w:sz w:val="12"/>
                <w:szCs w:val="12"/>
              </w:rPr>
              <w:t>а</w:t>
            </w:r>
            <w:r w:rsidRPr="000B7AEC">
              <w:rPr>
                <w:rFonts w:ascii="Arial" w:hAnsi="Arial" w:cs="Arial"/>
                <w:color w:val="000000"/>
                <w:sz w:val="12"/>
                <w:szCs w:val="12"/>
              </w:rPr>
              <w:t>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0810172080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34 000,00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0810172080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34 000,00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Создание условий для получения качественного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0810200000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1 483 800,00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w:t>
            </w:r>
            <w:r w:rsidRPr="000B7AEC">
              <w:rPr>
                <w:rFonts w:ascii="Arial" w:hAnsi="Arial" w:cs="Arial"/>
                <w:color w:val="000000"/>
                <w:sz w:val="12"/>
                <w:szCs w:val="12"/>
              </w:rPr>
              <w:t>е</w:t>
            </w:r>
            <w:r w:rsidRPr="000B7AEC">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организ</w:t>
            </w:r>
            <w:r w:rsidRPr="000B7AEC">
              <w:rPr>
                <w:rFonts w:ascii="Arial" w:hAnsi="Arial" w:cs="Arial"/>
                <w:color w:val="000000"/>
                <w:sz w:val="12"/>
                <w:szCs w:val="12"/>
              </w:rPr>
              <w:t>а</w:t>
            </w:r>
            <w:r w:rsidRPr="000B7AEC">
              <w:rPr>
                <w:rFonts w:ascii="Arial" w:hAnsi="Arial" w:cs="Arial"/>
                <w:color w:val="000000"/>
                <w:sz w:val="12"/>
                <w:szCs w:val="12"/>
              </w:rPr>
              <w:t>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0810220040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206 000,00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0810220040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206 000,00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0810270500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1 017 400,00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0810270500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1 017 400,00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 xml:space="preserve">Субвенция бюджетам муниципальных районов и городского округа на обеспечение доступа к информационно-телекоммуникационной сети "Интернет" </w:t>
            </w:r>
            <w:r w:rsidRPr="000B7AEC">
              <w:rPr>
                <w:rFonts w:ascii="Arial" w:hAnsi="Arial" w:cs="Arial"/>
                <w:color w:val="000000"/>
                <w:sz w:val="12"/>
                <w:szCs w:val="12"/>
              </w:rPr>
              <w:lastRenderedPageBreak/>
              <w:t>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lastRenderedPageBreak/>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0810270570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260 400,00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0810270570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260 400,00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0B7AEC">
              <w:rPr>
                <w:rFonts w:ascii="Arial" w:hAnsi="Arial" w:cs="Arial"/>
                <w:color w:val="000000"/>
                <w:sz w:val="12"/>
                <w:szCs w:val="12"/>
              </w:rPr>
              <w:t>и</w:t>
            </w:r>
            <w:r w:rsidRPr="000B7AEC">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0820000000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4 706 000,00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0820100000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4 661 000,00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0820101070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4 442 500,00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0820101070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4 442 500,00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0820172300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218 500,00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0820172300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218 500,00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0820300000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45 000,00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Поддержка одаренных детей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0820310130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0820310130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sidRPr="000B7AEC">
              <w:rPr>
                <w:rFonts w:ascii="Arial" w:hAnsi="Arial" w:cs="Arial"/>
                <w:color w:val="000000"/>
                <w:sz w:val="12"/>
                <w:szCs w:val="12"/>
              </w:rPr>
              <w:t>л</w:t>
            </w:r>
            <w:r w:rsidRPr="000B7AEC">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0860000000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129 206 900,00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выполнения муниципальных заданий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0860100000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118 628 800,00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sidRPr="000B7AEC">
              <w:rPr>
                <w:rFonts w:ascii="Arial" w:hAnsi="Arial" w:cs="Arial"/>
                <w:color w:val="000000"/>
                <w:sz w:val="12"/>
                <w:szCs w:val="12"/>
              </w:rPr>
              <w:t>и</w:t>
            </w:r>
            <w:r w:rsidRPr="000B7AEC">
              <w:rPr>
                <w:rFonts w:ascii="Arial" w:hAnsi="Arial" w:cs="Arial"/>
                <w:color w:val="000000"/>
                <w:sz w:val="12"/>
                <w:szCs w:val="12"/>
              </w:rPr>
              <w:t>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0860101060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21 749 000,00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0860101060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21 749 000,00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sidRPr="000B7AEC">
              <w:rPr>
                <w:rFonts w:ascii="Arial" w:hAnsi="Arial" w:cs="Arial"/>
                <w:color w:val="000000"/>
                <w:sz w:val="12"/>
                <w:szCs w:val="12"/>
              </w:rPr>
              <w:t>о</w:t>
            </w:r>
            <w:r w:rsidRPr="000B7AEC">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0B7AEC">
              <w:rPr>
                <w:rFonts w:ascii="Arial" w:hAnsi="Arial" w:cs="Arial"/>
                <w:color w:val="000000"/>
                <w:sz w:val="12"/>
                <w:szCs w:val="12"/>
              </w:rPr>
              <w:t>е</w:t>
            </w:r>
            <w:r w:rsidRPr="000B7AEC">
              <w:rPr>
                <w:rFonts w:ascii="Arial" w:hAnsi="Arial" w:cs="Arial"/>
                <w:color w:val="000000"/>
                <w:sz w:val="12"/>
                <w:szCs w:val="12"/>
              </w:rPr>
              <w:t>ние дополнительного образования детей в муниципальных общеобразовательных организациях в части расходов на оплату труда работникам обр</w:t>
            </w:r>
            <w:r w:rsidRPr="000B7AEC">
              <w:rPr>
                <w:rFonts w:ascii="Arial" w:hAnsi="Arial" w:cs="Arial"/>
                <w:color w:val="000000"/>
                <w:sz w:val="12"/>
                <w:szCs w:val="12"/>
              </w:rPr>
              <w:t>а</w:t>
            </w:r>
            <w:r w:rsidRPr="000B7AEC">
              <w:rPr>
                <w:rFonts w:ascii="Arial" w:hAnsi="Arial" w:cs="Arial"/>
                <w:color w:val="000000"/>
                <w:sz w:val="12"/>
                <w:szCs w:val="12"/>
              </w:rPr>
              <w:t>зовательных организаций, технические средства обучения, расходные материалы и хозяйственные нужды образовательных организаций, на воспит</w:t>
            </w:r>
            <w:r w:rsidRPr="000B7AEC">
              <w:rPr>
                <w:rFonts w:ascii="Arial" w:hAnsi="Arial" w:cs="Arial"/>
                <w:color w:val="000000"/>
                <w:sz w:val="12"/>
                <w:szCs w:val="12"/>
              </w:rPr>
              <w:t>а</w:t>
            </w:r>
            <w:r w:rsidRPr="000B7AEC">
              <w:rPr>
                <w:rFonts w:ascii="Arial" w:hAnsi="Arial" w:cs="Arial"/>
                <w:color w:val="000000"/>
                <w:sz w:val="12"/>
                <w:szCs w:val="12"/>
              </w:rPr>
              <w:t>ние и обучение детей-инвалидов дошкольного и школьного возраста на дому, осуществляемое образовательными организациями, возмещение ра</w:t>
            </w:r>
            <w:r w:rsidRPr="000B7AEC">
              <w:rPr>
                <w:rFonts w:ascii="Arial" w:hAnsi="Arial" w:cs="Arial"/>
                <w:color w:val="000000"/>
                <w:sz w:val="12"/>
                <w:szCs w:val="12"/>
              </w:rPr>
              <w:t>с</w:t>
            </w:r>
            <w:r w:rsidRPr="000B7AEC">
              <w:rPr>
                <w:rFonts w:ascii="Arial" w:hAnsi="Arial" w:cs="Arial"/>
                <w:color w:val="000000"/>
                <w:sz w:val="12"/>
                <w:szCs w:val="12"/>
              </w:rPr>
              <w:t>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0860170040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81 397 200,00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0860170040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81 397 200,00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0860172300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15 482 600,00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0860172300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15 482 600,00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выполнения государственных полномочий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0860200000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10 578 100,00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sidRPr="000B7AEC">
              <w:rPr>
                <w:rFonts w:ascii="Arial" w:hAnsi="Arial" w:cs="Arial"/>
                <w:color w:val="000000"/>
                <w:sz w:val="12"/>
                <w:szCs w:val="12"/>
              </w:rPr>
              <w:t>ь</w:t>
            </w:r>
            <w:r w:rsidRPr="000B7AEC">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0860270060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8 976 100,00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0860270060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323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2 322 800,00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0860270060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6 165 000,00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0860270060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488 300,00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w:t>
            </w:r>
            <w:r w:rsidRPr="000B7AEC">
              <w:rPr>
                <w:rFonts w:ascii="Arial" w:hAnsi="Arial" w:cs="Arial"/>
                <w:color w:val="000000"/>
                <w:sz w:val="12"/>
                <w:szCs w:val="12"/>
              </w:rPr>
              <w:t>и</w:t>
            </w:r>
            <w:r w:rsidRPr="000B7AEC">
              <w:rPr>
                <w:rFonts w:ascii="Arial" w:hAnsi="Arial" w:cs="Arial"/>
                <w:color w:val="000000"/>
                <w:sz w:val="12"/>
                <w:szCs w:val="12"/>
              </w:rPr>
              <w:t>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0860270630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1 602 000,00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0860270630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1 602 000,00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5 169 200,00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w:t>
            </w:r>
            <w:r w:rsidRPr="000B7AEC">
              <w:rPr>
                <w:rFonts w:ascii="Arial" w:hAnsi="Arial" w:cs="Arial"/>
                <w:color w:val="000000"/>
                <w:sz w:val="12"/>
                <w:szCs w:val="12"/>
              </w:rPr>
              <w:t>й</w:t>
            </w:r>
            <w:r w:rsidRPr="000B7AEC">
              <w:rPr>
                <w:rFonts w:ascii="Arial" w:hAnsi="Arial" w:cs="Arial"/>
                <w:color w:val="000000"/>
                <w:sz w:val="12"/>
                <w:szCs w:val="12"/>
              </w:rPr>
              <w:t>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0800000000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5 169 200,00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0B7AEC">
              <w:rPr>
                <w:rFonts w:ascii="Arial" w:hAnsi="Arial" w:cs="Arial"/>
                <w:color w:val="000000"/>
                <w:sz w:val="12"/>
                <w:szCs w:val="12"/>
              </w:rPr>
              <w:t>и</w:t>
            </w:r>
            <w:r w:rsidRPr="000B7AEC">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0820000000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2 232 000,00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0820200000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2 232 000,00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0820210120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2 232 000,00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0820210120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323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522 300,00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0820210120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1 709 700,00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w:t>
            </w:r>
            <w:r w:rsidRPr="000B7AEC">
              <w:rPr>
                <w:rFonts w:ascii="Arial" w:hAnsi="Arial" w:cs="Arial"/>
                <w:color w:val="000000"/>
                <w:sz w:val="12"/>
                <w:szCs w:val="12"/>
              </w:rPr>
              <w:t>и</w:t>
            </w:r>
            <w:r w:rsidRPr="000B7AEC">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0830000000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2 824 800,00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0830100000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4 600,00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0830199990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0830199990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Поддержка молодой семьи в Валдайском муниципальном районе</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0830200000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5 600,00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0830299990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5 600,00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0830299990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Поддержка молодежи, оказавшейся в трудной жизненной ситуации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0830300000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0830399990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0830399990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0830400000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0830499990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0830499990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0830500000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66 800,00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0830599990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66 800,00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0830599990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66 800,00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0830600000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0830699990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0830699990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Развитие инфраструктуры учреждений по работе с молодежью</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0830700000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2 724 800,00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0830701080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2 389 500,00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0830701080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2 389 500,00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lastRenderedPageBreak/>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lastRenderedPageBreak/>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0830772300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335 300,00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0830772300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335 300,00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w:t>
            </w:r>
            <w:r w:rsidRPr="000B7AEC">
              <w:rPr>
                <w:rFonts w:ascii="Arial" w:hAnsi="Arial" w:cs="Arial"/>
                <w:color w:val="000000"/>
                <w:sz w:val="12"/>
                <w:szCs w:val="12"/>
              </w:rPr>
              <w:t>о</w:t>
            </w:r>
            <w:r w:rsidRPr="000B7AEC">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0840000000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112 400,00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w:t>
            </w:r>
            <w:r w:rsidRPr="000B7AEC">
              <w:rPr>
                <w:rFonts w:ascii="Arial" w:hAnsi="Arial" w:cs="Arial"/>
                <w:color w:val="000000"/>
                <w:sz w:val="12"/>
                <w:szCs w:val="12"/>
              </w:rPr>
              <w:t>и</w:t>
            </w:r>
            <w:r w:rsidRPr="000B7AEC">
              <w:rPr>
                <w:rFonts w:ascii="Arial" w:hAnsi="Arial" w:cs="Arial"/>
                <w:color w:val="000000"/>
                <w:sz w:val="12"/>
                <w:szCs w:val="12"/>
              </w:rPr>
              <w:t>зывной подготовки молодежи к военной службе</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0840100000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sidRPr="000B7AEC">
              <w:rPr>
                <w:rFonts w:ascii="Arial" w:hAnsi="Arial" w:cs="Arial"/>
                <w:color w:val="000000"/>
                <w:sz w:val="12"/>
                <w:szCs w:val="12"/>
              </w:rPr>
              <w:t>о</w:t>
            </w:r>
            <w:r w:rsidRPr="000B7AEC">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0840199990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0840199990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0840200000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36 400,00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sidRPr="000B7AEC">
              <w:rPr>
                <w:rFonts w:ascii="Arial" w:hAnsi="Arial" w:cs="Arial"/>
                <w:color w:val="000000"/>
                <w:sz w:val="12"/>
                <w:szCs w:val="12"/>
              </w:rPr>
              <w:t>о</w:t>
            </w:r>
            <w:r w:rsidRPr="000B7AEC">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0840299990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36 400,00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0840299990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36 400,00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допризывной подготовке молодежи  к военной службе</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0840300000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8 600,00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sidRPr="000B7AEC">
              <w:rPr>
                <w:rFonts w:ascii="Arial" w:hAnsi="Arial" w:cs="Arial"/>
                <w:color w:val="000000"/>
                <w:sz w:val="12"/>
                <w:szCs w:val="12"/>
              </w:rPr>
              <w:t>о</w:t>
            </w:r>
            <w:r w:rsidRPr="000B7AEC">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0840399990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8 600,00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0840399990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0840400000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60 400,00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sidRPr="000B7AEC">
              <w:rPr>
                <w:rFonts w:ascii="Arial" w:hAnsi="Arial" w:cs="Arial"/>
                <w:color w:val="000000"/>
                <w:sz w:val="12"/>
                <w:szCs w:val="12"/>
              </w:rPr>
              <w:t>о</w:t>
            </w:r>
            <w:r w:rsidRPr="000B7AEC">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0840499990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60 400,00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0840499990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0707</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0840499990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40 400,00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Другие вопросы в области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8 962 900,00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w:t>
            </w:r>
            <w:r w:rsidRPr="000B7AEC">
              <w:rPr>
                <w:rFonts w:ascii="Arial" w:hAnsi="Arial" w:cs="Arial"/>
                <w:color w:val="000000"/>
                <w:sz w:val="12"/>
                <w:szCs w:val="12"/>
              </w:rPr>
              <w:t>й</w:t>
            </w:r>
            <w:r w:rsidRPr="000B7AEC">
              <w:rPr>
                <w:rFonts w:ascii="Arial" w:hAnsi="Arial" w:cs="Arial"/>
                <w:color w:val="000000"/>
                <w:sz w:val="12"/>
                <w:szCs w:val="12"/>
              </w:rPr>
              <w:t>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0800000000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8 934 200,00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sidRPr="000B7AEC">
              <w:rPr>
                <w:rFonts w:ascii="Arial" w:hAnsi="Arial" w:cs="Arial"/>
                <w:color w:val="000000"/>
                <w:sz w:val="12"/>
                <w:szCs w:val="12"/>
              </w:rPr>
              <w:t>л</w:t>
            </w:r>
            <w:r w:rsidRPr="000B7AEC">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0860000000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8 934 200,00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выполнения государственных полномочий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0860200000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600 100,00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sidRPr="000B7AEC">
              <w:rPr>
                <w:rFonts w:ascii="Arial" w:hAnsi="Arial" w:cs="Arial"/>
                <w:color w:val="000000"/>
                <w:sz w:val="12"/>
                <w:szCs w:val="12"/>
              </w:rPr>
              <w:t>ь</w:t>
            </w:r>
            <w:r w:rsidRPr="000B7AEC">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0860270060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600 100,00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0860270060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452 200,00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0860270060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132 000,00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0860270060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15 900,00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деятельности комитета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0860300000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8 334 100,00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0860301000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2 829 700,00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1 996 000,00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160 400,00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582 800,00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50 300,00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851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0860301090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4 614 900,00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0860301090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4 614 900,00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sidRPr="000B7AEC">
              <w:rPr>
                <w:rFonts w:ascii="Arial" w:hAnsi="Arial" w:cs="Arial"/>
                <w:color w:val="000000"/>
                <w:sz w:val="12"/>
                <w:szCs w:val="12"/>
              </w:rPr>
              <w:t>е</w:t>
            </w:r>
            <w:r w:rsidRPr="000B7AEC">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государственн</w:t>
            </w:r>
            <w:r w:rsidRPr="000B7AEC">
              <w:rPr>
                <w:rFonts w:ascii="Arial" w:hAnsi="Arial" w:cs="Arial"/>
                <w:color w:val="000000"/>
                <w:sz w:val="12"/>
                <w:szCs w:val="12"/>
              </w:rPr>
              <w:t>ы</w:t>
            </w:r>
            <w:r w:rsidRPr="000B7AEC">
              <w:rPr>
                <w:rFonts w:ascii="Arial" w:hAnsi="Arial" w:cs="Arial"/>
                <w:color w:val="000000"/>
                <w:sz w:val="12"/>
                <w:szCs w:val="12"/>
              </w:rPr>
              <w:t>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0860370280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881 800,00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605 900,00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80 200,00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176 900,00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18 800,00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0860372300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0860372300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Формирование антикоррупционного мировоззрения муниципальных служащих</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1000300000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1000310200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1000310200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1700000000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19 700,00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1700600000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6 500,00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w:t>
            </w:r>
            <w:r w:rsidRPr="000B7AEC">
              <w:rPr>
                <w:rFonts w:ascii="Arial" w:hAnsi="Arial" w:cs="Arial"/>
                <w:color w:val="000000"/>
                <w:sz w:val="12"/>
                <w:szCs w:val="12"/>
              </w:rPr>
              <w:t>и</w:t>
            </w:r>
            <w:r w:rsidRPr="000B7AEC">
              <w:rPr>
                <w:rFonts w:ascii="Arial" w:hAnsi="Arial" w:cs="Arial"/>
                <w:color w:val="000000"/>
                <w:sz w:val="12"/>
                <w:szCs w:val="12"/>
              </w:rPr>
              <w:t>пальном районе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1700699990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6 500,00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1700699990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1700700000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13 200,00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w:t>
            </w:r>
            <w:r w:rsidRPr="000B7AEC">
              <w:rPr>
                <w:rFonts w:ascii="Arial" w:hAnsi="Arial" w:cs="Arial"/>
                <w:color w:val="000000"/>
                <w:sz w:val="12"/>
                <w:szCs w:val="12"/>
              </w:rPr>
              <w:t>и</w:t>
            </w:r>
            <w:r w:rsidRPr="000B7AEC">
              <w:rPr>
                <w:rFonts w:ascii="Arial" w:hAnsi="Arial" w:cs="Arial"/>
                <w:color w:val="000000"/>
                <w:sz w:val="12"/>
                <w:szCs w:val="12"/>
              </w:rPr>
              <w:t>пальном районе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1700799990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13 200,00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0709</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1700799990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13 200,00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КУЛЬТУРА, КИНЕМАТОГРАФИЯ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0800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39 568 738,00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Культура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37 539 138,00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0200000000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37 534 375,00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0210000000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37 534 375,00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0210100000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545 000,00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деятельности библиотек</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0210101030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135 000,00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0210101030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135 000,00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0210199990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410 000,00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0210199990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213 000,00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населению</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0210199990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360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0210199990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187 000,00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0210200000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3 125,00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0210220030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3 125,00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0210220030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3 125,00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0210300000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248 250,00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 xml:space="preserve">Софинансирование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w:t>
            </w:r>
            <w:r w:rsidRPr="000B7AEC">
              <w:rPr>
                <w:rFonts w:ascii="Arial" w:hAnsi="Arial" w:cs="Arial"/>
                <w:color w:val="000000"/>
                <w:sz w:val="12"/>
                <w:szCs w:val="12"/>
              </w:rPr>
              <w:lastRenderedPageBreak/>
              <w:t>культуры, в рамках государственной программы Новгородской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lastRenderedPageBreak/>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0210320010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lastRenderedPageBreak/>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0210320010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Софинансирование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0210320020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223 250,00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0210320020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223 250,00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0210400000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36 738 000,00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0210401020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21 818 700,00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0210401020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21 818 700,00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деятельности библиотек</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0210401030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9 304 700,00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0210401030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9 304 700,00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0210472300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5 614 600,00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0210472300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5 614 600,00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w:t>
            </w:r>
            <w:r w:rsidRPr="000B7AEC">
              <w:rPr>
                <w:rFonts w:ascii="Arial" w:hAnsi="Arial" w:cs="Arial"/>
                <w:color w:val="000000"/>
                <w:sz w:val="12"/>
                <w:szCs w:val="12"/>
              </w:rPr>
              <w:t>и</w:t>
            </w:r>
            <w:r w:rsidRPr="000B7AEC">
              <w:rPr>
                <w:rFonts w:ascii="Arial" w:hAnsi="Arial" w:cs="Arial"/>
                <w:color w:val="000000"/>
                <w:sz w:val="12"/>
                <w:szCs w:val="12"/>
              </w:rPr>
              <w:t>пальном районе на 2016 год"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0900000000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4 763,00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w:t>
            </w:r>
            <w:r w:rsidRPr="000B7AEC">
              <w:rPr>
                <w:rFonts w:ascii="Arial" w:hAnsi="Arial" w:cs="Arial"/>
                <w:color w:val="000000"/>
                <w:sz w:val="12"/>
                <w:szCs w:val="12"/>
              </w:rPr>
              <w:t>и</w:t>
            </w:r>
            <w:r w:rsidRPr="000B7AEC">
              <w:rPr>
                <w:rFonts w:ascii="Arial" w:hAnsi="Arial" w:cs="Arial"/>
                <w:color w:val="000000"/>
                <w:sz w:val="12"/>
                <w:szCs w:val="12"/>
              </w:rPr>
              <w:t>ципальном районе</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0900100000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4 763,00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w:t>
            </w:r>
            <w:r w:rsidRPr="000B7AEC">
              <w:rPr>
                <w:rFonts w:ascii="Arial" w:hAnsi="Arial" w:cs="Arial"/>
                <w:color w:val="000000"/>
                <w:sz w:val="12"/>
                <w:szCs w:val="12"/>
              </w:rPr>
              <w:t>в</w:t>
            </w:r>
            <w:r w:rsidRPr="000B7AEC">
              <w:rPr>
                <w:rFonts w:ascii="Arial" w:hAnsi="Arial" w:cs="Arial"/>
                <w:color w:val="000000"/>
                <w:sz w:val="12"/>
                <w:szCs w:val="12"/>
              </w:rPr>
              <w:t>ных веществ в Валдайском муниципальном районе на 2016 год"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0900199990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4 763,00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0900199990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4 763,00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Другие вопросы в области культуры, кинематографии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2 029 600,00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0200000000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2 022 100,00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w:t>
            </w:r>
            <w:r w:rsidRPr="000B7AEC">
              <w:rPr>
                <w:rFonts w:ascii="Arial" w:hAnsi="Arial" w:cs="Arial"/>
                <w:color w:val="000000"/>
                <w:sz w:val="12"/>
                <w:szCs w:val="12"/>
              </w:rPr>
              <w:t>л</w:t>
            </w:r>
            <w:r w:rsidRPr="000B7AEC">
              <w:rPr>
                <w:rFonts w:ascii="Arial" w:hAnsi="Arial" w:cs="Arial"/>
                <w:color w:val="000000"/>
                <w:sz w:val="12"/>
                <w:szCs w:val="12"/>
              </w:rPr>
              <w:t>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0220000000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2 022 100,00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0220100000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2 022 100,00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0220101000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1 985 100,00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0220101000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1 330 600,00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0220101000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121 050,00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0220101000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388 500,00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0220101000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0220101000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112 350,00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0220101000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851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11 100,00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Уплата иных платежей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0220101000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853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0220172300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0220172300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0500000000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0520000000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sidRPr="000B7AEC">
              <w:rPr>
                <w:rFonts w:ascii="Arial" w:hAnsi="Arial" w:cs="Arial"/>
                <w:color w:val="000000"/>
                <w:sz w:val="12"/>
                <w:szCs w:val="12"/>
              </w:rPr>
              <w:t>о</w:t>
            </w:r>
            <w:r w:rsidRPr="000B7AEC">
              <w:rPr>
                <w:rFonts w:ascii="Arial" w:hAnsi="Arial" w:cs="Arial"/>
                <w:color w:val="000000"/>
                <w:sz w:val="12"/>
                <w:szCs w:val="12"/>
              </w:rPr>
              <w:t>сти бюджетных расходов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0520400000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w:t>
            </w:r>
            <w:r w:rsidRPr="000B7AEC">
              <w:rPr>
                <w:rFonts w:ascii="Arial" w:hAnsi="Arial" w:cs="Arial"/>
                <w:color w:val="000000"/>
                <w:sz w:val="12"/>
                <w:szCs w:val="12"/>
              </w:rPr>
              <w:t>ф</w:t>
            </w:r>
            <w:r w:rsidRPr="000B7AEC">
              <w:rPr>
                <w:rFonts w:ascii="Arial" w:hAnsi="Arial" w:cs="Arial"/>
                <w:color w:val="000000"/>
                <w:sz w:val="12"/>
                <w:szCs w:val="12"/>
              </w:rPr>
              <w:t>фективности бюджетных расходов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0520471340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0520471340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СОЦИАЛЬНАЯ ПОЛИТИКА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1000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137 071 000,00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Пенсионное обеспечение</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1001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267 800,00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1001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9100000000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267 800,00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1001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9190000000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267 800,00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доплаты к пенсиям муниципальных служащих</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9190010040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267 800,00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пенсии, социальные доплаты к пенсиям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9190010040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267 800,00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Социальное обеспечение населения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111 607 700,00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109 121 100,00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w:t>
            </w:r>
            <w:r w:rsidRPr="000B7AEC">
              <w:rPr>
                <w:rFonts w:ascii="Arial" w:hAnsi="Arial" w:cs="Arial"/>
                <w:color w:val="000000"/>
                <w:sz w:val="12"/>
                <w:szCs w:val="12"/>
              </w:rPr>
              <w:t>и</w:t>
            </w:r>
            <w:r w:rsidRPr="000B7AEC">
              <w:rPr>
                <w:rFonts w:ascii="Arial" w:hAnsi="Arial" w:cs="Arial"/>
                <w:color w:val="000000"/>
                <w:sz w:val="12"/>
                <w:szCs w:val="12"/>
              </w:rPr>
              <w:t>альной поддержки отдельным категориям граждан в Валдайском муниципальном районе (2016-2018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0110000000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109 121 100,00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w:t>
            </w:r>
            <w:r w:rsidRPr="000B7AEC">
              <w:rPr>
                <w:rFonts w:ascii="Arial" w:hAnsi="Arial" w:cs="Arial"/>
                <w:color w:val="000000"/>
                <w:sz w:val="12"/>
                <w:szCs w:val="12"/>
              </w:rPr>
              <w:t>е</w:t>
            </w:r>
            <w:r w:rsidRPr="000B7AEC">
              <w:rPr>
                <w:rFonts w:ascii="Arial" w:hAnsi="Arial" w:cs="Arial"/>
                <w:color w:val="000000"/>
                <w:sz w:val="12"/>
                <w:szCs w:val="12"/>
              </w:rPr>
              <w:t>ральным и областным законодательством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0110100000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109 121 100,00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0110152500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31 983 300,00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0110152500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420 000,00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0110152500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31 563 300,00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w:t>
            </w:r>
            <w:r w:rsidRPr="000B7AEC">
              <w:rPr>
                <w:rFonts w:ascii="Arial" w:hAnsi="Arial" w:cs="Arial"/>
                <w:color w:val="000000"/>
                <w:sz w:val="12"/>
                <w:szCs w:val="12"/>
              </w:rPr>
              <w:t>д</w:t>
            </w:r>
            <w:r w:rsidRPr="000B7AEC">
              <w:rPr>
                <w:rFonts w:ascii="Arial" w:hAnsi="Arial" w:cs="Arial"/>
                <w:color w:val="000000"/>
                <w:sz w:val="12"/>
                <w:szCs w:val="12"/>
              </w:rPr>
              <w:t>держки по оплате жилья и коммунальных услуг отдельным категориям граждан, работающих и проживающих в сельских  населенных пунктах и посе</w:t>
            </w:r>
            <w:r w:rsidRPr="000B7AEC">
              <w:rPr>
                <w:rFonts w:ascii="Arial" w:hAnsi="Arial" w:cs="Arial"/>
                <w:color w:val="000000"/>
                <w:sz w:val="12"/>
                <w:szCs w:val="12"/>
              </w:rPr>
              <w:t>л</w:t>
            </w:r>
            <w:r w:rsidRPr="000B7AEC">
              <w:rPr>
                <w:rFonts w:ascii="Arial" w:hAnsi="Arial" w:cs="Arial"/>
                <w:color w:val="000000"/>
                <w:sz w:val="12"/>
                <w:szCs w:val="12"/>
              </w:rPr>
              <w:t>ках городского типа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0110170070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1 444 800,00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0110170070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0110170070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1 434 800,00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w:t>
            </w:r>
            <w:r w:rsidRPr="000B7AEC">
              <w:rPr>
                <w:rFonts w:ascii="Arial" w:hAnsi="Arial" w:cs="Arial"/>
                <w:color w:val="000000"/>
                <w:sz w:val="12"/>
                <w:szCs w:val="12"/>
              </w:rPr>
              <w:t>о</w:t>
            </w:r>
            <w:r w:rsidRPr="000B7AEC">
              <w:rPr>
                <w:rFonts w:ascii="Arial" w:hAnsi="Arial" w:cs="Arial"/>
                <w:color w:val="000000"/>
                <w:sz w:val="12"/>
                <w:szCs w:val="12"/>
              </w:rPr>
              <w:t>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0110170160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385 200,00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0110170160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330 000,00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0110170160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323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55 200,00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w:t>
            </w:r>
            <w:r w:rsidRPr="000B7AEC">
              <w:rPr>
                <w:rFonts w:ascii="Arial" w:hAnsi="Arial" w:cs="Arial"/>
                <w:color w:val="000000"/>
                <w:sz w:val="12"/>
                <w:szCs w:val="12"/>
              </w:rPr>
              <w:t>у</w:t>
            </w:r>
            <w:r w:rsidRPr="000B7AEC">
              <w:rPr>
                <w:rFonts w:ascii="Arial" w:hAnsi="Arial" w:cs="Arial"/>
                <w:color w:val="000000"/>
                <w:sz w:val="12"/>
                <w:szCs w:val="12"/>
              </w:rPr>
              <w:t>са многодетной семьи и выдаче удостоверения, подтверждающего статус многодетной семьи, предоставлению мер социальной поддержки многоде</w:t>
            </w:r>
            <w:r w:rsidRPr="000B7AEC">
              <w:rPr>
                <w:rFonts w:ascii="Arial" w:hAnsi="Arial" w:cs="Arial"/>
                <w:color w:val="000000"/>
                <w:sz w:val="12"/>
                <w:szCs w:val="12"/>
              </w:rPr>
              <w:t>т</w:t>
            </w:r>
            <w:r w:rsidRPr="000B7AEC">
              <w:rPr>
                <w:rFonts w:ascii="Arial" w:hAnsi="Arial" w:cs="Arial"/>
                <w:color w:val="000000"/>
                <w:sz w:val="12"/>
                <w:szCs w:val="12"/>
              </w:rPr>
              <w:t>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0110170200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2 591 300,00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0110170200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0110170200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1 889 500,00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0110170200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323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701 400,00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w:t>
            </w:r>
            <w:r w:rsidRPr="000B7AEC">
              <w:rPr>
                <w:rFonts w:ascii="Arial" w:hAnsi="Arial" w:cs="Arial"/>
                <w:color w:val="000000"/>
                <w:sz w:val="12"/>
                <w:szCs w:val="12"/>
              </w:rPr>
              <w:t>р</w:t>
            </w:r>
            <w:r w:rsidRPr="000B7AEC">
              <w:rPr>
                <w:rFonts w:ascii="Arial" w:hAnsi="Arial" w:cs="Arial"/>
                <w:color w:val="000000"/>
                <w:sz w:val="12"/>
                <w:szCs w:val="12"/>
              </w:rPr>
              <w:t>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w:t>
            </w:r>
            <w:r w:rsidRPr="000B7AEC">
              <w:rPr>
                <w:rFonts w:ascii="Arial" w:hAnsi="Arial" w:cs="Arial"/>
                <w:color w:val="000000"/>
                <w:sz w:val="12"/>
                <w:szCs w:val="12"/>
              </w:rPr>
              <w:t>д</w:t>
            </w:r>
            <w:r w:rsidRPr="000B7AEC">
              <w:rPr>
                <w:rFonts w:ascii="Arial" w:hAnsi="Arial" w:cs="Arial"/>
                <w:color w:val="000000"/>
                <w:sz w:val="12"/>
                <w:szCs w:val="12"/>
              </w:rPr>
              <w:t>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0110170210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3 679 400,00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0110170210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3 643 400,00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0110170210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323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0110170230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0110170230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"Социальная по</w:t>
            </w:r>
            <w:r w:rsidRPr="000B7AEC">
              <w:rPr>
                <w:rFonts w:ascii="Arial" w:hAnsi="Arial" w:cs="Arial"/>
                <w:color w:val="000000"/>
                <w:sz w:val="12"/>
                <w:szCs w:val="12"/>
              </w:rPr>
              <w:t>д</w:t>
            </w:r>
            <w:r w:rsidRPr="000B7AEC">
              <w:rPr>
                <w:rFonts w:ascii="Arial" w:hAnsi="Arial" w:cs="Arial"/>
                <w:color w:val="000000"/>
                <w:sz w:val="12"/>
                <w:szCs w:val="12"/>
              </w:rPr>
              <w:t>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0110170240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22 919 800,00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0110170240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156 000,00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0110170240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22 763 800,00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sidRPr="000B7AEC">
              <w:rPr>
                <w:rFonts w:ascii="Arial" w:hAnsi="Arial" w:cs="Arial"/>
                <w:color w:val="000000"/>
                <w:sz w:val="12"/>
                <w:szCs w:val="12"/>
              </w:rPr>
              <w:t>ь</w:t>
            </w:r>
            <w:r w:rsidRPr="000B7AEC">
              <w:rPr>
                <w:rFonts w:ascii="Arial" w:hAnsi="Arial" w:cs="Arial"/>
                <w:color w:val="000000"/>
                <w:sz w:val="12"/>
                <w:szCs w:val="12"/>
              </w:rPr>
              <w:t>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0110170270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641 900,00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0110170270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641 900,00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w:t>
            </w:r>
            <w:r w:rsidRPr="000B7AEC">
              <w:rPr>
                <w:rFonts w:ascii="Arial" w:hAnsi="Arial" w:cs="Arial"/>
                <w:color w:val="000000"/>
                <w:sz w:val="12"/>
                <w:szCs w:val="12"/>
              </w:rPr>
              <w:t>д</w:t>
            </w:r>
            <w:r w:rsidRPr="000B7AEC">
              <w:rPr>
                <w:rFonts w:ascii="Arial" w:hAnsi="Arial" w:cs="Arial"/>
                <w:color w:val="000000"/>
                <w:sz w:val="12"/>
                <w:szCs w:val="12"/>
              </w:rPr>
              <w:t>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0110170310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2 007 000,00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0110170310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0110170310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1 983 000,00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0110170400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3 216 000,00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0110170400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3 216 000,00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0110170410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38 563 200,00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0110170410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0110170410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38 323 200,00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0110170420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675 300,00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0110170420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15 000,00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0110170420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660 300,00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0110170430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882 000,00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0110170430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0110170430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874 000,00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0110170690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126 900,00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0110170690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126 900,00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0300000000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256 000,00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w:t>
            </w:r>
            <w:r w:rsidRPr="000B7AEC">
              <w:rPr>
                <w:rFonts w:ascii="Arial" w:hAnsi="Arial" w:cs="Arial"/>
                <w:color w:val="000000"/>
                <w:sz w:val="12"/>
                <w:szCs w:val="12"/>
              </w:rPr>
              <w:t>у</w:t>
            </w:r>
            <w:r w:rsidRPr="000B7AEC">
              <w:rPr>
                <w:rFonts w:ascii="Arial" w:hAnsi="Arial" w:cs="Arial"/>
                <w:color w:val="000000"/>
                <w:sz w:val="12"/>
                <w:szCs w:val="12"/>
              </w:rPr>
              <w:t>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0300100000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256 000,00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0300110090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256 000,00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гражданам на приобретение жилья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0300110090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256 000,00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9500000000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2 230 600,00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Расходы на предоставление мер социальной поддержки отдельным категориям граждан</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9560000000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2 230 600,00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9560070670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2 230 600,00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1003</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9560070670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2 230 600,00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Охрана семьи и детства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20 865 200,00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w:t>
            </w:r>
            <w:r w:rsidRPr="000B7AEC">
              <w:rPr>
                <w:rFonts w:ascii="Arial" w:hAnsi="Arial" w:cs="Arial"/>
                <w:color w:val="000000"/>
                <w:sz w:val="12"/>
                <w:szCs w:val="12"/>
              </w:rPr>
              <w:t>й</w:t>
            </w:r>
            <w:r w:rsidRPr="000B7AEC">
              <w:rPr>
                <w:rFonts w:ascii="Arial" w:hAnsi="Arial" w:cs="Arial"/>
                <w:color w:val="000000"/>
                <w:sz w:val="12"/>
                <w:szCs w:val="12"/>
              </w:rPr>
              <w:t>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0800000000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20 865 200,00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sidRPr="000B7AEC">
              <w:rPr>
                <w:rFonts w:ascii="Arial" w:hAnsi="Arial" w:cs="Arial"/>
                <w:color w:val="000000"/>
                <w:sz w:val="12"/>
                <w:szCs w:val="12"/>
              </w:rPr>
              <w:t>в</w:t>
            </w:r>
            <w:r w:rsidRPr="000B7AEC">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0850000000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5 255 500,00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0850100000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5 255 500,00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w:t>
            </w:r>
            <w:r w:rsidRPr="000B7AEC">
              <w:rPr>
                <w:rFonts w:ascii="Arial" w:hAnsi="Arial" w:cs="Arial"/>
                <w:color w:val="000000"/>
                <w:sz w:val="12"/>
                <w:szCs w:val="12"/>
              </w:rPr>
              <w:t>а</w:t>
            </w:r>
            <w:r w:rsidRPr="000B7AEC">
              <w:rPr>
                <w:rFonts w:ascii="Arial" w:hAnsi="Arial" w:cs="Arial"/>
                <w:color w:val="000000"/>
                <w:sz w:val="12"/>
                <w:szCs w:val="12"/>
              </w:rPr>
              <w:t>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0850150820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974 600,00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0850150820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412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974 600,00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0850170600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99 900,00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0850170600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99 900,00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w:t>
            </w:r>
            <w:r w:rsidRPr="000B7AEC">
              <w:rPr>
                <w:rFonts w:ascii="Arial" w:hAnsi="Arial" w:cs="Arial"/>
                <w:color w:val="000000"/>
                <w:sz w:val="12"/>
                <w:szCs w:val="12"/>
              </w:rPr>
              <w:t>е</w:t>
            </w:r>
            <w:r w:rsidRPr="000B7AEC">
              <w:rPr>
                <w:rFonts w:ascii="Arial" w:hAnsi="Arial" w:cs="Arial"/>
                <w:color w:val="000000"/>
                <w:sz w:val="12"/>
                <w:szCs w:val="12"/>
              </w:rPr>
              <w:t>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08501R0820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4 181 000,00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08501R0820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412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4 181 000,00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sidRPr="000B7AEC">
              <w:rPr>
                <w:rFonts w:ascii="Arial" w:hAnsi="Arial" w:cs="Arial"/>
                <w:color w:val="000000"/>
                <w:sz w:val="12"/>
                <w:szCs w:val="12"/>
              </w:rPr>
              <w:t>л</w:t>
            </w:r>
            <w:r w:rsidRPr="000B7AEC">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0860000000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15 609 700,00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выполнения государственных полномочий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0860200000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15 609 700,00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0860270010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2 964 000,00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0860270010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2 964 000,00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w:t>
            </w:r>
            <w:r w:rsidRPr="000B7AEC">
              <w:rPr>
                <w:rFonts w:ascii="Arial" w:hAnsi="Arial" w:cs="Arial"/>
                <w:color w:val="000000"/>
                <w:sz w:val="12"/>
                <w:szCs w:val="12"/>
              </w:rPr>
              <w:t>е</w:t>
            </w:r>
            <w:r w:rsidRPr="000B7AEC">
              <w:rPr>
                <w:rFonts w:ascii="Arial" w:hAnsi="Arial" w:cs="Arial"/>
                <w:color w:val="000000"/>
                <w:sz w:val="12"/>
                <w:szCs w:val="12"/>
              </w:rPr>
              <w:t>ние, причитающееся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0860270130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12 645 700,00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0860270130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313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8 700 400,00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1004</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0860270130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323</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3 945 300,00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Другие вопросы в области социальной политики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4 330 300,00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0100000000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4 322 800,00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w:t>
            </w:r>
            <w:r w:rsidRPr="000B7AEC">
              <w:rPr>
                <w:rFonts w:ascii="Arial" w:hAnsi="Arial" w:cs="Arial"/>
                <w:color w:val="000000"/>
                <w:sz w:val="12"/>
                <w:szCs w:val="12"/>
              </w:rPr>
              <w:t>в</w:t>
            </w:r>
            <w:r w:rsidRPr="000B7AEC">
              <w:rPr>
                <w:rFonts w:ascii="Arial" w:hAnsi="Arial" w:cs="Arial"/>
                <w:color w:val="000000"/>
                <w:sz w:val="12"/>
                <w:szCs w:val="12"/>
              </w:rPr>
              <w:t>ление мер социальной поддержки отдельным категориям граждан в Валдайском муниципальном районе (2016-2018годы)"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0120000000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4 322 800,00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0120100000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4 322 800,00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sidRPr="000B7AEC">
              <w:rPr>
                <w:rFonts w:ascii="Arial" w:hAnsi="Arial" w:cs="Arial"/>
                <w:color w:val="000000"/>
                <w:sz w:val="12"/>
                <w:szCs w:val="12"/>
              </w:rPr>
              <w:t>е</w:t>
            </w:r>
            <w:r w:rsidRPr="000B7AEC">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государственн</w:t>
            </w:r>
            <w:r w:rsidRPr="000B7AEC">
              <w:rPr>
                <w:rFonts w:ascii="Arial" w:hAnsi="Arial" w:cs="Arial"/>
                <w:color w:val="000000"/>
                <w:sz w:val="12"/>
                <w:szCs w:val="12"/>
              </w:rPr>
              <w:t>ы</w:t>
            </w:r>
            <w:r w:rsidRPr="000B7AEC">
              <w:rPr>
                <w:rFonts w:ascii="Arial" w:hAnsi="Arial" w:cs="Arial"/>
                <w:color w:val="000000"/>
                <w:sz w:val="12"/>
                <w:szCs w:val="12"/>
              </w:rPr>
              <w:t>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0120170280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4 322 800,00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0120170280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3 050 100,00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0120170280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80 200,00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0B7AEC">
              <w:rPr>
                <w:rFonts w:ascii="Arial" w:hAnsi="Arial" w:cs="Arial"/>
                <w:color w:val="000000"/>
                <w:sz w:val="12"/>
                <w:szCs w:val="12"/>
              </w:rPr>
              <w:t>ь</w:t>
            </w:r>
            <w:r w:rsidRPr="000B7AEC">
              <w:rPr>
                <w:rFonts w:ascii="Arial" w:hAnsi="Arial" w:cs="Arial"/>
                <w:color w:val="000000"/>
                <w:sz w:val="12"/>
                <w:szCs w:val="12"/>
              </w:rPr>
              <w:t>ных) органов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0120170280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129</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892 200,00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0120170280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242</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142 000,00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0120170280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152 300,00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0120170280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851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0500000000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0520000000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sidRPr="000B7AEC">
              <w:rPr>
                <w:rFonts w:ascii="Arial" w:hAnsi="Arial" w:cs="Arial"/>
                <w:color w:val="000000"/>
                <w:sz w:val="12"/>
                <w:szCs w:val="12"/>
              </w:rPr>
              <w:t>о</w:t>
            </w:r>
            <w:r w:rsidRPr="000B7AEC">
              <w:rPr>
                <w:rFonts w:ascii="Arial" w:hAnsi="Arial" w:cs="Arial"/>
                <w:color w:val="000000"/>
                <w:sz w:val="12"/>
                <w:szCs w:val="12"/>
              </w:rPr>
              <w:t>сти бюджетных расходов</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0520400000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w:t>
            </w:r>
            <w:r w:rsidRPr="000B7AEC">
              <w:rPr>
                <w:rFonts w:ascii="Arial" w:hAnsi="Arial" w:cs="Arial"/>
                <w:color w:val="000000"/>
                <w:sz w:val="12"/>
                <w:szCs w:val="12"/>
              </w:rPr>
              <w:t>ф</w:t>
            </w:r>
            <w:r w:rsidRPr="000B7AEC">
              <w:rPr>
                <w:rFonts w:ascii="Arial" w:hAnsi="Arial" w:cs="Arial"/>
                <w:color w:val="000000"/>
                <w:sz w:val="12"/>
                <w:szCs w:val="12"/>
              </w:rPr>
              <w:t>фективности бюджетных расходов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0520471340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1F143A" w:rsidRDefault="00B324A0" w:rsidP="00675495">
            <w:pPr>
              <w:jc w:val="center"/>
              <w:outlineLvl w:val="5"/>
              <w:rPr>
                <w:rFonts w:ascii="Arial" w:hAnsi="Arial" w:cs="Arial"/>
                <w:b/>
                <w:color w:val="000000"/>
                <w:sz w:val="12"/>
                <w:szCs w:val="12"/>
              </w:rPr>
            </w:pPr>
            <w:r w:rsidRPr="001F143A">
              <w:rPr>
                <w:rFonts w:ascii="Arial" w:hAnsi="Arial" w:cs="Arial"/>
                <w:b/>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1006</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0520471340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7 500,00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ФИЗИЧЕСКАЯ КУЛЬТУРА И СПОРТ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1100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21 002 800,00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Физическая культура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21 002 800,00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0400000000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21 002 800,00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Развитие физической культуры и массового спорта на территории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0400100000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0400110170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0400110170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Сохранение и развитие инфраструктуры отрасли физической культуры и спорта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0400200000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20 842 800,00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0400201100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17 179 100,00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0400201100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17 179 100,00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0400210180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0400210180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lastRenderedPageBreak/>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0B7AEC">
              <w:rPr>
                <w:rFonts w:ascii="Arial" w:hAnsi="Arial" w:cs="Arial"/>
                <w:color w:val="000000"/>
                <w:sz w:val="12"/>
                <w:szCs w:val="12"/>
              </w:rPr>
              <w:t>о</w:t>
            </w:r>
            <w:r w:rsidRPr="000B7AEC">
              <w:rPr>
                <w:rFonts w:ascii="Arial" w:hAnsi="Arial" w:cs="Arial"/>
                <w:color w:val="000000"/>
                <w:sz w:val="12"/>
                <w:szCs w:val="12"/>
              </w:rPr>
              <w:t>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0400272300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3 653 700,00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0400272300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3 653 700,00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Развитие спорта и системы подготовки спортивного резерва на территории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0400300000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0400310190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0B7AEC">
              <w:rPr>
                <w:rFonts w:ascii="Arial" w:hAnsi="Arial" w:cs="Arial"/>
                <w:color w:val="000000"/>
                <w:sz w:val="12"/>
                <w:szCs w:val="12"/>
              </w:rPr>
              <w:t>и</w:t>
            </w:r>
            <w:r w:rsidRPr="000B7AEC">
              <w:rPr>
                <w:rFonts w:ascii="Arial" w:hAnsi="Arial" w:cs="Arial"/>
                <w:color w:val="000000"/>
                <w:sz w:val="12"/>
                <w:szCs w:val="12"/>
              </w:rPr>
              <w:t>пальных) услуг (выполнение работ)</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1101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0400310190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621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150 000,00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СРЕДСТВА МАССОВОЙ ИНФОРМАЦИИ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1200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77 000,00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Периодическая печать и издательства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1202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77 000,00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1202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9400000000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77 000,00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1202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9430000000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77 000,00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Расходы на опубликование официальных документов в периодических изданиях</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1202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9430010060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1202</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9430010060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244</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77 000,00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1300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770 000,00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1301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770 000,00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1301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0500000000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770 000,00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1301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0510000000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770 000,00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Обеспечение исполнения долговых обязательств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1301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0510100000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3"/>
              <w:rPr>
                <w:rFonts w:ascii="Arial" w:hAnsi="Arial" w:cs="Arial"/>
                <w:color w:val="000000"/>
                <w:sz w:val="12"/>
                <w:szCs w:val="12"/>
              </w:rPr>
            </w:pPr>
            <w:r w:rsidRPr="000B7AEC">
              <w:rPr>
                <w:rFonts w:ascii="Arial" w:hAnsi="Arial" w:cs="Arial"/>
                <w:color w:val="000000"/>
                <w:sz w:val="12"/>
                <w:szCs w:val="12"/>
              </w:rPr>
              <w:t>770 000,00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Обслуживание муниципального долга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1301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0510110050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770 000,00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Обслуживание муниципального долга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1301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0510110050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730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770 000,00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МЕЖБЮДЖЕТНЫЕ ТРАНСФЕРТЫ ОБЩЕГО ХАРАКТЕРА БЮДЖЕТАМ СУБЪЕКТОВ РОССИЙСКОЙ ФЕДЕРАЦИИ И МУНИЦИПАЛЬНЫХ ОБР</w:t>
            </w:r>
            <w:r w:rsidRPr="000B7AEC">
              <w:rPr>
                <w:rFonts w:ascii="Arial" w:hAnsi="Arial" w:cs="Arial"/>
                <w:b/>
                <w:bCs/>
                <w:color w:val="000000"/>
                <w:sz w:val="12"/>
                <w:szCs w:val="12"/>
              </w:rPr>
              <w:t>А</w:t>
            </w:r>
            <w:r w:rsidRPr="000B7AEC">
              <w:rPr>
                <w:rFonts w:ascii="Arial" w:hAnsi="Arial" w:cs="Arial"/>
                <w:b/>
                <w:bCs/>
                <w:color w:val="000000"/>
                <w:sz w:val="12"/>
                <w:szCs w:val="12"/>
              </w:rPr>
              <w:t>ЗОВАНИЙ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1400</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16 203 100,00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1401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0"/>
              <w:rPr>
                <w:rFonts w:ascii="Arial" w:hAnsi="Arial" w:cs="Arial"/>
                <w:color w:val="000000"/>
                <w:sz w:val="12"/>
                <w:szCs w:val="12"/>
              </w:rPr>
            </w:pPr>
            <w:r w:rsidRPr="000B7AEC">
              <w:rPr>
                <w:rFonts w:ascii="Arial" w:hAnsi="Arial" w:cs="Arial"/>
                <w:color w:val="000000"/>
                <w:sz w:val="12"/>
                <w:szCs w:val="12"/>
              </w:rPr>
              <w:t>16 203 100,00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1401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9500000000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1"/>
              <w:rPr>
                <w:rFonts w:ascii="Arial" w:hAnsi="Arial" w:cs="Arial"/>
                <w:color w:val="000000"/>
                <w:sz w:val="12"/>
                <w:szCs w:val="12"/>
              </w:rPr>
            </w:pPr>
            <w:r w:rsidRPr="000B7AEC">
              <w:rPr>
                <w:rFonts w:ascii="Arial" w:hAnsi="Arial" w:cs="Arial"/>
                <w:color w:val="000000"/>
                <w:sz w:val="12"/>
                <w:szCs w:val="12"/>
              </w:rPr>
              <w:t>16 203 100,00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1401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9570000000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2"/>
              <w:rPr>
                <w:rFonts w:ascii="Arial" w:hAnsi="Arial" w:cs="Arial"/>
                <w:color w:val="000000"/>
                <w:sz w:val="12"/>
                <w:szCs w:val="12"/>
              </w:rPr>
            </w:pPr>
            <w:r w:rsidRPr="000B7AEC">
              <w:rPr>
                <w:rFonts w:ascii="Arial" w:hAnsi="Arial" w:cs="Arial"/>
                <w:color w:val="000000"/>
                <w:sz w:val="12"/>
                <w:szCs w:val="12"/>
              </w:rPr>
              <w:t>16 203 100,00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w:t>
            </w:r>
            <w:r w:rsidRPr="000B7AEC">
              <w:rPr>
                <w:rFonts w:ascii="Arial" w:hAnsi="Arial" w:cs="Arial"/>
                <w:color w:val="000000"/>
                <w:sz w:val="12"/>
                <w:szCs w:val="12"/>
              </w:rPr>
              <w:t>а</w:t>
            </w:r>
            <w:r w:rsidRPr="000B7AEC">
              <w:rPr>
                <w:rFonts w:ascii="Arial" w:hAnsi="Arial" w:cs="Arial"/>
                <w:color w:val="000000"/>
                <w:sz w:val="12"/>
                <w:szCs w:val="12"/>
              </w:rPr>
              <w:t>ние бюджетной обеспеченности поселений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1401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9570070100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000</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4"/>
              <w:rPr>
                <w:rFonts w:ascii="Arial" w:hAnsi="Arial" w:cs="Arial"/>
                <w:color w:val="000000"/>
                <w:sz w:val="12"/>
                <w:szCs w:val="12"/>
              </w:rPr>
            </w:pPr>
            <w:r w:rsidRPr="000B7AEC">
              <w:rPr>
                <w:rFonts w:ascii="Arial" w:hAnsi="Arial" w:cs="Arial"/>
                <w:color w:val="000000"/>
                <w:sz w:val="12"/>
                <w:szCs w:val="12"/>
              </w:rPr>
              <w:t>16 203 100,00</w:t>
            </w:r>
          </w:p>
        </w:tc>
      </w:tr>
      <w:tr w:rsidR="00B324A0" w:rsidRPr="000B7AEC" w:rsidTr="001F143A">
        <w:trPr>
          <w:trHeight w:val="20"/>
        </w:trPr>
        <w:tc>
          <w:tcPr>
            <w:tcW w:w="8647" w:type="dxa"/>
            <w:tcBorders>
              <w:top w:val="nil"/>
              <w:left w:val="single" w:sz="4" w:space="0" w:color="auto"/>
              <w:bottom w:val="single" w:sz="4" w:space="0" w:color="auto"/>
              <w:right w:val="single" w:sz="4" w:space="0" w:color="auto"/>
            </w:tcBorders>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Дотации на выравнивание бюджетной обеспеченности</w:t>
            </w:r>
          </w:p>
        </w:tc>
        <w:tc>
          <w:tcPr>
            <w:tcW w:w="567"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1401</w:t>
            </w:r>
          </w:p>
        </w:tc>
        <w:tc>
          <w:tcPr>
            <w:tcW w:w="990"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9570070100</w:t>
            </w:r>
          </w:p>
        </w:tc>
        <w:tc>
          <w:tcPr>
            <w:tcW w:w="428"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511</w:t>
            </w:r>
          </w:p>
        </w:tc>
        <w:tc>
          <w:tcPr>
            <w:tcW w:w="992" w:type="dxa"/>
            <w:tcBorders>
              <w:top w:val="nil"/>
              <w:left w:val="nil"/>
              <w:bottom w:val="single" w:sz="4" w:space="0" w:color="auto"/>
              <w:right w:val="single" w:sz="4" w:space="0" w:color="auto"/>
            </w:tcBorders>
            <w:noWrap/>
            <w:tcMar>
              <w:left w:w="57" w:type="dxa"/>
              <w:right w:w="57" w:type="dxa"/>
            </w:tcMar>
            <w:vAlign w:val="center"/>
          </w:tcPr>
          <w:p w:rsidR="00B324A0" w:rsidRPr="000B7AEC" w:rsidRDefault="00B324A0" w:rsidP="00675495">
            <w:pPr>
              <w:jc w:val="center"/>
              <w:outlineLvl w:val="5"/>
              <w:rPr>
                <w:rFonts w:ascii="Arial" w:hAnsi="Arial" w:cs="Arial"/>
                <w:color w:val="000000"/>
                <w:sz w:val="12"/>
                <w:szCs w:val="12"/>
              </w:rPr>
            </w:pPr>
            <w:r w:rsidRPr="000B7AEC">
              <w:rPr>
                <w:rFonts w:ascii="Arial" w:hAnsi="Arial" w:cs="Arial"/>
                <w:color w:val="000000"/>
                <w:sz w:val="12"/>
                <w:szCs w:val="12"/>
              </w:rPr>
              <w:t>16 203 100,00</w:t>
            </w:r>
          </w:p>
        </w:tc>
      </w:tr>
      <w:tr w:rsidR="00B324A0" w:rsidRPr="000B7AEC" w:rsidTr="001F143A">
        <w:trPr>
          <w:trHeight w:val="20"/>
        </w:trPr>
        <w:tc>
          <w:tcPr>
            <w:tcW w:w="10632" w:type="dxa"/>
            <w:gridSpan w:val="4"/>
            <w:tcBorders>
              <w:top w:val="single" w:sz="4" w:space="0" w:color="auto"/>
              <w:left w:val="nil"/>
              <w:bottom w:val="nil"/>
              <w:right w:val="nil"/>
            </w:tcBorders>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Всего расходов:</w:t>
            </w:r>
          </w:p>
        </w:tc>
        <w:tc>
          <w:tcPr>
            <w:tcW w:w="992" w:type="dxa"/>
            <w:noWrap/>
            <w:tcMar>
              <w:left w:w="57" w:type="dxa"/>
              <w:right w:w="57" w:type="dxa"/>
            </w:tcMar>
            <w:vAlign w:val="center"/>
          </w:tcPr>
          <w:p w:rsidR="00B324A0" w:rsidRPr="000B7AEC" w:rsidRDefault="00B324A0" w:rsidP="00675495">
            <w:pPr>
              <w:jc w:val="center"/>
              <w:rPr>
                <w:rFonts w:ascii="Arial" w:hAnsi="Arial" w:cs="Arial"/>
                <w:b/>
                <w:bCs/>
                <w:color w:val="000000"/>
                <w:sz w:val="12"/>
                <w:szCs w:val="12"/>
              </w:rPr>
            </w:pPr>
            <w:r w:rsidRPr="000B7AEC">
              <w:rPr>
                <w:rFonts w:ascii="Arial" w:hAnsi="Arial" w:cs="Arial"/>
                <w:b/>
                <w:bCs/>
                <w:color w:val="000000"/>
                <w:sz w:val="12"/>
                <w:szCs w:val="12"/>
              </w:rPr>
              <w:t>529 421 202,00</w:t>
            </w:r>
          </w:p>
        </w:tc>
      </w:tr>
    </w:tbl>
    <w:p w:rsidR="00B324A0" w:rsidRDefault="00B324A0" w:rsidP="00B324A0">
      <w:pPr>
        <w:jc w:val="both"/>
        <w:rPr>
          <w:rFonts w:ascii="Arial" w:hAnsi="Arial" w:cs="Arial"/>
          <w:sz w:val="14"/>
          <w:szCs w:val="14"/>
        </w:rPr>
      </w:pPr>
    </w:p>
    <w:tbl>
      <w:tblPr>
        <w:tblW w:w="11624" w:type="dxa"/>
        <w:tblInd w:w="59" w:type="dxa"/>
        <w:tblLayout w:type="fixed"/>
        <w:tblLook w:val="04A0" w:firstRow="1" w:lastRow="0" w:firstColumn="1" w:lastColumn="0" w:noHBand="0" w:noVBand="1"/>
      </w:tblPr>
      <w:tblGrid>
        <w:gridCol w:w="433"/>
        <w:gridCol w:w="1847"/>
        <w:gridCol w:w="1290"/>
        <w:gridCol w:w="1290"/>
        <w:gridCol w:w="3613"/>
        <w:gridCol w:w="960"/>
        <w:gridCol w:w="550"/>
        <w:gridCol w:w="530"/>
        <w:gridCol w:w="1111"/>
      </w:tblGrid>
      <w:tr w:rsidR="000B7AEC" w:rsidRPr="004B7C9C" w:rsidTr="001F143A">
        <w:trPr>
          <w:trHeight w:val="20"/>
        </w:trPr>
        <w:tc>
          <w:tcPr>
            <w:tcW w:w="433" w:type="dxa"/>
            <w:vMerge w:val="restart"/>
            <w:tcBorders>
              <w:bottom w:val="nil"/>
            </w:tcBorders>
            <w:tcMar>
              <w:left w:w="57" w:type="dxa"/>
              <w:right w:w="57" w:type="dxa"/>
            </w:tcMar>
            <w:vAlign w:val="center"/>
          </w:tcPr>
          <w:p w:rsidR="000B7AEC" w:rsidRPr="004B7C9C" w:rsidRDefault="000B7AEC" w:rsidP="00675495">
            <w:pPr>
              <w:jc w:val="center"/>
              <w:rPr>
                <w:rFonts w:ascii="Arial" w:hAnsi="Arial" w:cs="Arial"/>
                <w:sz w:val="12"/>
                <w:szCs w:val="12"/>
              </w:rPr>
            </w:pPr>
            <w:bookmarkStart w:id="5" w:name="RANGE!A1:E681"/>
            <w:bookmarkEnd w:id="5"/>
          </w:p>
        </w:tc>
        <w:tc>
          <w:tcPr>
            <w:tcW w:w="4427" w:type="dxa"/>
            <w:gridSpan w:val="3"/>
            <w:tcBorders>
              <w:bottom w:val="nil"/>
            </w:tcBorders>
            <w:noWrap/>
            <w:tcMar>
              <w:left w:w="57" w:type="dxa"/>
              <w:right w:w="57" w:type="dxa"/>
            </w:tcMar>
            <w:vAlign w:val="center"/>
          </w:tcPr>
          <w:p w:rsidR="004B7C9C" w:rsidRPr="004B7C9C" w:rsidRDefault="004B7C9C" w:rsidP="00675495">
            <w:pPr>
              <w:jc w:val="center"/>
              <w:rPr>
                <w:rFonts w:ascii="Arial" w:hAnsi="Arial" w:cs="Arial"/>
                <w:sz w:val="12"/>
                <w:szCs w:val="12"/>
              </w:rPr>
            </w:pPr>
            <w:r w:rsidRPr="004B7C9C">
              <w:rPr>
                <w:rFonts w:ascii="Arial" w:hAnsi="Arial" w:cs="Arial"/>
                <w:sz w:val="12"/>
                <w:szCs w:val="12"/>
              </w:rPr>
              <w:t>Приложение 10</w:t>
            </w:r>
          </w:p>
          <w:p w:rsidR="000B7AEC" w:rsidRPr="004B7C9C" w:rsidRDefault="000B7AEC" w:rsidP="00675495">
            <w:pPr>
              <w:jc w:val="center"/>
              <w:rPr>
                <w:rFonts w:ascii="Arial" w:hAnsi="Arial" w:cs="Arial"/>
                <w:sz w:val="12"/>
                <w:szCs w:val="12"/>
              </w:rPr>
            </w:pPr>
            <w:r w:rsidRPr="004B7C9C">
              <w:rPr>
                <w:rFonts w:ascii="Arial" w:hAnsi="Arial" w:cs="Arial"/>
                <w:sz w:val="12"/>
                <w:szCs w:val="12"/>
              </w:rPr>
              <w:t>к решению Думы Валдайского</w:t>
            </w:r>
            <w:r w:rsidR="004B7C9C" w:rsidRPr="004B7C9C">
              <w:rPr>
                <w:rFonts w:ascii="Arial" w:hAnsi="Arial" w:cs="Arial"/>
                <w:sz w:val="12"/>
                <w:szCs w:val="12"/>
              </w:rPr>
              <w:t xml:space="preserve"> муниципального района</w:t>
            </w:r>
            <w:r w:rsidRPr="004B7C9C">
              <w:rPr>
                <w:rFonts w:ascii="Arial" w:hAnsi="Arial" w:cs="Arial"/>
                <w:sz w:val="12"/>
                <w:szCs w:val="12"/>
              </w:rPr>
              <w:t>"О бюджете муни</w:t>
            </w:r>
            <w:r w:rsidR="004B7C9C" w:rsidRPr="004B7C9C">
              <w:rPr>
                <w:rFonts w:ascii="Arial" w:hAnsi="Arial" w:cs="Arial"/>
                <w:sz w:val="12"/>
                <w:szCs w:val="12"/>
              </w:rPr>
              <w:t>ц</w:t>
            </w:r>
            <w:r w:rsidR="004B7C9C" w:rsidRPr="004B7C9C">
              <w:rPr>
                <w:rFonts w:ascii="Arial" w:hAnsi="Arial" w:cs="Arial"/>
                <w:sz w:val="12"/>
                <w:szCs w:val="12"/>
              </w:rPr>
              <w:t>и</w:t>
            </w:r>
            <w:r w:rsidR="004B7C9C" w:rsidRPr="004B7C9C">
              <w:rPr>
                <w:rFonts w:ascii="Arial" w:hAnsi="Arial" w:cs="Arial"/>
                <w:sz w:val="12"/>
                <w:szCs w:val="12"/>
              </w:rPr>
              <w:t>пального района на 2016 год "</w:t>
            </w:r>
            <w:r w:rsidRPr="004B7C9C">
              <w:rPr>
                <w:rFonts w:ascii="Arial" w:hAnsi="Arial" w:cs="Arial"/>
                <w:sz w:val="12"/>
                <w:szCs w:val="12"/>
              </w:rPr>
              <w:t>в редакции от 28.01.2016 №34</w:t>
            </w:r>
          </w:p>
        </w:tc>
        <w:tc>
          <w:tcPr>
            <w:tcW w:w="6764" w:type="dxa"/>
            <w:gridSpan w:val="5"/>
            <w:vMerge w:val="restart"/>
            <w:tcBorders>
              <w:bottom w:val="nil"/>
            </w:tcBorders>
            <w:noWrap/>
            <w:tcMar>
              <w:left w:w="57" w:type="dxa"/>
              <w:right w:w="57" w:type="dxa"/>
            </w:tcMar>
            <w:vAlign w:val="center"/>
          </w:tcPr>
          <w:p w:rsidR="000B7AEC" w:rsidRPr="004B7C9C" w:rsidRDefault="000B7AEC" w:rsidP="00675495">
            <w:pPr>
              <w:jc w:val="center"/>
              <w:rPr>
                <w:rFonts w:ascii="Arial" w:hAnsi="Arial" w:cs="Arial"/>
                <w:sz w:val="12"/>
                <w:szCs w:val="12"/>
              </w:rPr>
            </w:pPr>
          </w:p>
        </w:tc>
      </w:tr>
      <w:tr w:rsidR="004B7C9C" w:rsidRPr="004B7C9C" w:rsidTr="001F143A">
        <w:trPr>
          <w:trHeight w:val="20"/>
        </w:trPr>
        <w:tc>
          <w:tcPr>
            <w:tcW w:w="433" w:type="dxa"/>
            <w:vMerge/>
            <w:tcMar>
              <w:left w:w="57" w:type="dxa"/>
              <w:right w:w="57" w:type="dxa"/>
            </w:tcMar>
            <w:vAlign w:val="center"/>
          </w:tcPr>
          <w:p w:rsidR="004B7C9C" w:rsidRPr="004B7C9C" w:rsidRDefault="004B7C9C" w:rsidP="00675495">
            <w:pPr>
              <w:jc w:val="center"/>
              <w:rPr>
                <w:rFonts w:ascii="Arial" w:hAnsi="Arial" w:cs="Arial"/>
                <w:sz w:val="12"/>
                <w:szCs w:val="12"/>
              </w:rPr>
            </w:pPr>
          </w:p>
        </w:tc>
        <w:tc>
          <w:tcPr>
            <w:tcW w:w="1847" w:type="dxa"/>
            <w:vMerge w:val="restart"/>
            <w:noWrap/>
            <w:tcMar>
              <w:left w:w="57" w:type="dxa"/>
              <w:right w:w="57" w:type="dxa"/>
            </w:tcMar>
            <w:vAlign w:val="center"/>
          </w:tcPr>
          <w:p w:rsidR="004B7C9C" w:rsidRPr="004B7C9C" w:rsidRDefault="004B7C9C" w:rsidP="00675495">
            <w:pPr>
              <w:jc w:val="center"/>
              <w:rPr>
                <w:rFonts w:ascii="Arial" w:hAnsi="Arial" w:cs="Arial"/>
                <w:sz w:val="12"/>
                <w:szCs w:val="12"/>
              </w:rPr>
            </w:pPr>
          </w:p>
        </w:tc>
        <w:tc>
          <w:tcPr>
            <w:tcW w:w="2580" w:type="dxa"/>
            <w:gridSpan w:val="2"/>
            <w:noWrap/>
            <w:tcMar>
              <w:left w:w="57" w:type="dxa"/>
              <w:right w:w="57" w:type="dxa"/>
            </w:tcMar>
            <w:vAlign w:val="center"/>
          </w:tcPr>
          <w:p w:rsidR="004B7C9C" w:rsidRPr="004B7C9C" w:rsidRDefault="004B7C9C" w:rsidP="00675495">
            <w:pPr>
              <w:jc w:val="center"/>
              <w:rPr>
                <w:rFonts w:ascii="Arial" w:hAnsi="Arial" w:cs="Arial"/>
                <w:sz w:val="12"/>
                <w:szCs w:val="12"/>
              </w:rPr>
            </w:pPr>
          </w:p>
        </w:tc>
        <w:tc>
          <w:tcPr>
            <w:tcW w:w="6764" w:type="dxa"/>
            <w:gridSpan w:val="5"/>
            <w:vMerge/>
            <w:noWrap/>
            <w:tcMar>
              <w:left w:w="57" w:type="dxa"/>
              <w:right w:w="57" w:type="dxa"/>
            </w:tcMar>
            <w:vAlign w:val="center"/>
          </w:tcPr>
          <w:p w:rsidR="004B7C9C" w:rsidRPr="004B7C9C" w:rsidRDefault="004B7C9C" w:rsidP="00675495">
            <w:pPr>
              <w:jc w:val="center"/>
              <w:rPr>
                <w:rFonts w:ascii="Arial" w:hAnsi="Arial" w:cs="Arial"/>
                <w:sz w:val="12"/>
                <w:szCs w:val="12"/>
              </w:rPr>
            </w:pPr>
          </w:p>
        </w:tc>
      </w:tr>
      <w:tr w:rsidR="000B7AEC" w:rsidRPr="004B7C9C" w:rsidTr="001F143A">
        <w:trPr>
          <w:trHeight w:val="20"/>
        </w:trPr>
        <w:tc>
          <w:tcPr>
            <w:tcW w:w="433" w:type="dxa"/>
            <w:vMerge/>
            <w:tcMar>
              <w:left w:w="57" w:type="dxa"/>
              <w:right w:w="57" w:type="dxa"/>
            </w:tcMar>
            <w:vAlign w:val="center"/>
          </w:tcPr>
          <w:p w:rsidR="000B7AEC" w:rsidRPr="004B7C9C" w:rsidRDefault="000B7AEC" w:rsidP="00675495">
            <w:pPr>
              <w:jc w:val="center"/>
              <w:rPr>
                <w:rFonts w:ascii="Arial" w:hAnsi="Arial" w:cs="Arial"/>
                <w:sz w:val="12"/>
                <w:szCs w:val="12"/>
              </w:rPr>
            </w:pPr>
          </w:p>
        </w:tc>
        <w:tc>
          <w:tcPr>
            <w:tcW w:w="1847" w:type="dxa"/>
            <w:vMerge/>
            <w:noWrap/>
            <w:tcMar>
              <w:left w:w="57" w:type="dxa"/>
              <w:right w:w="57" w:type="dxa"/>
            </w:tcMar>
            <w:vAlign w:val="center"/>
          </w:tcPr>
          <w:p w:rsidR="000B7AEC" w:rsidRPr="004B7C9C" w:rsidRDefault="000B7AEC" w:rsidP="00675495">
            <w:pPr>
              <w:jc w:val="center"/>
              <w:rPr>
                <w:rFonts w:ascii="Arial" w:hAnsi="Arial" w:cs="Arial"/>
                <w:sz w:val="12"/>
                <w:szCs w:val="12"/>
              </w:rPr>
            </w:pPr>
          </w:p>
        </w:tc>
        <w:tc>
          <w:tcPr>
            <w:tcW w:w="1290" w:type="dxa"/>
            <w:noWrap/>
            <w:tcMar>
              <w:left w:w="57" w:type="dxa"/>
              <w:right w:w="57" w:type="dxa"/>
            </w:tcMar>
            <w:vAlign w:val="center"/>
          </w:tcPr>
          <w:p w:rsidR="000B7AEC" w:rsidRPr="004B7C9C" w:rsidRDefault="000B7AEC" w:rsidP="00675495">
            <w:pPr>
              <w:jc w:val="center"/>
              <w:rPr>
                <w:rFonts w:ascii="Arial" w:hAnsi="Arial" w:cs="Arial"/>
                <w:sz w:val="12"/>
                <w:szCs w:val="12"/>
              </w:rPr>
            </w:pPr>
          </w:p>
        </w:tc>
        <w:tc>
          <w:tcPr>
            <w:tcW w:w="1290" w:type="dxa"/>
            <w:noWrap/>
            <w:tcMar>
              <w:left w:w="57" w:type="dxa"/>
              <w:right w:w="57" w:type="dxa"/>
            </w:tcMar>
            <w:vAlign w:val="center"/>
          </w:tcPr>
          <w:p w:rsidR="000B7AEC" w:rsidRPr="004B7C9C" w:rsidRDefault="000B7AEC" w:rsidP="00675495">
            <w:pPr>
              <w:jc w:val="center"/>
              <w:rPr>
                <w:rFonts w:ascii="Arial" w:hAnsi="Arial" w:cs="Arial"/>
                <w:sz w:val="12"/>
                <w:szCs w:val="12"/>
              </w:rPr>
            </w:pPr>
          </w:p>
        </w:tc>
        <w:tc>
          <w:tcPr>
            <w:tcW w:w="6764" w:type="dxa"/>
            <w:gridSpan w:val="5"/>
            <w:vMerge/>
            <w:noWrap/>
            <w:tcMar>
              <w:left w:w="57" w:type="dxa"/>
              <w:right w:w="57" w:type="dxa"/>
            </w:tcMar>
            <w:vAlign w:val="center"/>
          </w:tcPr>
          <w:p w:rsidR="000B7AEC" w:rsidRPr="004B7C9C" w:rsidRDefault="000B7AEC" w:rsidP="00675495">
            <w:pPr>
              <w:jc w:val="center"/>
              <w:rPr>
                <w:rFonts w:ascii="Arial" w:hAnsi="Arial" w:cs="Arial"/>
                <w:sz w:val="12"/>
                <w:szCs w:val="12"/>
              </w:rPr>
            </w:pPr>
          </w:p>
        </w:tc>
      </w:tr>
      <w:tr w:rsidR="00B324A0" w:rsidRPr="004B7C9C" w:rsidTr="001F143A">
        <w:trPr>
          <w:trHeight w:val="20"/>
        </w:trPr>
        <w:tc>
          <w:tcPr>
            <w:tcW w:w="11624" w:type="dxa"/>
            <w:gridSpan w:val="9"/>
            <w:tcMar>
              <w:left w:w="57" w:type="dxa"/>
              <w:right w:w="57" w:type="dxa"/>
            </w:tcMar>
            <w:vAlign w:val="center"/>
          </w:tcPr>
          <w:p w:rsidR="004B7C9C" w:rsidRPr="004B7C9C" w:rsidRDefault="00B324A0" w:rsidP="00675495">
            <w:pPr>
              <w:jc w:val="center"/>
              <w:rPr>
                <w:rFonts w:ascii="Arial" w:hAnsi="Arial" w:cs="Arial"/>
                <w:b/>
                <w:bCs/>
                <w:sz w:val="12"/>
                <w:szCs w:val="12"/>
              </w:rPr>
            </w:pPr>
            <w:r w:rsidRPr="004B7C9C">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w:t>
            </w:r>
            <w:r w:rsidR="004B7C9C" w:rsidRPr="004B7C9C">
              <w:rPr>
                <w:rFonts w:ascii="Arial" w:hAnsi="Arial" w:cs="Arial"/>
                <w:b/>
                <w:bCs/>
                <w:sz w:val="12"/>
                <w:szCs w:val="12"/>
              </w:rPr>
              <w:t xml:space="preserve"> </w:t>
            </w:r>
            <w:r w:rsidRPr="004B7C9C">
              <w:rPr>
                <w:rFonts w:ascii="Arial" w:hAnsi="Arial" w:cs="Arial"/>
                <w:b/>
                <w:bCs/>
                <w:sz w:val="12"/>
                <w:szCs w:val="12"/>
              </w:rPr>
              <w:t>программным направлениям деятельности),</w:t>
            </w:r>
          </w:p>
          <w:p w:rsidR="00B324A0" w:rsidRPr="004B7C9C" w:rsidRDefault="00B324A0" w:rsidP="00675495">
            <w:pPr>
              <w:jc w:val="center"/>
              <w:rPr>
                <w:rFonts w:ascii="Arial" w:hAnsi="Arial" w:cs="Arial"/>
                <w:b/>
                <w:bCs/>
                <w:sz w:val="12"/>
                <w:szCs w:val="12"/>
              </w:rPr>
            </w:pPr>
            <w:r w:rsidRPr="004B7C9C">
              <w:rPr>
                <w:rFonts w:ascii="Arial" w:hAnsi="Arial" w:cs="Arial"/>
                <w:b/>
                <w:bCs/>
                <w:sz w:val="12"/>
                <w:szCs w:val="12"/>
              </w:rPr>
              <w:t>группам и подгруппам видов расходов классификации расходов бюджета Валдайского муниципального района на 2016 год</w:t>
            </w:r>
          </w:p>
        </w:tc>
      </w:tr>
      <w:tr w:rsidR="00B324A0" w:rsidRPr="004B7C9C" w:rsidTr="001F143A">
        <w:trPr>
          <w:trHeight w:val="20"/>
        </w:trPr>
        <w:tc>
          <w:tcPr>
            <w:tcW w:w="11624" w:type="dxa"/>
            <w:gridSpan w:val="9"/>
            <w:noWrap/>
            <w:tcMar>
              <w:left w:w="57" w:type="dxa"/>
              <w:right w:w="57" w:type="dxa"/>
            </w:tcMar>
            <w:vAlign w:val="center"/>
          </w:tcPr>
          <w:p w:rsidR="00B324A0" w:rsidRPr="004B7C9C" w:rsidRDefault="00B324A0" w:rsidP="00675495">
            <w:pPr>
              <w:jc w:val="center"/>
              <w:rPr>
                <w:rFonts w:ascii="Arial" w:hAnsi="Arial" w:cs="Arial"/>
                <w:b/>
                <w:bCs/>
                <w:sz w:val="12"/>
                <w:szCs w:val="12"/>
              </w:rPr>
            </w:pPr>
          </w:p>
        </w:tc>
      </w:tr>
      <w:tr w:rsidR="00B324A0" w:rsidRPr="004B7C9C" w:rsidTr="001F143A">
        <w:trPr>
          <w:trHeight w:val="20"/>
        </w:trPr>
        <w:tc>
          <w:tcPr>
            <w:tcW w:w="8473" w:type="dxa"/>
            <w:gridSpan w:val="5"/>
            <w:tcBorders>
              <w:top w:val="nil"/>
              <w:left w:val="nil"/>
              <w:bottom w:val="single" w:sz="4" w:space="0" w:color="auto"/>
              <w:right w:val="nil"/>
            </w:tcBorders>
            <w:tcMar>
              <w:left w:w="57" w:type="dxa"/>
              <w:right w:w="57" w:type="dxa"/>
            </w:tcMar>
            <w:vAlign w:val="center"/>
          </w:tcPr>
          <w:p w:rsidR="00B324A0" w:rsidRPr="004B7C9C" w:rsidRDefault="00B324A0" w:rsidP="00675495">
            <w:pPr>
              <w:jc w:val="center"/>
              <w:rPr>
                <w:rFonts w:ascii="Arial" w:hAnsi="Arial" w:cs="Arial"/>
                <w:sz w:val="12"/>
                <w:szCs w:val="12"/>
              </w:rPr>
            </w:pPr>
          </w:p>
        </w:tc>
        <w:tc>
          <w:tcPr>
            <w:tcW w:w="960" w:type="dxa"/>
            <w:tcBorders>
              <w:top w:val="nil"/>
              <w:left w:val="nil"/>
              <w:bottom w:val="single" w:sz="4" w:space="0" w:color="auto"/>
              <w:right w:val="nil"/>
            </w:tcBorders>
            <w:noWrap/>
            <w:tcMar>
              <w:left w:w="57" w:type="dxa"/>
              <w:right w:w="57" w:type="dxa"/>
            </w:tcMar>
            <w:vAlign w:val="center"/>
          </w:tcPr>
          <w:p w:rsidR="00B324A0" w:rsidRPr="004B7C9C" w:rsidRDefault="00B324A0" w:rsidP="00675495">
            <w:pPr>
              <w:jc w:val="center"/>
              <w:rPr>
                <w:rFonts w:ascii="Arial" w:hAnsi="Arial" w:cs="Arial"/>
                <w:sz w:val="12"/>
                <w:szCs w:val="12"/>
              </w:rPr>
            </w:pPr>
          </w:p>
        </w:tc>
        <w:tc>
          <w:tcPr>
            <w:tcW w:w="550" w:type="dxa"/>
            <w:tcBorders>
              <w:top w:val="nil"/>
              <w:left w:val="nil"/>
              <w:bottom w:val="single" w:sz="4" w:space="0" w:color="auto"/>
              <w:right w:val="nil"/>
            </w:tcBorders>
            <w:noWrap/>
            <w:tcMar>
              <w:left w:w="57" w:type="dxa"/>
              <w:right w:w="57" w:type="dxa"/>
            </w:tcMar>
            <w:vAlign w:val="center"/>
          </w:tcPr>
          <w:p w:rsidR="00B324A0" w:rsidRPr="004B7C9C" w:rsidRDefault="00B324A0" w:rsidP="00675495">
            <w:pPr>
              <w:jc w:val="center"/>
              <w:rPr>
                <w:rFonts w:ascii="Arial" w:hAnsi="Arial" w:cs="Arial"/>
                <w:sz w:val="12"/>
                <w:szCs w:val="12"/>
              </w:rPr>
            </w:pPr>
          </w:p>
        </w:tc>
        <w:tc>
          <w:tcPr>
            <w:tcW w:w="530" w:type="dxa"/>
            <w:tcBorders>
              <w:top w:val="nil"/>
              <w:left w:val="nil"/>
              <w:bottom w:val="single" w:sz="4" w:space="0" w:color="auto"/>
              <w:right w:val="nil"/>
            </w:tcBorders>
            <w:noWrap/>
            <w:tcMar>
              <w:left w:w="57" w:type="dxa"/>
              <w:right w:w="57" w:type="dxa"/>
            </w:tcMar>
            <w:vAlign w:val="center"/>
          </w:tcPr>
          <w:p w:rsidR="00B324A0" w:rsidRPr="004B7C9C" w:rsidRDefault="00B324A0" w:rsidP="00675495">
            <w:pPr>
              <w:jc w:val="center"/>
              <w:rPr>
                <w:rFonts w:ascii="Arial" w:hAnsi="Arial" w:cs="Arial"/>
                <w:sz w:val="12"/>
                <w:szCs w:val="12"/>
              </w:rPr>
            </w:pPr>
          </w:p>
        </w:tc>
        <w:tc>
          <w:tcPr>
            <w:tcW w:w="1111" w:type="dxa"/>
            <w:noWrap/>
            <w:tcMar>
              <w:left w:w="57" w:type="dxa"/>
              <w:right w:w="57" w:type="dxa"/>
            </w:tcMar>
            <w:vAlign w:val="center"/>
          </w:tcPr>
          <w:p w:rsidR="00B324A0" w:rsidRPr="004B7C9C" w:rsidRDefault="00B324A0" w:rsidP="00675495">
            <w:pPr>
              <w:jc w:val="center"/>
              <w:rPr>
                <w:rFonts w:ascii="Arial" w:hAnsi="Arial" w:cs="Arial"/>
                <w:sz w:val="12"/>
                <w:szCs w:val="12"/>
              </w:rPr>
            </w:pPr>
            <w:r w:rsidRPr="004B7C9C">
              <w:rPr>
                <w:rFonts w:ascii="Arial" w:hAnsi="Arial" w:cs="Arial"/>
                <w:sz w:val="12"/>
                <w:szCs w:val="12"/>
              </w:rPr>
              <w:t>руб.коп.</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sz w:val="12"/>
                <w:szCs w:val="12"/>
              </w:rPr>
            </w:pPr>
            <w:r w:rsidRPr="004B7C9C">
              <w:rPr>
                <w:rFonts w:ascii="Arial" w:hAnsi="Arial" w:cs="Arial"/>
                <w:b/>
                <w:bCs/>
                <w:sz w:val="12"/>
                <w:szCs w:val="12"/>
              </w:rPr>
              <w:t>Наименование</w:t>
            </w:r>
          </w:p>
        </w:tc>
        <w:tc>
          <w:tcPr>
            <w:tcW w:w="960" w:type="dxa"/>
            <w:tcBorders>
              <w:top w:val="nil"/>
              <w:left w:val="nil"/>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sz w:val="12"/>
                <w:szCs w:val="12"/>
              </w:rPr>
            </w:pPr>
            <w:r w:rsidRPr="004B7C9C">
              <w:rPr>
                <w:rFonts w:ascii="Arial" w:hAnsi="Arial" w:cs="Arial"/>
                <w:b/>
                <w:bCs/>
                <w:sz w:val="12"/>
                <w:szCs w:val="12"/>
              </w:rPr>
              <w:t>Ц.ст.</w:t>
            </w:r>
          </w:p>
        </w:tc>
        <w:tc>
          <w:tcPr>
            <w:tcW w:w="550" w:type="dxa"/>
            <w:tcBorders>
              <w:top w:val="nil"/>
              <w:left w:val="nil"/>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sz w:val="12"/>
                <w:szCs w:val="12"/>
              </w:rPr>
            </w:pPr>
            <w:r w:rsidRPr="004B7C9C">
              <w:rPr>
                <w:rFonts w:ascii="Arial" w:hAnsi="Arial" w:cs="Arial"/>
                <w:b/>
                <w:bCs/>
                <w:sz w:val="12"/>
                <w:szCs w:val="12"/>
              </w:rPr>
              <w:t>Разд.</w:t>
            </w:r>
          </w:p>
        </w:tc>
        <w:tc>
          <w:tcPr>
            <w:tcW w:w="530" w:type="dxa"/>
            <w:tcBorders>
              <w:top w:val="nil"/>
              <w:left w:val="nil"/>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sz w:val="12"/>
                <w:szCs w:val="12"/>
              </w:rPr>
            </w:pPr>
            <w:r w:rsidRPr="004B7C9C">
              <w:rPr>
                <w:rFonts w:ascii="Arial" w:hAnsi="Arial" w:cs="Arial"/>
                <w:b/>
                <w:bCs/>
                <w:sz w:val="12"/>
                <w:szCs w:val="12"/>
              </w:rPr>
              <w:t>Расх.</w:t>
            </w:r>
          </w:p>
        </w:tc>
        <w:tc>
          <w:tcPr>
            <w:tcW w:w="1111" w:type="dxa"/>
            <w:tcBorders>
              <w:top w:val="single" w:sz="4" w:space="0" w:color="auto"/>
              <w:left w:val="nil"/>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sz w:val="12"/>
                <w:szCs w:val="12"/>
              </w:rPr>
            </w:pPr>
            <w:r w:rsidRPr="004B7C9C">
              <w:rPr>
                <w:rFonts w:ascii="Arial" w:hAnsi="Arial" w:cs="Arial"/>
                <w:b/>
                <w:bCs/>
                <w:sz w:val="12"/>
                <w:szCs w:val="12"/>
              </w:rPr>
              <w:t>Сумма</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0100000000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113 642 000,00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0110000000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109 121 100,00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w:t>
            </w:r>
            <w:r w:rsidRPr="004B7C9C">
              <w:rPr>
                <w:rFonts w:ascii="Arial" w:hAnsi="Arial" w:cs="Arial"/>
                <w:color w:val="000000"/>
                <w:sz w:val="12"/>
                <w:szCs w:val="12"/>
              </w:rPr>
              <w:t>е</w:t>
            </w:r>
            <w:r w:rsidRPr="004B7C9C">
              <w:rPr>
                <w:rFonts w:ascii="Arial" w:hAnsi="Arial" w:cs="Arial"/>
                <w:color w:val="000000"/>
                <w:sz w:val="12"/>
                <w:szCs w:val="12"/>
              </w:rPr>
              <w:t>ральным и областным законодательством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0110100000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109 121 100,00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0110152500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31 983 300,00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0110152500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31 983 300,00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0110152500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31 983 300,00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0110152500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420 000,00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0110152500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31 563 300,00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1 444 800,00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1 444 800,00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1 444 800,00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1 434 800,00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w:t>
            </w:r>
            <w:r w:rsidRPr="004B7C9C">
              <w:rPr>
                <w:rFonts w:ascii="Arial" w:hAnsi="Arial" w:cs="Arial"/>
                <w:color w:val="000000"/>
                <w:sz w:val="12"/>
                <w:szCs w:val="12"/>
              </w:rPr>
              <w:t>и</w:t>
            </w:r>
            <w:r w:rsidRPr="004B7C9C">
              <w:rPr>
                <w:rFonts w:ascii="Arial" w:hAnsi="Arial" w:cs="Arial"/>
                <w:color w:val="000000"/>
                <w:sz w:val="12"/>
                <w:szCs w:val="12"/>
              </w:rPr>
              <w:t>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0110170160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385 200,00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0110170160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385 200,00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0110170160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385 200,00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0110170160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330 000,00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0110170160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323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55 200,00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w:t>
            </w:r>
            <w:r w:rsidRPr="004B7C9C">
              <w:rPr>
                <w:rFonts w:ascii="Arial" w:hAnsi="Arial" w:cs="Arial"/>
                <w:color w:val="000000"/>
                <w:sz w:val="12"/>
                <w:szCs w:val="12"/>
              </w:rPr>
              <w:t>р</w:t>
            </w:r>
            <w:r w:rsidRPr="004B7C9C">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2 591 300,00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2 591 300,00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2 591 300,00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1 889 500,00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323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701 400,00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w:t>
            </w:r>
            <w:r w:rsidRPr="004B7C9C">
              <w:rPr>
                <w:rFonts w:ascii="Arial" w:hAnsi="Arial" w:cs="Arial"/>
                <w:color w:val="000000"/>
                <w:sz w:val="12"/>
                <w:szCs w:val="12"/>
              </w:rPr>
              <w:t>у</w:t>
            </w:r>
            <w:r w:rsidRPr="004B7C9C">
              <w:rPr>
                <w:rFonts w:ascii="Arial" w:hAnsi="Arial" w:cs="Arial"/>
                <w:color w:val="000000"/>
                <w:sz w:val="12"/>
                <w:szCs w:val="12"/>
              </w:rPr>
              <w:t>дарственной социальной помощи малоимущим семьям, малоимущим одиноко проживающим гражданам и социальной поддержки лицам, оказа</w:t>
            </w:r>
            <w:r w:rsidRPr="004B7C9C">
              <w:rPr>
                <w:rFonts w:ascii="Arial" w:hAnsi="Arial" w:cs="Arial"/>
                <w:color w:val="000000"/>
                <w:sz w:val="12"/>
                <w:szCs w:val="12"/>
              </w:rPr>
              <w:t>в</w:t>
            </w:r>
            <w:r w:rsidRPr="004B7C9C">
              <w:rPr>
                <w:rFonts w:ascii="Arial" w:hAnsi="Arial" w:cs="Arial"/>
                <w:color w:val="000000"/>
                <w:sz w:val="12"/>
                <w:szCs w:val="12"/>
              </w:rPr>
              <w:t>шимся в трудной жизненной ситуации на территории Новгородской области в рамках государственной программы Новгородской области "Соц</w:t>
            </w:r>
            <w:r w:rsidRPr="004B7C9C">
              <w:rPr>
                <w:rFonts w:ascii="Arial" w:hAnsi="Arial" w:cs="Arial"/>
                <w:color w:val="000000"/>
                <w:sz w:val="12"/>
                <w:szCs w:val="12"/>
              </w:rPr>
              <w:t>и</w:t>
            </w:r>
            <w:r w:rsidRPr="004B7C9C">
              <w:rPr>
                <w:rFonts w:ascii="Arial" w:hAnsi="Arial" w:cs="Arial"/>
                <w:color w:val="000000"/>
                <w:sz w:val="12"/>
                <w:szCs w:val="12"/>
              </w:rPr>
              <w:t>альная поддержка граждан в Новгородской области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0110170210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3 679 400,00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0110170210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3 679 400,00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0110170210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3 679 400,00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0110170210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3 643 400,00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0110170210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323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0110170230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0110170230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0110170230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0110170230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Новгородской области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0110170240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22 919 800,00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0110170240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22 919 800,00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0110170240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22 919 800,00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0110170240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156 000,00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0110170240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22 763 800,00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sidRPr="004B7C9C">
              <w:rPr>
                <w:rFonts w:ascii="Arial" w:hAnsi="Arial" w:cs="Arial"/>
                <w:color w:val="000000"/>
                <w:sz w:val="12"/>
                <w:szCs w:val="12"/>
              </w:rPr>
              <w:t>и</w:t>
            </w:r>
            <w:r w:rsidRPr="004B7C9C">
              <w:rPr>
                <w:rFonts w:ascii="Arial" w:hAnsi="Arial" w:cs="Arial"/>
                <w:color w:val="000000"/>
                <w:sz w:val="12"/>
                <w:szCs w:val="12"/>
              </w:rPr>
              <w:t>альной поддержки малоимущим семьям (малоимущим одиноко проживающим гражданам) на газификацию их домовладений в рамках госуда</w:t>
            </w:r>
            <w:r w:rsidRPr="004B7C9C">
              <w:rPr>
                <w:rFonts w:ascii="Arial" w:hAnsi="Arial" w:cs="Arial"/>
                <w:color w:val="000000"/>
                <w:sz w:val="12"/>
                <w:szCs w:val="12"/>
              </w:rPr>
              <w:t>р</w:t>
            </w:r>
            <w:r w:rsidRPr="004B7C9C">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0110170270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641 900,00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0110170270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641 900,00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0110170270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641 900,00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0110170270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641 900,00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0110170310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2 007 000,00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0110170310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2 007 000,00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0110170310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2 007 000,00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0110170310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0110170310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1 983 000,00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0110170400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3 216 000,00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0110170400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3 216 000,00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0110170400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3 216 000,00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0110170400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3 216 000,00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0110170410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38 563 200,00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0110170410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38 563 200,00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0110170410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38 563 200,00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0110170410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0110170410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38 323 200,00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0110170420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675 300,00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0110170420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675 300,00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0110170420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675 300,00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0110170420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0110170420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660 300,00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0110170430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882 000,00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0110170430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882 000,00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0110170430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882 000,00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0110170430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0110170430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874 000,00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области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0110170690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126 900,00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0110170690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126 900,00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0110170690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126 900,00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0110170690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126 900,00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sidRPr="004B7C9C">
              <w:rPr>
                <w:rFonts w:ascii="Arial" w:hAnsi="Arial" w:cs="Arial"/>
                <w:color w:val="000000"/>
                <w:sz w:val="12"/>
                <w:szCs w:val="12"/>
              </w:rPr>
              <w:t>о</w:t>
            </w:r>
            <w:r w:rsidRPr="004B7C9C">
              <w:rPr>
                <w:rFonts w:ascii="Arial" w:hAnsi="Arial" w:cs="Arial"/>
                <w:color w:val="000000"/>
                <w:sz w:val="12"/>
                <w:szCs w:val="12"/>
              </w:rPr>
              <w:t>ставление мер социальной поддержки отдельным категориям граждан в Валдайском муниципальном районе (2016-2018годы)"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0120000000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4 520 900,00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0120100000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4 520 900,00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54 800,00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54 800,00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sidRPr="004B7C9C">
              <w:rPr>
                <w:rFonts w:ascii="Arial" w:hAnsi="Arial" w:cs="Arial"/>
                <w:color w:val="000000"/>
                <w:sz w:val="12"/>
                <w:szCs w:val="12"/>
              </w:rPr>
              <w:t>е</w:t>
            </w:r>
            <w:r w:rsidRPr="004B7C9C">
              <w:rPr>
                <w:rFonts w:ascii="Arial" w:hAnsi="Arial" w:cs="Arial"/>
                <w:color w:val="000000"/>
                <w:sz w:val="12"/>
                <w:szCs w:val="12"/>
              </w:rPr>
              <w:t>рации, местных администраций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54 800,00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sidRPr="004B7C9C">
              <w:rPr>
                <w:rFonts w:ascii="Arial" w:hAnsi="Arial" w:cs="Arial"/>
                <w:color w:val="000000"/>
                <w:sz w:val="12"/>
                <w:szCs w:val="12"/>
              </w:rPr>
              <w:t>р</w:t>
            </w:r>
            <w:r w:rsidRPr="004B7C9C">
              <w:rPr>
                <w:rFonts w:ascii="Arial" w:hAnsi="Arial" w:cs="Arial"/>
                <w:color w:val="000000"/>
                <w:sz w:val="12"/>
                <w:szCs w:val="12"/>
              </w:rPr>
              <w:t>ственными финансами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0120170280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4 322 800,00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0120170280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4 322 800,00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социальной политики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0120170280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4 322 800,00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0120170280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3 050 100,00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0120170280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80 200,00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0120170280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892 200,00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сфере информационно-коммуникационных технологий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0120170280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142 000,00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0120170280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152 300,00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Уплата налога на имущество организаций и земельного налога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0120170280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851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4B7C9C">
              <w:rPr>
                <w:rFonts w:ascii="Arial" w:hAnsi="Arial" w:cs="Arial"/>
                <w:color w:val="000000"/>
                <w:sz w:val="12"/>
                <w:szCs w:val="12"/>
              </w:rPr>
              <w:t>в</w:t>
            </w:r>
            <w:r w:rsidRPr="004B7C9C">
              <w:rPr>
                <w:rFonts w:ascii="Arial" w:hAnsi="Arial" w:cs="Arial"/>
                <w:color w:val="000000"/>
                <w:sz w:val="12"/>
                <w:szCs w:val="12"/>
              </w:rPr>
              <w:t>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0120172300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143 300,00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143 300,00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sidRPr="004B7C9C">
              <w:rPr>
                <w:rFonts w:ascii="Arial" w:hAnsi="Arial" w:cs="Arial"/>
                <w:color w:val="000000"/>
                <w:sz w:val="12"/>
                <w:szCs w:val="12"/>
              </w:rPr>
              <w:t>е</w:t>
            </w:r>
            <w:r w:rsidRPr="004B7C9C">
              <w:rPr>
                <w:rFonts w:ascii="Arial" w:hAnsi="Arial" w:cs="Arial"/>
                <w:color w:val="000000"/>
                <w:sz w:val="12"/>
                <w:szCs w:val="12"/>
              </w:rPr>
              <w:t>рации, местных администраций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143 300,00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143 300,00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Валдайского района "Развитие культуры в Валдайском муниципальном районе (2014-2017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0200000000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48 270 400,00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0210000000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46 248 300,00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0210100000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545 000,00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Обеспечение деятельности библиотек</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0210101030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135 000,00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0210101030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135 000,00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0210101030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135 000,00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0210101030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135 000,00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w:t>
            </w:r>
            <w:r w:rsidRPr="004B7C9C">
              <w:rPr>
                <w:rFonts w:ascii="Arial" w:hAnsi="Arial" w:cs="Arial"/>
                <w:color w:val="000000"/>
                <w:sz w:val="12"/>
                <w:szCs w:val="12"/>
              </w:rPr>
              <w:t>у</w:t>
            </w:r>
            <w:r w:rsidRPr="004B7C9C">
              <w:rPr>
                <w:rFonts w:ascii="Arial" w:hAnsi="Arial" w:cs="Arial"/>
                <w:color w:val="000000"/>
                <w:sz w:val="12"/>
                <w:szCs w:val="12"/>
              </w:rPr>
              <w:t>ры в Валдайском муниципальном районе (2014-2017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0210199990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213 000,00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населению</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360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187 000,00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w:t>
            </w:r>
            <w:r w:rsidRPr="004B7C9C">
              <w:rPr>
                <w:rFonts w:ascii="Arial" w:hAnsi="Arial" w:cs="Arial"/>
                <w:color w:val="000000"/>
                <w:sz w:val="12"/>
                <w:szCs w:val="12"/>
              </w:rPr>
              <w:t>о</w:t>
            </w:r>
            <w:r w:rsidRPr="004B7C9C">
              <w:rPr>
                <w:rFonts w:ascii="Arial" w:hAnsi="Arial" w:cs="Arial"/>
                <w:color w:val="000000"/>
                <w:sz w:val="12"/>
                <w:szCs w:val="12"/>
              </w:rPr>
              <w:t>сти и привлекательности профессии работника культуры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0210200000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25 950,00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0210201010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7 200,00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0210201010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7 200,00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0210201010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0210201010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0210220030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18 750,00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0210220030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15 625,00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0210220030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15 625,00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иные цели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0210220030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15 625,00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0210220030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3 125,00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0210220030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3 125,00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иные цели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0210220030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3 125,00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0210300000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248 250,00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w:t>
            </w:r>
            <w:r w:rsidRPr="004B7C9C">
              <w:rPr>
                <w:rFonts w:ascii="Arial" w:hAnsi="Arial" w:cs="Arial"/>
                <w:color w:val="000000"/>
                <w:sz w:val="12"/>
                <w:szCs w:val="12"/>
              </w:rPr>
              <w:t>ь</w:t>
            </w:r>
            <w:r w:rsidRPr="004B7C9C">
              <w:rPr>
                <w:rFonts w:ascii="Arial" w:hAnsi="Arial" w:cs="Arial"/>
                <w:color w:val="000000"/>
                <w:sz w:val="12"/>
                <w:szCs w:val="12"/>
              </w:rPr>
              <w:t>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0210320010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0210320010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0210320010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иные цели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0210320010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Софинансирование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sidRPr="004B7C9C">
              <w:rPr>
                <w:rFonts w:ascii="Arial" w:hAnsi="Arial" w:cs="Arial"/>
                <w:color w:val="000000"/>
                <w:sz w:val="12"/>
                <w:szCs w:val="12"/>
              </w:rPr>
              <w:t>о</w:t>
            </w:r>
            <w:r w:rsidRPr="004B7C9C">
              <w:rPr>
                <w:rFonts w:ascii="Arial" w:hAnsi="Arial" w:cs="Arial"/>
                <w:color w:val="000000"/>
                <w:sz w:val="12"/>
                <w:szCs w:val="12"/>
              </w:rPr>
              <w:t>родской области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0210320020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223 250,00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0210320020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223 250,00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0210320020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223 250,00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иные цели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0210320020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223 250,00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0210400000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45 429 100,00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lastRenderedPageBreak/>
              <w:t>Обеспечение деятельности учреждений дополнительного образования детей в сфере культуры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0210401010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8 450 300,00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0210401010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8 450 300,00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0210401010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8 450 300,00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0210401010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8 450 300,00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0210401020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21 818 700,00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0210401020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21 818 700,00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0210401020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21 818 700,00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0210401020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21 818 700,00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Обеспечение деятельности библиотек</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0210401030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9 304 700,00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0210401030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9 304 700,00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0210401030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9 304 700,00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0210401030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9 304 700,00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4B7C9C">
              <w:rPr>
                <w:rFonts w:ascii="Arial" w:hAnsi="Arial" w:cs="Arial"/>
                <w:color w:val="000000"/>
                <w:sz w:val="12"/>
                <w:szCs w:val="12"/>
              </w:rPr>
              <w:t>в</w:t>
            </w:r>
            <w:r w:rsidRPr="004B7C9C">
              <w:rPr>
                <w:rFonts w:ascii="Arial" w:hAnsi="Arial" w:cs="Arial"/>
                <w:color w:val="000000"/>
                <w:sz w:val="12"/>
                <w:szCs w:val="12"/>
              </w:rPr>
              <w:t>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0210472300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5 855 400,00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0210472300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240 800,00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0210472300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240 800,00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0210472300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240 800,00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0210472300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5 614 600,00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0210472300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5 614 600,00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0210472300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5 614 600,00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0220000000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2 022 100,00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0220100000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2 022 100,00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1 985 100,00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1 985 100,00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культуры, кинематографии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1 985 100,00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1 330 600,00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121 050,00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388 500,00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сфере информационно-коммуникационных технологий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112 350,00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Уплата налога на имущество организаций и земельного налога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851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11 100,00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Уплата иных платежей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0220101000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853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4B7C9C">
              <w:rPr>
                <w:rFonts w:ascii="Arial" w:hAnsi="Arial" w:cs="Arial"/>
                <w:color w:val="000000"/>
                <w:sz w:val="12"/>
                <w:szCs w:val="12"/>
              </w:rPr>
              <w:t>в</w:t>
            </w:r>
            <w:r w:rsidRPr="004B7C9C">
              <w:rPr>
                <w:rFonts w:ascii="Arial" w:hAnsi="Arial" w:cs="Arial"/>
                <w:color w:val="000000"/>
                <w:sz w:val="12"/>
                <w:szCs w:val="12"/>
              </w:rPr>
              <w:t>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0220172300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культуры, кинематографии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0300000000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256 000,00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w:t>
            </w:r>
            <w:r w:rsidRPr="004B7C9C">
              <w:rPr>
                <w:rFonts w:ascii="Arial" w:hAnsi="Arial" w:cs="Arial"/>
                <w:color w:val="000000"/>
                <w:sz w:val="12"/>
                <w:szCs w:val="12"/>
              </w:rPr>
              <w:t>и</w:t>
            </w:r>
            <w:r w:rsidRPr="004B7C9C">
              <w:rPr>
                <w:rFonts w:ascii="Arial" w:hAnsi="Arial" w:cs="Arial"/>
                <w:color w:val="000000"/>
                <w:sz w:val="12"/>
                <w:szCs w:val="12"/>
              </w:rPr>
              <w:t>дуального жилого дома экономического класса, а также создание условий для привлечения молодыми семьями собственных средств, дополн</w:t>
            </w:r>
            <w:r w:rsidRPr="004B7C9C">
              <w:rPr>
                <w:rFonts w:ascii="Arial" w:hAnsi="Arial" w:cs="Arial"/>
                <w:color w:val="000000"/>
                <w:sz w:val="12"/>
                <w:szCs w:val="12"/>
              </w:rPr>
              <w:t>и</w:t>
            </w:r>
            <w:r w:rsidRPr="004B7C9C">
              <w:rPr>
                <w:rFonts w:ascii="Arial" w:hAnsi="Arial" w:cs="Arial"/>
                <w:color w:val="000000"/>
                <w:sz w:val="12"/>
                <w:szCs w:val="12"/>
              </w:rPr>
              <w:t>тельных финансовых средств кредитных и других организаций, предоставляющих кредиты и займы, в том числе ипотечные кредиты, для приобр</w:t>
            </w:r>
            <w:r w:rsidRPr="004B7C9C">
              <w:rPr>
                <w:rFonts w:ascii="Arial" w:hAnsi="Arial" w:cs="Arial"/>
                <w:color w:val="000000"/>
                <w:sz w:val="12"/>
                <w:szCs w:val="12"/>
              </w:rPr>
              <w:t>е</w:t>
            </w:r>
            <w:r w:rsidRPr="004B7C9C">
              <w:rPr>
                <w:rFonts w:ascii="Arial" w:hAnsi="Arial" w:cs="Arial"/>
                <w:color w:val="000000"/>
                <w:sz w:val="12"/>
                <w:szCs w:val="12"/>
              </w:rPr>
              <w:t>тения жилого помещения или строительства индивидуального жилого дома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0300100000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256 000,00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0300110090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256 000,00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0300110090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256 000,00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0300110090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256 000,00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гражданам на приобретение жилья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0300110090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256 000,00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0400000000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27 485 300,00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Развитие физической культуры и массового спорта на территории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0400100000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0400110170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ФИЗИЧЕСКАЯ КУЛЬТУРА И СПОРТ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0400110170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Физическая 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0400110170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0400110170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Сохранение и развитие инфраструктуры отрасли физической культуры и спорта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0400200000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20 842 800,00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0400201100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17 179 100,00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ФИЗИЧЕСКАЯ КУЛЬТУРА И СПОРТ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0400201100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17 179 100,00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Физическая 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0400201100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17 179 100,00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0400201100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17 179 100,00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w:t>
            </w:r>
            <w:r w:rsidRPr="004B7C9C">
              <w:rPr>
                <w:rFonts w:ascii="Arial" w:hAnsi="Arial" w:cs="Arial"/>
                <w:color w:val="000000"/>
                <w:sz w:val="12"/>
                <w:szCs w:val="12"/>
              </w:rPr>
              <w:t>и</w:t>
            </w:r>
            <w:r w:rsidRPr="004B7C9C">
              <w:rPr>
                <w:rFonts w:ascii="Arial" w:hAnsi="Arial" w:cs="Arial"/>
                <w:color w:val="000000"/>
                <w:sz w:val="12"/>
                <w:szCs w:val="12"/>
              </w:rPr>
              <w:t>мых на территории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0400210180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ФИЗИЧЕСКАЯ КУЛЬТУРА И СПОРТ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0400210180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Физическая 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0400210180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0400210180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4B7C9C">
              <w:rPr>
                <w:rFonts w:ascii="Arial" w:hAnsi="Arial" w:cs="Arial"/>
                <w:color w:val="000000"/>
                <w:sz w:val="12"/>
                <w:szCs w:val="12"/>
              </w:rPr>
              <w:t>в</w:t>
            </w:r>
            <w:r w:rsidRPr="004B7C9C">
              <w:rPr>
                <w:rFonts w:ascii="Arial" w:hAnsi="Arial" w:cs="Arial"/>
                <w:color w:val="000000"/>
                <w:sz w:val="12"/>
                <w:szCs w:val="12"/>
              </w:rPr>
              <w:t>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0400272300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3 653 700,00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ФИЗИЧЕСКАЯ КУЛЬТУРА И СПОРТ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0400272300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3 653 700,00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Физическая 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0400272300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3 653 700,00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0400272300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3 653 700,00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Развитие спорта и системы подготовки спортивного резерва на территории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0400300000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6 632 500,00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Обеспечение деятельности детской юношеской спортивной школы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0400301040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5 773 600,00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0400301040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5 773 600,00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0400301040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5 773 600,00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0400301040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5 773 600,00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sidRPr="004B7C9C">
              <w:rPr>
                <w:rFonts w:ascii="Arial" w:hAnsi="Arial" w:cs="Arial"/>
                <w:color w:val="000000"/>
                <w:sz w:val="12"/>
                <w:szCs w:val="12"/>
              </w:rPr>
              <w:t>н</w:t>
            </w:r>
            <w:r w:rsidRPr="004B7C9C">
              <w:rPr>
                <w:rFonts w:ascii="Arial" w:hAnsi="Arial" w:cs="Arial"/>
                <w:color w:val="000000"/>
                <w:sz w:val="12"/>
                <w:szCs w:val="12"/>
              </w:rPr>
              <w:t>ствах</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0400310190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ФИЗИЧЕСКАЯ КУЛЬТУРА И СПОРТ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0400310190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Физическая 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0400310190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0400310190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4B7C9C">
              <w:rPr>
                <w:rFonts w:ascii="Arial" w:hAnsi="Arial" w:cs="Arial"/>
                <w:color w:val="000000"/>
                <w:sz w:val="12"/>
                <w:szCs w:val="12"/>
              </w:rPr>
              <w:t>в</w:t>
            </w:r>
            <w:r w:rsidRPr="004B7C9C">
              <w:rPr>
                <w:rFonts w:ascii="Arial" w:hAnsi="Arial" w:cs="Arial"/>
                <w:color w:val="000000"/>
                <w:sz w:val="12"/>
                <w:szCs w:val="12"/>
              </w:rPr>
              <w:t>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0400372300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708 900,00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0400372300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708 900,00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0400372300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708 900,00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0400372300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708 900,00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0500000000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6 568 200,00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0510000000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6 423 200,00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Обеспечение исполнения долговых обязательств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0510100000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770 000,00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Обслуживание муниципального долга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0510110050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770 000,00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0510110050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1300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770 000,00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Обслуживание государственного внутреннего и муниципального долга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0510110050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1301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770 000,00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Обслуживание муниципального долга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0510110050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1301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730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770 000,00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Обеспечение деятельности комитета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0510500000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5 653 200,00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lastRenderedPageBreak/>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0510501000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5 630 600,00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0510501000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5 630 600,00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0510501000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5 630 600,00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0510501000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3 991 900,00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0510501000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320 800,00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0510501000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1 165 600,00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сфере информационно-коммуникационных технологий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0510501000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111 900,00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0510501000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Уплата налога на имущество организаций и земельного налога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0510501000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851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Уплата иных платежей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0510501000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853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sidRPr="004B7C9C">
              <w:rPr>
                <w:rFonts w:ascii="Arial" w:hAnsi="Arial" w:cs="Arial"/>
                <w:color w:val="000000"/>
                <w:sz w:val="12"/>
                <w:szCs w:val="12"/>
              </w:rPr>
              <w:t>р</w:t>
            </w:r>
            <w:r w:rsidRPr="004B7C9C">
              <w:rPr>
                <w:rFonts w:ascii="Arial" w:hAnsi="Arial" w:cs="Arial"/>
                <w:color w:val="000000"/>
                <w:sz w:val="12"/>
                <w:szCs w:val="12"/>
              </w:rPr>
              <w:t>ственными финансами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0510570280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22 600,00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0510570280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22 600,00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0510570280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22 600,00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0510570280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16 800,00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0510570280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0510570280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0520000000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145 000,00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Развитие информационной системы управления муниципальными финансами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0520300000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100 000,00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0520301000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100 000,00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0520301000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0520301000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сфере информационно-коммуникационных технологий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0520301000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sidRPr="004B7C9C">
              <w:rPr>
                <w:rFonts w:ascii="Arial" w:hAnsi="Arial" w:cs="Arial"/>
                <w:color w:val="000000"/>
                <w:sz w:val="12"/>
                <w:szCs w:val="12"/>
              </w:rPr>
              <w:t>к</w:t>
            </w:r>
            <w:r w:rsidRPr="004B7C9C">
              <w:rPr>
                <w:rFonts w:ascii="Arial" w:hAnsi="Arial" w:cs="Arial"/>
                <w:color w:val="000000"/>
                <w:sz w:val="12"/>
                <w:szCs w:val="12"/>
              </w:rPr>
              <w:t>тивности бюджетных расходов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0520400000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45 000,00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sidRPr="004B7C9C">
              <w:rPr>
                <w:rFonts w:ascii="Arial" w:hAnsi="Arial" w:cs="Arial"/>
                <w:color w:val="000000"/>
                <w:sz w:val="12"/>
                <w:szCs w:val="12"/>
              </w:rPr>
              <w:t>е</w:t>
            </w:r>
            <w:r w:rsidRPr="004B7C9C">
              <w:rPr>
                <w:rFonts w:ascii="Arial" w:hAnsi="Arial" w:cs="Arial"/>
                <w:color w:val="000000"/>
                <w:sz w:val="12"/>
                <w:szCs w:val="12"/>
              </w:rPr>
              <w:t>рации, местных администраций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22 500,00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22 500,00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7 500,00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культуры, кинематографии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7 500,00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социальной политики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0520471340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информатизации Валдайского муниципального района на 2014-2016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0600000000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37 000,00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0600200000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37 000,00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Обслуживание оргтехники Администрации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0600210510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31 000,00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0600210510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31 000,00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0600210510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31 000,00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сфере информационно-коммуникационных технологий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0600210510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Обеспечение сотрудников электронно-вычислительной техникой и ее обслуживание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0600210540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0600210540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0600210540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сфере информационно-коммуникационных технологий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0600210540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0700000000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254 800,00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Отлов, эвтаназия и утилизация безнадзорных животных</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0700100000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254 800,00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w:t>
            </w:r>
            <w:r w:rsidRPr="004B7C9C">
              <w:rPr>
                <w:rFonts w:ascii="Arial" w:hAnsi="Arial" w:cs="Arial"/>
                <w:color w:val="000000"/>
                <w:sz w:val="12"/>
                <w:szCs w:val="12"/>
              </w:rPr>
              <w:t>и</w:t>
            </w:r>
            <w:r w:rsidRPr="004B7C9C">
              <w:rPr>
                <w:rFonts w:ascii="Arial" w:hAnsi="Arial" w:cs="Arial"/>
                <w:color w:val="000000"/>
                <w:sz w:val="12"/>
                <w:szCs w:val="12"/>
              </w:rPr>
              <w:t>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w:t>
            </w:r>
            <w:r w:rsidRPr="004B7C9C">
              <w:rPr>
                <w:rFonts w:ascii="Arial" w:hAnsi="Arial" w:cs="Arial"/>
                <w:color w:val="000000"/>
                <w:sz w:val="12"/>
                <w:szCs w:val="12"/>
              </w:rPr>
              <w:t>о</w:t>
            </w:r>
            <w:r w:rsidRPr="004B7C9C">
              <w:rPr>
                <w:rFonts w:ascii="Arial" w:hAnsi="Arial" w:cs="Arial"/>
                <w:color w:val="000000"/>
                <w:sz w:val="12"/>
                <w:szCs w:val="12"/>
              </w:rPr>
              <w:t>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0700170720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254 800,00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ЭКОНОМИКА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0700170720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254 800,00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Сельское хозяйство и рыболовство</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0700170720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0405</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254 800,00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0700170720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0405</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254 800,00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4B7C9C">
              <w:rPr>
                <w:rFonts w:ascii="Arial" w:hAnsi="Arial" w:cs="Arial"/>
                <w:b/>
                <w:bCs/>
                <w:color w:val="000000"/>
                <w:sz w:val="12"/>
                <w:szCs w:val="12"/>
              </w:rPr>
              <w:t>и</w:t>
            </w:r>
            <w:r w:rsidRPr="004B7C9C">
              <w:rPr>
                <w:rFonts w:ascii="Arial" w:hAnsi="Arial" w:cs="Arial"/>
                <w:b/>
                <w:bCs/>
                <w:color w:val="000000"/>
                <w:sz w:val="12"/>
                <w:szCs w:val="12"/>
              </w:rPr>
              <w:t>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0800000000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260 884 000,00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0810000000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1 602 300,00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Повышение эффективности и качества услуг в сфере общего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0810100000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34 400,00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0810120060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0810120060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0810120060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0810120060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w:t>
            </w:r>
            <w:r w:rsidRPr="004B7C9C">
              <w:rPr>
                <w:rFonts w:ascii="Arial" w:hAnsi="Arial" w:cs="Arial"/>
                <w:color w:val="000000"/>
                <w:sz w:val="12"/>
                <w:szCs w:val="12"/>
              </w:rPr>
              <w:t>а</w:t>
            </w:r>
            <w:r w:rsidRPr="004B7C9C">
              <w:rPr>
                <w:rFonts w:ascii="Arial" w:hAnsi="Arial" w:cs="Arial"/>
                <w:color w:val="000000"/>
                <w:sz w:val="12"/>
                <w:szCs w:val="12"/>
              </w:rPr>
              <w:t>зования, науки и молодежной политики в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0810172080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0810172080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0810172080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0810172080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Создание условий для получения качественного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0810200000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1 567 900,00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w:t>
            </w:r>
            <w:r w:rsidRPr="004B7C9C">
              <w:rPr>
                <w:rFonts w:ascii="Arial" w:hAnsi="Arial" w:cs="Arial"/>
                <w:color w:val="000000"/>
                <w:sz w:val="12"/>
                <w:szCs w:val="12"/>
              </w:rPr>
              <w:t>е</w:t>
            </w:r>
            <w:r w:rsidRPr="004B7C9C">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w:t>
            </w:r>
            <w:r w:rsidRPr="004B7C9C">
              <w:rPr>
                <w:rFonts w:ascii="Arial" w:hAnsi="Arial" w:cs="Arial"/>
                <w:color w:val="000000"/>
                <w:sz w:val="12"/>
                <w:szCs w:val="12"/>
              </w:rPr>
              <w:t>а</w:t>
            </w:r>
            <w:r w:rsidRPr="004B7C9C">
              <w:rPr>
                <w:rFonts w:ascii="Arial" w:hAnsi="Arial" w:cs="Arial"/>
                <w:color w:val="000000"/>
                <w:sz w:val="12"/>
                <w:szCs w:val="12"/>
              </w:rPr>
              <w:t>низаций, муниципальных организаций дополнительного образования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0810220040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290 100,00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0810220040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290 100,00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Дошкольное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0810220040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84 100,00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иные цели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0810220040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84 100,00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0810220040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206 000,00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иные цели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0810220040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206 000,00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0810270500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1 017 400,00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0810270500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1 017 400,00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0810270500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1 017 400,00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0810270500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1 017 400,00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w:t>
            </w:r>
            <w:r w:rsidRPr="004B7C9C">
              <w:rPr>
                <w:rFonts w:ascii="Arial" w:hAnsi="Arial" w:cs="Arial"/>
                <w:color w:val="000000"/>
                <w:sz w:val="12"/>
                <w:szCs w:val="12"/>
              </w:rPr>
              <w:t>р</w:t>
            </w:r>
            <w:r w:rsidRPr="004B7C9C">
              <w:rPr>
                <w:rFonts w:ascii="Arial" w:hAnsi="Arial" w:cs="Arial"/>
                <w:color w:val="000000"/>
                <w:sz w:val="12"/>
                <w:szCs w:val="12"/>
              </w:rPr>
              <w:t>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0810270570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260 400,00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0810270570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260 400,00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0810270570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260 400,00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0810270570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260 400,00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4B7C9C">
              <w:rPr>
                <w:rFonts w:ascii="Arial" w:hAnsi="Arial" w:cs="Arial"/>
                <w:color w:val="000000"/>
                <w:sz w:val="12"/>
                <w:szCs w:val="12"/>
              </w:rPr>
              <w:t>и</w:t>
            </w:r>
            <w:r w:rsidRPr="004B7C9C">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0820000000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6 938 000,00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0820100000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4 661 000,00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lastRenderedPageBreak/>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0820101070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4 442 500,00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0820101070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4 442 500,00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0820101070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4 442 500,00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0820101070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4 442 500,00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4B7C9C">
              <w:rPr>
                <w:rFonts w:ascii="Arial" w:hAnsi="Arial" w:cs="Arial"/>
                <w:color w:val="000000"/>
                <w:sz w:val="12"/>
                <w:szCs w:val="12"/>
              </w:rPr>
              <w:t>в</w:t>
            </w:r>
            <w:r w:rsidRPr="004B7C9C">
              <w:rPr>
                <w:rFonts w:ascii="Arial" w:hAnsi="Arial" w:cs="Arial"/>
                <w:color w:val="000000"/>
                <w:sz w:val="12"/>
                <w:szCs w:val="12"/>
              </w:rPr>
              <w:t>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218 500,00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218 500,00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218 500,00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0820172300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218 500,00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0820200000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2 232 000,00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Организация каникулярного отдыха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0820210120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2 232 000,00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0820210120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2 232 000,00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0820210120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2 232 000,00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0820210120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323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522 300,00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0820210120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1 709 700,00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0820300000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45 000,00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Поддержка одаренных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0820310130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0820310130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0820310130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0820310130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0830000000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2 824 800,00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0830100000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sidRPr="004B7C9C">
              <w:rPr>
                <w:rFonts w:ascii="Arial" w:hAnsi="Arial" w:cs="Arial"/>
                <w:color w:val="000000"/>
                <w:sz w:val="12"/>
                <w:szCs w:val="12"/>
              </w:rPr>
              <w:t>ь</w:t>
            </w:r>
            <w:r w:rsidRPr="004B7C9C">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0830199990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0830199990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0830199990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0830199990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Поддержка молодой семьи в Валдайском муниципальном районе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0830200000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5 600,00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4B7C9C">
              <w:rPr>
                <w:rFonts w:ascii="Arial" w:hAnsi="Arial" w:cs="Arial"/>
                <w:color w:val="000000"/>
                <w:sz w:val="12"/>
                <w:szCs w:val="12"/>
              </w:rPr>
              <w:t>и</w:t>
            </w:r>
            <w:r w:rsidRPr="004B7C9C">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0830299990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5 600,00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0830299990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5 600,00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0830299990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5 600,00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0830299990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Поддержка молодежи, оказавшейся в трудной жизненной ситуации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0830300000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sidRPr="004B7C9C">
              <w:rPr>
                <w:rFonts w:ascii="Arial" w:hAnsi="Arial" w:cs="Arial"/>
                <w:color w:val="000000"/>
                <w:sz w:val="12"/>
                <w:szCs w:val="12"/>
              </w:rPr>
              <w:t>ь</w:t>
            </w:r>
            <w:r w:rsidRPr="004B7C9C">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0830399990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0830399990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0830399990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0830399990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0830400000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sidRPr="004B7C9C">
              <w:rPr>
                <w:rFonts w:ascii="Arial" w:hAnsi="Arial" w:cs="Arial"/>
                <w:color w:val="000000"/>
                <w:sz w:val="12"/>
                <w:szCs w:val="12"/>
              </w:rPr>
              <w:t>ь</w:t>
            </w:r>
            <w:r w:rsidRPr="004B7C9C">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0830499990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0830499990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0830499990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0830499990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0830500000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66 800,00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sidRPr="004B7C9C">
              <w:rPr>
                <w:rFonts w:ascii="Arial" w:hAnsi="Arial" w:cs="Arial"/>
                <w:color w:val="000000"/>
                <w:sz w:val="12"/>
                <w:szCs w:val="12"/>
              </w:rPr>
              <w:t>ь</w:t>
            </w:r>
            <w:r w:rsidRPr="004B7C9C">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0830599990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66 800,00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0830599990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66 800,00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0830599990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66 800,00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0830599990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66 800,00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0830600000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sidRPr="004B7C9C">
              <w:rPr>
                <w:rFonts w:ascii="Arial" w:hAnsi="Arial" w:cs="Arial"/>
                <w:color w:val="000000"/>
                <w:sz w:val="12"/>
                <w:szCs w:val="12"/>
              </w:rPr>
              <w:t>ь</w:t>
            </w:r>
            <w:r w:rsidRPr="004B7C9C">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0830699990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0830699990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0830699990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0830699990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Развитие инфраструктуры учреждений по работе с молодежью</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0830700000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2 724 800,00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0830701080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2 389 500,00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0830701080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2 389 500,00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0830701080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2 389 500,00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0830701080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2 389 500,00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4B7C9C">
              <w:rPr>
                <w:rFonts w:ascii="Arial" w:hAnsi="Arial" w:cs="Arial"/>
                <w:color w:val="000000"/>
                <w:sz w:val="12"/>
                <w:szCs w:val="12"/>
              </w:rPr>
              <w:t>в</w:t>
            </w:r>
            <w:r w:rsidRPr="004B7C9C">
              <w:rPr>
                <w:rFonts w:ascii="Arial" w:hAnsi="Arial" w:cs="Arial"/>
                <w:color w:val="000000"/>
                <w:sz w:val="12"/>
                <w:szCs w:val="12"/>
              </w:rPr>
              <w:t>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0830772300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335 300,00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0830772300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335 300,00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0830772300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335 300,00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0830772300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335 300,00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w:t>
            </w:r>
            <w:r w:rsidRPr="004B7C9C">
              <w:rPr>
                <w:rFonts w:ascii="Arial" w:hAnsi="Arial" w:cs="Arial"/>
                <w:color w:val="000000"/>
                <w:sz w:val="12"/>
                <w:szCs w:val="12"/>
              </w:rPr>
              <w:t>и</w:t>
            </w:r>
            <w:r w:rsidRPr="004B7C9C">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0840000000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112 400,00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допризывной подготовки молодежи к военной службе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0840100000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0840199990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0840199990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0840199990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0840199990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0840200000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36 400,00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0840299990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36 400,00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0840299990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36 400,00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0840299990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36 400,00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0840299990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36 400,00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допризывной подготовке молодежи  к военной службе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0840300000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8 600,00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 xml:space="preserve">Реализация прочих мероприятий подпрограммы "Патриотическое воспитание населения Валдайского муниципального района" муниципальной </w:t>
            </w:r>
            <w:r w:rsidRPr="004B7C9C">
              <w:rPr>
                <w:rFonts w:ascii="Arial" w:hAnsi="Arial" w:cs="Arial"/>
                <w:color w:val="000000"/>
                <w:sz w:val="12"/>
                <w:szCs w:val="12"/>
              </w:rPr>
              <w:lastRenderedPageBreak/>
              <w:t>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lastRenderedPageBreak/>
              <w:t>0840399990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8 600,00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lastRenderedPageBreak/>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0840399990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8 600,00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0840399990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8 600,00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0840399990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0840400000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60 400,00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0840499990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60 400,00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0840499990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60 400,00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Молодежная политика и оздоровление детей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0840499990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60 400,00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0840499990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иные цели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0840499990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0850000000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5 255 500,00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0850100000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5 255 500,00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w:t>
            </w:r>
            <w:r w:rsidRPr="004B7C9C">
              <w:rPr>
                <w:rFonts w:ascii="Arial" w:hAnsi="Arial" w:cs="Arial"/>
                <w:color w:val="000000"/>
                <w:sz w:val="12"/>
                <w:szCs w:val="12"/>
              </w:rPr>
              <w:t>е</w:t>
            </w:r>
            <w:r w:rsidRPr="004B7C9C">
              <w:rPr>
                <w:rFonts w:ascii="Arial" w:hAnsi="Arial" w:cs="Arial"/>
                <w:color w:val="000000"/>
                <w:sz w:val="12"/>
                <w:szCs w:val="12"/>
              </w:rPr>
              <w:t>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sidRPr="004B7C9C">
              <w:rPr>
                <w:rFonts w:ascii="Arial" w:hAnsi="Arial" w:cs="Arial"/>
                <w:color w:val="000000"/>
                <w:sz w:val="12"/>
                <w:szCs w:val="12"/>
              </w:rPr>
              <w:t>о</w:t>
            </w:r>
            <w:r w:rsidRPr="004B7C9C">
              <w:rPr>
                <w:rFonts w:ascii="Arial" w:hAnsi="Arial" w:cs="Arial"/>
                <w:color w:val="000000"/>
                <w:sz w:val="12"/>
                <w:szCs w:val="12"/>
              </w:rPr>
              <w:t>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0850150820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974 600,00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0850150820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974 600,00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Охрана семьи и детства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0850150820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974 600,00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0850150820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412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974 600,00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w:t>
            </w:r>
            <w:r w:rsidRPr="004B7C9C">
              <w:rPr>
                <w:rFonts w:ascii="Arial" w:hAnsi="Arial" w:cs="Arial"/>
                <w:color w:val="000000"/>
                <w:sz w:val="12"/>
                <w:szCs w:val="12"/>
              </w:rPr>
              <w:t>а</w:t>
            </w:r>
            <w:r w:rsidRPr="004B7C9C">
              <w:rPr>
                <w:rFonts w:ascii="Arial" w:hAnsi="Arial" w:cs="Arial"/>
                <w:color w:val="000000"/>
                <w:sz w:val="12"/>
                <w:szCs w:val="12"/>
              </w:rPr>
              <w:t>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0850170600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99 900,00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0850170600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99 900,00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Охрана семьи и детства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0850170600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99 900,00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0850170600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99 900,00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08501R0820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4 181 000,00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08501R0820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4 181 000,00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Охрана семьи и детства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08501R0820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4 181 000,00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08501R0820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412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4 181 000,00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0860000000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244 151 000,00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Обеспечение выполнения муниципальных заданий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0860100000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207 949 000,00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0860101050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28 596 100,00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0860101050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28 596 100,00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Дошкольное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0860101050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28 596 100,00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0860101050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28 596 100,00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sidRPr="004B7C9C">
              <w:rPr>
                <w:rFonts w:ascii="Arial" w:hAnsi="Arial" w:cs="Arial"/>
                <w:color w:val="000000"/>
                <w:sz w:val="12"/>
                <w:szCs w:val="12"/>
              </w:rPr>
              <w:t>и</w:t>
            </w:r>
            <w:r w:rsidRPr="004B7C9C">
              <w:rPr>
                <w:rFonts w:ascii="Arial" w:hAnsi="Arial" w:cs="Arial"/>
                <w:color w:val="000000"/>
                <w:sz w:val="12"/>
                <w:szCs w:val="12"/>
              </w:rPr>
              <w:t>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0860101060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21 749 000,00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0860101060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21 749 000,00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0860101060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21 749 000,00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0860101060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21 749 000,00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w:t>
            </w:r>
            <w:r w:rsidRPr="004B7C9C">
              <w:rPr>
                <w:rFonts w:ascii="Arial" w:hAnsi="Arial" w:cs="Arial"/>
                <w:color w:val="000000"/>
                <w:sz w:val="12"/>
                <w:szCs w:val="12"/>
              </w:rPr>
              <w:t>с</w:t>
            </w:r>
            <w:r w:rsidRPr="004B7C9C">
              <w:rPr>
                <w:rFonts w:ascii="Arial" w:hAnsi="Arial" w:cs="Arial"/>
                <w:color w:val="000000"/>
                <w:sz w:val="12"/>
                <w:szCs w:val="12"/>
              </w:rPr>
              <w:t>платного дошкольного, начального общего, основного общего, среднего общего образования в муниципальных общеобразовательных организац</w:t>
            </w:r>
            <w:r w:rsidRPr="004B7C9C">
              <w:rPr>
                <w:rFonts w:ascii="Arial" w:hAnsi="Arial" w:cs="Arial"/>
                <w:color w:val="000000"/>
                <w:sz w:val="12"/>
                <w:szCs w:val="12"/>
              </w:rPr>
              <w:t>и</w:t>
            </w:r>
            <w:r w:rsidRPr="004B7C9C">
              <w:rPr>
                <w:rFonts w:ascii="Arial" w:hAnsi="Arial" w:cs="Arial"/>
                <w:color w:val="000000"/>
                <w:sz w:val="12"/>
                <w:szCs w:val="12"/>
              </w:rPr>
              <w:t>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w:t>
            </w:r>
            <w:r w:rsidRPr="004B7C9C">
              <w:rPr>
                <w:rFonts w:ascii="Arial" w:hAnsi="Arial" w:cs="Arial"/>
                <w:color w:val="000000"/>
                <w:sz w:val="12"/>
                <w:szCs w:val="12"/>
              </w:rPr>
              <w:t>и</w:t>
            </w:r>
            <w:r w:rsidRPr="004B7C9C">
              <w:rPr>
                <w:rFonts w:ascii="Arial" w:hAnsi="Arial" w:cs="Arial"/>
                <w:color w:val="000000"/>
                <w:sz w:val="12"/>
                <w:szCs w:val="12"/>
              </w:rPr>
              <w:t>зациями, возмещение расходов за пользование услугой доступа к сети Интернет муниципальных общеобразовательных организаций, организу</w:t>
            </w:r>
            <w:r w:rsidRPr="004B7C9C">
              <w:rPr>
                <w:rFonts w:ascii="Arial" w:hAnsi="Arial" w:cs="Arial"/>
                <w:color w:val="000000"/>
                <w:sz w:val="12"/>
                <w:szCs w:val="12"/>
              </w:rPr>
              <w:t>ю</w:t>
            </w:r>
            <w:r w:rsidRPr="004B7C9C">
              <w:rPr>
                <w:rFonts w:ascii="Arial" w:hAnsi="Arial" w:cs="Arial"/>
                <w:color w:val="000000"/>
                <w:sz w:val="12"/>
                <w:szCs w:val="12"/>
              </w:rPr>
              <w:t>щих обучение детей-инвалидов с использованием дистанционных образовательных техн.</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0860170040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131 903 900,00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0860170040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131 903 900,00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Дошкольное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0860170040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50 506 700,00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0860170040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50 506 700,00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0860170040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81 397 200,00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0860170040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81 397 200,00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4B7C9C">
              <w:rPr>
                <w:rFonts w:ascii="Arial" w:hAnsi="Arial" w:cs="Arial"/>
                <w:color w:val="000000"/>
                <w:sz w:val="12"/>
                <w:szCs w:val="12"/>
              </w:rPr>
              <w:t>в</w:t>
            </w:r>
            <w:r w:rsidRPr="004B7C9C">
              <w:rPr>
                <w:rFonts w:ascii="Arial" w:hAnsi="Arial" w:cs="Arial"/>
                <w:color w:val="000000"/>
                <w:sz w:val="12"/>
                <w:szCs w:val="12"/>
              </w:rPr>
              <w:t>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25 700 000,00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25 700 000,00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Дошкольное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10 217 400,00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10 217 400,00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15 482 600,00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0860172300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15 482 600,00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Обеспечение выполнения государственных полномочий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0860200000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27 867 900,00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компенсацию родительской платы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0860210140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360 000,00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0860210140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360 000,00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Дошкольное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0860210140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360 000,00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0860210140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360 000,00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0860270010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2 964 000,00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0860270010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2 964 000,00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Охрана семьи и детства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0860270010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2 964 000,00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0860270010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2 964 000,00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sidRPr="004B7C9C">
              <w:rPr>
                <w:rFonts w:ascii="Arial" w:hAnsi="Arial" w:cs="Arial"/>
                <w:color w:val="000000"/>
                <w:sz w:val="12"/>
                <w:szCs w:val="12"/>
              </w:rPr>
              <w:t>и</w:t>
            </w:r>
            <w:r w:rsidRPr="004B7C9C">
              <w:rPr>
                <w:rFonts w:ascii="Arial" w:hAnsi="Arial" w:cs="Arial"/>
                <w:color w:val="000000"/>
                <w:sz w:val="12"/>
                <w:szCs w:val="12"/>
              </w:rPr>
              <w:t>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10 296 200,00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10 296 200,00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Дошкольное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720 000,00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323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720 000,00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8 976 100,00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323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2 322 800,00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6 165 000,00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488 300,00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600 100,00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452 200,00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132 000,00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0860270060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15 900,00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w:t>
            </w:r>
            <w:r w:rsidRPr="004B7C9C">
              <w:rPr>
                <w:rFonts w:ascii="Arial" w:hAnsi="Arial" w:cs="Arial"/>
                <w:color w:val="000000"/>
                <w:sz w:val="12"/>
                <w:szCs w:val="12"/>
              </w:rPr>
              <w:t>ж</w:t>
            </w:r>
            <w:r w:rsidRPr="004B7C9C">
              <w:rPr>
                <w:rFonts w:ascii="Arial" w:hAnsi="Arial" w:cs="Arial"/>
                <w:color w:val="000000"/>
                <w:sz w:val="12"/>
                <w:szCs w:val="12"/>
              </w:rPr>
              <w:t>дение, причитающееся приемному родителю  в рамках государственной программы Новгородской области "Развитие образования, науки и мол</w:t>
            </w:r>
            <w:r w:rsidRPr="004B7C9C">
              <w:rPr>
                <w:rFonts w:ascii="Arial" w:hAnsi="Arial" w:cs="Arial"/>
                <w:color w:val="000000"/>
                <w:sz w:val="12"/>
                <w:szCs w:val="12"/>
              </w:rPr>
              <w:t>о</w:t>
            </w:r>
            <w:r w:rsidRPr="004B7C9C">
              <w:rPr>
                <w:rFonts w:ascii="Arial" w:hAnsi="Arial" w:cs="Arial"/>
                <w:color w:val="000000"/>
                <w:sz w:val="12"/>
                <w:szCs w:val="12"/>
              </w:rPr>
              <w:t>дежной политики в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0860270130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12 645 700,00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0860270130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12 645 700,00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lastRenderedPageBreak/>
              <w:t>Охрана семьи и детства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0860270130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12 645 700,00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0860270130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8 700 400,00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0860270130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323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3 945 300,00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w:t>
            </w:r>
            <w:r w:rsidRPr="004B7C9C">
              <w:rPr>
                <w:rFonts w:ascii="Arial" w:hAnsi="Arial" w:cs="Arial"/>
                <w:color w:val="000000"/>
                <w:sz w:val="12"/>
                <w:szCs w:val="12"/>
              </w:rPr>
              <w:t>и</w:t>
            </w:r>
            <w:r w:rsidRPr="004B7C9C">
              <w:rPr>
                <w:rFonts w:ascii="Arial" w:hAnsi="Arial" w:cs="Arial"/>
                <w:color w:val="000000"/>
                <w:sz w:val="12"/>
                <w:szCs w:val="12"/>
              </w:rPr>
              <w:t>пальных образовательных организациях, реализующих общеобразовательные программы начального общего, основного общего и среднего общ</w:t>
            </w:r>
            <w:r w:rsidRPr="004B7C9C">
              <w:rPr>
                <w:rFonts w:ascii="Arial" w:hAnsi="Arial" w:cs="Arial"/>
                <w:color w:val="000000"/>
                <w:sz w:val="12"/>
                <w:szCs w:val="12"/>
              </w:rPr>
              <w:t>е</w:t>
            </w:r>
            <w:r w:rsidRPr="004B7C9C">
              <w:rPr>
                <w:rFonts w:ascii="Arial" w:hAnsi="Arial" w:cs="Arial"/>
                <w:color w:val="000000"/>
                <w:sz w:val="12"/>
                <w:szCs w:val="12"/>
              </w:rPr>
              <w:t>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0860270630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1 602 000,00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0860270630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1 602 000,00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Общее 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0860270630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1 602 000,00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w:t>
            </w:r>
            <w:r w:rsidRPr="004B7C9C">
              <w:rPr>
                <w:rFonts w:ascii="Arial" w:hAnsi="Arial" w:cs="Arial"/>
                <w:color w:val="000000"/>
                <w:sz w:val="12"/>
                <w:szCs w:val="12"/>
              </w:rPr>
              <w:t>у</w:t>
            </w:r>
            <w:r w:rsidRPr="004B7C9C">
              <w:rPr>
                <w:rFonts w:ascii="Arial" w:hAnsi="Arial" w:cs="Arial"/>
                <w:color w:val="000000"/>
                <w:sz w:val="12"/>
                <w:szCs w:val="12"/>
              </w:rPr>
              <w:t>ниципальных)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0860270630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1 602 000,00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Обеспечение деятельности комитета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0860300000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8 334 100,00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2 829 700,00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2 829 700,00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2 829 700,00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1 996 000,00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160 400,00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582 800,00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сфере информационно-коммуникационных технологий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50 300,00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Уплата налога на имущество организаций и земельного налога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851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0860301090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4 614 900,00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0860301090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4 614 900,00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0860301090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4 614 900,00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0860301090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4 614 900,00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sidRPr="004B7C9C">
              <w:rPr>
                <w:rFonts w:ascii="Arial" w:hAnsi="Arial" w:cs="Arial"/>
                <w:color w:val="000000"/>
                <w:sz w:val="12"/>
                <w:szCs w:val="12"/>
              </w:rPr>
              <w:t>р</w:t>
            </w:r>
            <w:r w:rsidRPr="004B7C9C">
              <w:rPr>
                <w:rFonts w:ascii="Arial" w:hAnsi="Arial" w:cs="Arial"/>
                <w:color w:val="000000"/>
                <w:sz w:val="12"/>
                <w:szCs w:val="12"/>
              </w:rPr>
              <w:t>ственными финансами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0860370280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881 800,00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0860370280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881 800,00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0860370280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881 800,00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605 900,00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80 200,00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176 900,00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18 800,00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4B7C9C">
              <w:rPr>
                <w:rFonts w:ascii="Arial" w:hAnsi="Arial" w:cs="Arial"/>
                <w:color w:val="000000"/>
                <w:sz w:val="12"/>
                <w:szCs w:val="12"/>
              </w:rPr>
              <w:t>в</w:t>
            </w:r>
            <w:r w:rsidRPr="004B7C9C">
              <w:rPr>
                <w:rFonts w:ascii="Arial" w:hAnsi="Arial" w:cs="Arial"/>
                <w:color w:val="000000"/>
                <w:sz w:val="12"/>
                <w:szCs w:val="12"/>
              </w:rPr>
              <w:t>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0860372300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7 700,00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0860372300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7 700,00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0860372300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0860372300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"Комплексные меры противодействия наркомании и зависимости от других психоактивных веществ в Ва</w:t>
            </w:r>
            <w:r w:rsidRPr="004B7C9C">
              <w:rPr>
                <w:rFonts w:ascii="Arial" w:hAnsi="Arial" w:cs="Arial"/>
                <w:b/>
                <w:bCs/>
                <w:color w:val="000000"/>
                <w:sz w:val="12"/>
                <w:szCs w:val="12"/>
              </w:rPr>
              <w:t>л</w:t>
            </w:r>
            <w:r w:rsidRPr="004B7C9C">
              <w:rPr>
                <w:rFonts w:ascii="Arial" w:hAnsi="Arial" w:cs="Arial"/>
                <w:b/>
                <w:bCs/>
                <w:color w:val="000000"/>
                <w:sz w:val="12"/>
                <w:szCs w:val="12"/>
              </w:rPr>
              <w:t>дайском муниципальном районе на 2016 год"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0900000000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4 763,00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муниципальном районе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0900100000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4 763,00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w:t>
            </w:r>
            <w:r w:rsidRPr="004B7C9C">
              <w:rPr>
                <w:rFonts w:ascii="Arial" w:hAnsi="Arial" w:cs="Arial"/>
                <w:color w:val="000000"/>
                <w:sz w:val="12"/>
                <w:szCs w:val="12"/>
              </w:rPr>
              <w:t>к</w:t>
            </w:r>
            <w:r w:rsidRPr="004B7C9C">
              <w:rPr>
                <w:rFonts w:ascii="Arial" w:hAnsi="Arial" w:cs="Arial"/>
                <w:color w:val="000000"/>
                <w:sz w:val="12"/>
                <w:szCs w:val="12"/>
              </w:rPr>
              <w:t>тивных веществ в Валдайском муниципальном районе на 2016 год"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0900199990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4 763,00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КУЛЬТУРА, КИНЕМАТОГРАФИЯ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0900199990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4 763,00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Культура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0900199990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4 763,00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0900199990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4 763,00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"Противодействие коррупции в Валдайском муниципальном районе на 2016 год"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1000000000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Формирование антикоррупционного мировоззрения муниципальных служащих</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1000300000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1000310200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1000310200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1000310200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1000310200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"Обеспечение населения Валдайского муниципального района питьевой водой на 2016 год"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1100000000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95 428,00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1100100000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95 428,00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Строительство общественных колодцев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1100110310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80 100,00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ЖИЛИЩНО-КОММУНАЛЬНОЕ ХОЗЯЙСТВО</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1100110310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80 100,00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Коммунальное хозяйство</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1100110310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80 100,00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1100110310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80 100,00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Проведение анализа состава и качества воды в общественных колодцах</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1100110320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15 328,00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ЖИЛИЩНО-КОММУНАЛЬНОЕ ХОЗЯЙСТВО</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1100110320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15 328,00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Коммунальное хозяйство</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1100110320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15 328,00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1100110320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15 328,00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"Обеспечение экономического развития Валдайского района на 2016 - 2020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1300000000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Валдайск</w:t>
            </w:r>
            <w:r w:rsidRPr="004B7C9C">
              <w:rPr>
                <w:rFonts w:ascii="Arial" w:hAnsi="Arial" w:cs="Arial"/>
                <w:color w:val="000000"/>
                <w:sz w:val="12"/>
                <w:szCs w:val="12"/>
              </w:rPr>
              <w:t>о</w:t>
            </w:r>
            <w:r w:rsidRPr="004B7C9C">
              <w:rPr>
                <w:rFonts w:ascii="Arial" w:hAnsi="Arial" w:cs="Arial"/>
                <w:color w:val="000000"/>
                <w:sz w:val="12"/>
                <w:szCs w:val="12"/>
              </w:rPr>
              <w:t>го района на 2016 - 2020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1320000000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Финансовая поддержка субъектов малого и среднего предпринимательства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1320100000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1320110080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ЭКОНОМИКА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1320110080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национальной экономики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1320110080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0412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1320110080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0412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810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1700000000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19 700,00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1700600000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6 500,00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sidRPr="004B7C9C">
              <w:rPr>
                <w:rFonts w:ascii="Arial" w:hAnsi="Arial" w:cs="Arial"/>
                <w:color w:val="000000"/>
                <w:sz w:val="12"/>
                <w:szCs w:val="12"/>
              </w:rPr>
              <w:t>и</w:t>
            </w:r>
            <w:r w:rsidRPr="004B7C9C">
              <w:rPr>
                <w:rFonts w:ascii="Arial" w:hAnsi="Arial" w:cs="Arial"/>
                <w:color w:val="000000"/>
                <w:sz w:val="12"/>
                <w:szCs w:val="12"/>
              </w:rPr>
              <w:t>ципальном районе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1700699990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6 500,00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1700699990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6 500,00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1700699990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6 500,00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1700699990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1700700000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13 200,00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sidRPr="004B7C9C">
              <w:rPr>
                <w:rFonts w:ascii="Arial" w:hAnsi="Arial" w:cs="Arial"/>
                <w:color w:val="000000"/>
                <w:sz w:val="12"/>
                <w:szCs w:val="12"/>
              </w:rPr>
              <w:t>и</w:t>
            </w:r>
            <w:r w:rsidRPr="004B7C9C">
              <w:rPr>
                <w:rFonts w:ascii="Arial" w:hAnsi="Arial" w:cs="Arial"/>
                <w:color w:val="000000"/>
                <w:sz w:val="12"/>
                <w:szCs w:val="12"/>
              </w:rPr>
              <w:t>ципальном районе на 2014-2018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1700799990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13 200,00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ОБРАЗОВАНИЕ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1700799990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13 200,00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1700799990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13 200,00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1700799990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13 200,00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Муниципальная программа "Совершенствование и содержание дорожного хозяйства на территории Валдайского муниципального рай</w:t>
            </w:r>
            <w:r w:rsidRPr="004B7C9C">
              <w:rPr>
                <w:rFonts w:ascii="Arial" w:hAnsi="Arial" w:cs="Arial"/>
                <w:b/>
                <w:bCs/>
                <w:color w:val="000000"/>
                <w:sz w:val="12"/>
                <w:szCs w:val="12"/>
              </w:rPr>
              <w:t>о</w:t>
            </w:r>
            <w:r w:rsidRPr="004B7C9C">
              <w:rPr>
                <w:rFonts w:ascii="Arial" w:hAnsi="Arial" w:cs="Arial"/>
                <w:b/>
                <w:bCs/>
                <w:color w:val="000000"/>
                <w:sz w:val="12"/>
                <w:szCs w:val="12"/>
              </w:rPr>
              <w:t>на на 2016 год"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2100000000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10 033 000,00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2016 год"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2110000000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9 907 081,00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w:t>
            </w:r>
            <w:r w:rsidRPr="004B7C9C">
              <w:rPr>
                <w:rFonts w:ascii="Arial" w:hAnsi="Arial" w:cs="Arial"/>
                <w:color w:val="000000"/>
                <w:sz w:val="12"/>
                <w:szCs w:val="12"/>
              </w:rPr>
              <w:t>о</w:t>
            </w:r>
            <w:r w:rsidRPr="004B7C9C">
              <w:rPr>
                <w:rFonts w:ascii="Arial" w:hAnsi="Arial" w:cs="Arial"/>
                <w:color w:val="000000"/>
                <w:sz w:val="12"/>
                <w:szCs w:val="12"/>
              </w:rPr>
              <w:t>го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2110100000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9 907 081,00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Содержание автомобильных дорог общего пользования местного значения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2110110610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2 925 000,00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ЭКОНОМИКА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2110110610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2 925 000,00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Дорожное хозяйство (дорожные фонды)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2110110610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2 925 000,00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2110110610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2 925 000,00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Ремонт автомобильных дорог общего пользования местного значения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2110110620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2 922 081,00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ЭКОНОМИКА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2110110620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2 922 081,00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Дорожное хозяйство (дорожные фонды)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2110110620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2 922 081,00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2110110620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2 922 081,00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Паспортизация автомобильных дорог общего пользования местного значения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2110110630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570 000,00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ЭКОНОМИКА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2110110630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570 000,00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Дорожное хозяйство (дорожные фонды)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2110110630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570 000,00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2110110630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570 000,00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w:t>
            </w:r>
            <w:r w:rsidRPr="004B7C9C">
              <w:rPr>
                <w:rFonts w:ascii="Arial" w:hAnsi="Arial" w:cs="Arial"/>
                <w:color w:val="000000"/>
                <w:sz w:val="12"/>
                <w:szCs w:val="12"/>
              </w:rPr>
              <w:t>ь</w:t>
            </w:r>
            <w:r w:rsidRPr="004B7C9C">
              <w:rPr>
                <w:rFonts w:ascii="Arial" w:hAnsi="Arial" w:cs="Arial"/>
                <w:color w:val="000000"/>
                <w:sz w:val="12"/>
                <w:szCs w:val="12"/>
              </w:rPr>
              <w:t>ных дорог федерального значения) на 2014-2017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2110171510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3 490 000,00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ЭКОНОМИКА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2110171510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3 490 000,00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Дорожное хозяйство (дорожные фонды)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2110171510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3 490 000,00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2110171510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3 490 000,00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w:t>
            </w:r>
            <w:r w:rsidRPr="004B7C9C">
              <w:rPr>
                <w:rFonts w:ascii="Arial" w:hAnsi="Arial" w:cs="Arial"/>
                <w:color w:val="000000"/>
                <w:sz w:val="12"/>
                <w:szCs w:val="12"/>
              </w:rPr>
              <w:t>л</w:t>
            </w:r>
            <w:r w:rsidRPr="004B7C9C">
              <w:rPr>
                <w:rFonts w:ascii="Arial" w:hAnsi="Arial" w:cs="Arial"/>
                <w:color w:val="000000"/>
                <w:sz w:val="12"/>
                <w:szCs w:val="12"/>
              </w:rPr>
              <w:t>дайского муниципального района на 2016 год"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2120000000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125 919,00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w:t>
            </w:r>
            <w:r w:rsidRPr="004B7C9C">
              <w:rPr>
                <w:rFonts w:ascii="Arial" w:hAnsi="Arial" w:cs="Arial"/>
                <w:color w:val="000000"/>
                <w:sz w:val="12"/>
                <w:szCs w:val="12"/>
              </w:rPr>
              <w:t>и</w:t>
            </w:r>
            <w:r w:rsidRPr="004B7C9C">
              <w:rPr>
                <w:rFonts w:ascii="Arial" w:hAnsi="Arial" w:cs="Arial"/>
                <w:color w:val="000000"/>
                <w:sz w:val="12"/>
                <w:szCs w:val="12"/>
              </w:rPr>
              <w:t>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2120100000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1"/>
              <w:rPr>
                <w:rFonts w:ascii="Arial" w:hAnsi="Arial" w:cs="Arial"/>
                <w:color w:val="000000"/>
                <w:sz w:val="12"/>
                <w:szCs w:val="12"/>
              </w:rPr>
            </w:pPr>
            <w:r w:rsidRPr="004B7C9C">
              <w:rPr>
                <w:rFonts w:ascii="Arial" w:hAnsi="Arial" w:cs="Arial"/>
                <w:color w:val="000000"/>
                <w:sz w:val="12"/>
                <w:szCs w:val="12"/>
              </w:rPr>
              <w:t>125 919,00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Приобретение технических средств организации дорожного движения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2120110660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101 400,00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ЭКОНОМИКА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2120110660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101 400,00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Дорожное хозяйство (дорожные фонды)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2120110660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101 400,00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2120110660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101 400,00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Установка технических средств организации дорожного движения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2120110670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24 519,00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ЭКОНОМИКА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2120110670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24 519,00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Дорожное хозяйство (дорожные фонды)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2120110670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24 519,00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2120110670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24 519,00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Расходы на обеспечение функций исполнительно-распорядительного органа муниципального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9100000000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35 799 409,00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Глава муниципального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9110000000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1 851 075,73</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Глава Валдайского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9110001000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1 851 075,73</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9110001000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1 851 075,73</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9110001000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1 851 075,73</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1 401 684,00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40 100,00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409 291,73</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9190000000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33 948 333,27</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9190001000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26 718 324,27</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9190001000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26 718 324,27</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sidRPr="004B7C9C">
              <w:rPr>
                <w:rFonts w:ascii="Arial" w:hAnsi="Arial" w:cs="Arial"/>
                <w:color w:val="000000"/>
                <w:sz w:val="12"/>
                <w:szCs w:val="12"/>
              </w:rPr>
              <w:t>е</w:t>
            </w:r>
            <w:r w:rsidRPr="004B7C9C">
              <w:rPr>
                <w:rFonts w:ascii="Arial" w:hAnsi="Arial" w:cs="Arial"/>
                <w:color w:val="000000"/>
                <w:sz w:val="12"/>
                <w:szCs w:val="12"/>
              </w:rPr>
              <w:t>рации, местных администраций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9190001000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26 718 324,27</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18 096 716,00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1 563 900,00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5 284 208,27</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сфере информационно-коммуникационных технологий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1 130 000,00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440 000,00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Уплата налога на имущество организаций и земельного налога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851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Уплата прочих налогов, сборов и иных платежей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852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119 702,60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Уплата иных платежей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853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3 797,40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w:t>
            </w:r>
            <w:r w:rsidRPr="004B7C9C">
              <w:rPr>
                <w:rFonts w:ascii="Arial" w:hAnsi="Arial" w:cs="Arial"/>
                <w:color w:val="000000"/>
                <w:sz w:val="12"/>
                <w:szCs w:val="12"/>
              </w:rPr>
              <w:t>и</w:t>
            </w:r>
            <w:r w:rsidRPr="004B7C9C">
              <w:rPr>
                <w:rFonts w:ascii="Arial" w:hAnsi="Arial" w:cs="Arial"/>
                <w:color w:val="000000"/>
                <w:sz w:val="12"/>
                <w:szCs w:val="12"/>
              </w:rPr>
              <w:t>рования органов местного самоуправления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9190010020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4 593 809,00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9190010020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4 593 809,00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9190010020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4 593 809,00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9190010020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4 593 809,00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доплаты к пенсиям муниципальных служащих</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9190010040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267 800,00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9190010040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267 800,00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Пенсионное обеспечение</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9190010040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267 800,00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пенсии, социальные доплаты к пенсиям</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9190010040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312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267 800,00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sidRPr="004B7C9C">
              <w:rPr>
                <w:rFonts w:ascii="Arial" w:hAnsi="Arial" w:cs="Arial"/>
                <w:color w:val="000000"/>
                <w:sz w:val="12"/>
                <w:szCs w:val="12"/>
              </w:rPr>
              <w:t>р</w:t>
            </w:r>
            <w:r w:rsidRPr="004B7C9C">
              <w:rPr>
                <w:rFonts w:ascii="Arial" w:hAnsi="Arial" w:cs="Arial"/>
                <w:color w:val="000000"/>
                <w:sz w:val="12"/>
                <w:szCs w:val="12"/>
              </w:rPr>
              <w:t>ственными финансами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9190070280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1 372 400,00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9190070280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1 372 400,00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sidRPr="004B7C9C">
              <w:rPr>
                <w:rFonts w:ascii="Arial" w:hAnsi="Arial" w:cs="Arial"/>
                <w:color w:val="000000"/>
                <w:sz w:val="12"/>
                <w:szCs w:val="12"/>
              </w:rPr>
              <w:t>е</w:t>
            </w:r>
            <w:r w:rsidRPr="004B7C9C">
              <w:rPr>
                <w:rFonts w:ascii="Arial" w:hAnsi="Arial" w:cs="Arial"/>
                <w:color w:val="000000"/>
                <w:sz w:val="12"/>
                <w:szCs w:val="12"/>
              </w:rPr>
              <w:t>рации, местных администраций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9190070280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1 372 400,00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1 036 097,00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303 403,00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сфере информационно-коммуникационных технологий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0104</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9190070650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9190070650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9190070650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9190070650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4B7C9C">
              <w:rPr>
                <w:rFonts w:ascii="Arial" w:hAnsi="Arial" w:cs="Arial"/>
                <w:color w:val="000000"/>
                <w:sz w:val="12"/>
                <w:szCs w:val="12"/>
              </w:rPr>
              <w:t>в</w:t>
            </w:r>
            <w:r w:rsidRPr="004B7C9C">
              <w:rPr>
                <w:rFonts w:ascii="Arial" w:hAnsi="Arial" w:cs="Arial"/>
                <w:color w:val="000000"/>
                <w:sz w:val="12"/>
                <w:szCs w:val="12"/>
              </w:rPr>
              <w:t>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9190072300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994 000,00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9190072300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994 000,00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9190072300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994 000,00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sidRPr="004B7C9C">
              <w:rPr>
                <w:rFonts w:ascii="Arial" w:hAnsi="Arial" w:cs="Arial"/>
                <w:color w:val="000000"/>
                <w:sz w:val="12"/>
                <w:szCs w:val="12"/>
              </w:rPr>
              <w:t>и</w:t>
            </w:r>
            <w:r w:rsidRPr="004B7C9C">
              <w:rPr>
                <w:rFonts w:ascii="Arial" w:hAnsi="Arial" w:cs="Arial"/>
                <w:color w:val="000000"/>
                <w:sz w:val="12"/>
                <w:szCs w:val="12"/>
              </w:rPr>
              <w:t>ципальных) услуг (выполнение работ)</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9190072300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994 000,00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Расходы на обеспечение функций законодательного органа муниципального образования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9200000000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40 000,00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Дума Валдайского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9290000000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40 000,00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обеспечение функций Думы Валдайского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9290001000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9290001000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w:t>
            </w:r>
            <w:r w:rsidRPr="004B7C9C">
              <w:rPr>
                <w:rFonts w:ascii="Arial" w:hAnsi="Arial" w:cs="Arial"/>
                <w:color w:val="000000"/>
                <w:sz w:val="12"/>
                <w:szCs w:val="12"/>
              </w:rPr>
              <w:t>а</w:t>
            </w:r>
            <w:r w:rsidRPr="004B7C9C">
              <w:rPr>
                <w:rFonts w:ascii="Arial" w:hAnsi="Arial" w:cs="Arial"/>
                <w:color w:val="000000"/>
                <w:sz w:val="12"/>
                <w:szCs w:val="12"/>
              </w:rPr>
              <w:t>ний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9290001000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9290001000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Резервные фонды исполнительных органов муниципальных образований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9300000000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9390000000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Резервный фонд Валдайского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9390010010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9390010010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Резервные фонды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9390010010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Резервные средства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9390010010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870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50 000,00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Расходы муниципального образования на решение вопросов местного значения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9400000000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1 687 800,00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9430000000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1 687 800,00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опубликование официальных документов в периодических изданиях</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9430010060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77 000,00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СРЕДСТВА МАССОВОЙ ИНФОРМАЦИИ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9430010060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1200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77 000,00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Периодическая печать и издательства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9430010060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1202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9430010060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1202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77 000,00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мероприятия по землеустройству и землепользованию</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9430010070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272 800,00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ЭКОНОМИКА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9430010070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272 800,00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вопросы в области национальной экономики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9430010070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0412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272 800,00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9430010070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0412</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272 800,00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области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9430010150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775 000,00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ЖИЛИЩНО-КОММУНАЛЬНОЕ ХОЗЯЙСТВО</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9430010150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775 000,00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Жилищное хозяйство</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9430010150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775 000,00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9430010150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775 000,00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Капитальный ремонт муниципальных квартир</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9430010400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563 000,00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ЖИЛИЩНО-КОММУНАЛЬНОЕ ХОЗЯЙСТВО</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9430010400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563 000,00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Жилищное хозяйство</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9430010400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0501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563 000,00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9430010400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0501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563 000,00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Расходы на осуществление органами местного самоуправления отдельных государственных полномочий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9500000000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20 489 100,00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Расходы на предоставление мер социальной поддержки отдельным категориям граждан</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9560000000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2 230 600,00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lastRenderedPageBreak/>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w:t>
            </w:r>
            <w:r w:rsidRPr="004B7C9C">
              <w:rPr>
                <w:rFonts w:ascii="Arial" w:hAnsi="Arial" w:cs="Arial"/>
                <w:color w:val="000000"/>
                <w:sz w:val="12"/>
                <w:szCs w:val="12"/>
              </w:rPr>
              <w:t>ь</w:t>
            </w:r>
            <w:r w:rsidRPr="004B7C9C">
              <w:rPr>
                <w:rFonts w:ascii="Arial" w:hAnsi="Arial" w:cs="Arial"/>
                <w:color w:val="000000"/>
                <w:sz w:val="12"/>
                <w:szCs w:val="12"/>
              </w:rPr>
              <w:t>ских территорий в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9560070670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2 230 600,00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СОЦИАЛЬНАЯ ПОЛИТИКА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9560070670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2 230 600,00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Социальное обеспечение населения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9560070670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2 230 600,00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9560070670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321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2 230 600,00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9570000000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18 241 500,00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9570051180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679 000,00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ОБОРОНА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9570051180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0200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679 000,00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Мобилизационная и вневойсковая подготовка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9570051180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0203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679 000,00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Субвенции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9570051180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0203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530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679 000,00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w:t>
            </w:r>
            <w:r w:rsidRPr="004B7C9C">
              <w:rPr>
                <w:rFonts w:ascii="Arial" w:hAnsi="Arial" w:cs="Arial"/>
                <w:color w:val="000000"/>
                <w:sz w:val="12"/>
                <w:szCs w:val="12"/>
              </w:rPr>
              <w:t>в</w:t>
            </w:r>
            <w:r w:rsidRPr="004B7C9C">
              <w:rPr>
                <w:rFonts w:ascii="Arial" w:hAnsi="Arial" w:cs="Arial"/>
                <w:color w:val="000000"/>
                <w:sz w:val="12"/>
                <w:szCs w:val="12"/>
              </w:rPr>
              <w:t>нивание бюджетной обеспеченности поселений в рамках государственной программы Новгородской области "Управление государственными финансами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9570070100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16 203 100,00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w:t>
            </w:r>
            <w:r w:rsidRPr="004B7C9C">
              <w:rPr>
                <w:rFonts w:ascii="Arial" w:hAnsi="Arial" w:cs="Arial"/>
                <w:color w:val="000000"/>
                <w:sz w:val="12"/>
                <w:szCs w:val="12"/>
              </w:rPr>
              <w:t>А</w:t>
            </w:r>
            <w:r w:rsidRPr="004B7C9C">
              <w:rPr>
                <w:rFonts w:ascii="Arial" w:hAnsi="Arial" w:cs="Arial"/>
                <w:color w:val="000000"/>
                <w:sz w:val="12"/>
                <w:szCs w:val="12"/>
              </w:rPr>
              <w:t>ЗОВАНИЙ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9570070100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1400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16 203 100,00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9570070100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1401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16 203 100,00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Дотации на выравнивание бюджетной обеспеченности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9570070100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1401</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511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16 203 100,00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sidRPr="004B7C9C">
              <w:rPr>
                <w:rFonts w:ascii="Arial" w:hAnsi="Arial" w:cs="Arial"/>
                <w:color w:val="000000"/>
                <w:sz w:val="12"/>
                <w:szCs w:val="12"/>
              </w:rPr>
              <w:t>р</w:t>
            </w:r>
            <w:r w:rsidRPr="004B7C9C">
              <w:rPr>
                <w:rFonts w:ascii="Arial" w:hAnsi="Arial" w:cs="Arial"/>
                <w:color w:val="000000"/>
                <w:sz w:val="12"/>
                <w:szCs w:val="12"/>
              </w:rPr>
              <w:t>ственными финансами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9570070280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1 355 400,00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9570070280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1 355 400,00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9570070280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1 355 400,00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Субвенции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9570070280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530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1 355 400,00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9570070650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9570070650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Другие 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9570070650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Субвенции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9570070650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530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Расходы на исполнение прочих государственных полномочий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9580000000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8 300,00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w:t>
            </w:r>
            <w:r w:rsidRPr="004B7C9C">
              <w:rPr>
                <w:rFonts w:ascii="Arial" w:hAnsi="Arial" w:cs="Arial"/>
                <w:color w:val="000000"/>
                <w:sz w:val="12"/>
                <w:szCs w:val="12"/>
              </w:rPr>
              <w:t>о</w:t>
            </w:r>
            <w:r w:rsidRPr="004B7C9C">
              <w:rPr>
                <w:rFonts w:ascii="Arial" w:hAnsi="Arial" w:cs="Arial"/>
                <w:color w:val="000000"/>
                <w:sz w:val="12"/>
                <w:szCs w:val="12"/>
              </w:rPr>
              <w:t>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w:t>
            </w:r>
            <w:r w:rsidRPr="004B7C9C">
              <w:rPr>
                <w:rFonts w:ascii="Arial" w:hAnsi="Arial" w:cs="Arial"/>
                <w:color w:val="000000"/>
                <w:sz w:val="12"/>
                <w:szCs w:val="12"/>
              </w:rPr>
              <w:t>а</w:t>
            </w:r>
            <w:r w:rsidRPr="004B7C9C">
              <w:rPr>
                <w:rFonts w:ascii="Arial" w:hAnsi="Arial" w:cs="Arial"/>
                <w:color w:val="000000"/>
                <w:sz w:val="12"/>
                <w:szCs w:val="12"/>
              </w:rPr>
              <w:t>вилами сборами, утилизации и уничтожения биологических отходов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9580070710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8 300,00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ЭКОНОМИКА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9580070710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8 300,00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Сельское хозяйство и рыболовство</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9580070710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0405</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8 300,00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9580070710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0405</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9590000000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8 700,00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9590051200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8 700,00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9590051200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8 700,00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Судебная система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9590051200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0105</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8 700,00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9590051200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0105</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8 700,00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Предупреждение и ликвидация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9600000000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1 074 300,00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9690000000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1 074 300,00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9690010030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1 074 300,00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9690010030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0300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1 074 300,00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9690010030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0309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1 074 300,00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9690010030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0309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782 000,00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9690010030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0309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750,00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9690010030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0309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228 300,00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9690010030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0309</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63 250,00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Расходы на обеспечение деятельности органов финансово-бюджетного надзора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9700000000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2 671 002,00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Председатель счетной палаты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9710000000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727 556,00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Председатель Контрольно-счетной палаты Валдайского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9710001000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727 556,00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9710001000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727 556,00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9710001000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727 556,00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528 000,00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40 100,00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9710001000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159 456,00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9790000000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0"/>
              <w:rPr>
                <w:rFonts w:ascii="Arial" w:hAnsi="Arial" w:cs="Arial"/>
                <w:color w:val="000000"/>
                <w:sz w:val="12"/>
                <w:szCs w:val="12"/>
              </w:rPr>
            </w:pPr>
            <w:r w:rsidRPr="004B7C9C">
              <w:rPr>
                <w:rFonts w:ascii="Arial" w:hAnsi="Arial" w:cs="Arial"/>
                <w:color w:val="000000"/>
                <w:sz w:val="12"/>
                <w:szCs w:val="12"/>
              </w:rPr>
              <w:t>1 943 446,00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9790001000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1 312 044,00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9790001000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1 312 044,00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9790001000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1 312 044,00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768 300,00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80 200,00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219 044,00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Закупка товаров, работ, услуг в сфере информационно-коммуникационных технологий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78 900,00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244</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163 600,00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Уплата иных платежей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9790001000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853</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2 000,00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9790002100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2"/>
              <w:rPr>
                <w:rFonts w:ascii="Arial" w:hAnsi="Arial" w:cs="Arial"/>
                <w:color w:val="000000"/>
                <w:sz w:val="12"/>
                <w:szCs w:val="12"/>
              </w:rPr>
            </w:pPr>
            <w:r w:rsidRPr="004B7C9C">
              <w:rPr>
                <w:rFonts w:ascii="Arial" w:hAnsi="Arial" w:cs="Arial"/>
                <w:color w:val="000000"/>
                <w:sz w:val="12"/>
                <w:szCs w:val="12"/>
              </w:rPr>
              <w:t>631 402,00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ОБЩЕГОСУДАРСТВЕННЫЕ ВОПРОСЫ</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9790002100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3"/>
              <w:rPr>
                <w:rFonts w:ascii="Arial" w:hAnsi="Arial" w:cs="Arial"/>
                <w:color w:val="000000"/>
                <w:sz w:val="12"/>
                <w:szCs w:val="12"/>
              </w:rPr>
            </w:pPr>
            <w:r w:rsidRPr="004B7C9C">
              <w:rPr>
                <w:rFonts w:ascii="Arial" w:hAnsi="Arial" w:cs="Arial"/>
                <w:color w:val="000000"/>
                <w:sz w:val="12"/>
                <w:szCs w:val="12"/>
              </w:rPr>
              <w:t>631 402,00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9790002100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000</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4"/>
              <w:rPr>
                <w:rFonts w:ascii="Arial" w:hAnsi="Arial" w:cs="Arial"/>
                <w:color w:val="000000"/>
                <w:sz w:val="12"/>
                <w:szCs w:val="12"/>
              </w:rPr>
            </w:pPr>
            <w:r w:rsidRPr="004B7C9C">
              <w:rPr>
                <w:rFonts w:ascii="Arial" w:hAnsi="Arial" w:cs="Arial"/>
                <w:color w:val="000000"/>
                <w:sz w:val="12"/>
                <w:szCs w:val="12"/>
              </w:rPr>
              <w:t>631 402,00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9790002100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121</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488 580,00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9790002100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122</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40 100,00</w:t>
            </w:r>
          </w:p>
        </w:tc>
      </w:tr>
      <w:tr w:rsidR="00B324A0" w:rsidRPr="004B7C9C" w:rsidTr="001F143A">
        <w:trPr>
          <w:trHeight w:val="20"/>
        </w:trPr>
        <w:tc>
          <w:tcPr>
            <w:tcW w:w="8473" w:type="dxa"/>
            <w:gridSpan w:val="5"/>
            <w:tcBorders>
              <w:top w:val="nil"/>
              <w:left w:val="single" w:sz="4" w:space="0" w:color="auto"/>
              <w:bottom w:val="single" w:sz="4" w:space="0" w:color="auto"/>
              <w:right w:val="single" w:sz="4" w:space="0" w:color="auto"/>
            </w:tcBorders>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4B7C9C">
              <w:rPr>
                <w:rFonts w:ascii="Arial" w:hAnsi="Arial" w:cs="Arial"/>
                <w:color w:val="000000"/>
                <w:sz w:val="12"/>
                <w:szCs w:val="12"/>
              </w:rPr>
              <w:t>и</w:t>
            </w:r>
            <w:r w:rsidRPr="004B7C9C">
              <w:rPr>
                <w:rFonts w:ascii="Arial" w:hAnsi="Arial" w:cs="Arial"/>
                <w:color w:val="000000"/>
                <w:sz w:val="12"/>
                <w:szCs w:val="12"/>
              </w:rPr>
              <w:t>пальных) органов</w:t>
            </w:r>
          </w:p>
        </w:tc>
        <w:tc>
          <w:tcPr>
            <w:tcW w:w="96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9790002100</w:t>
            </w:r>
          </w:p>
        </w:tc>
        <w:tc>
          <w:tcPr>
            <w:tcW w:w="55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129</w:t>
            </w:r>
          </w:p>
        </w:tc>
        <w:tc>
          <w:tcPr>
            <w:tcW w:w="1111" w:type="dxa"/>
            <w:tcBorders>
              <w:top w:val="nil"/>
              <w:left w:val="nil"/>
              <w:bottom w:val="single" w:sz="4" w:space="0" w:color="auto"/>
              <w:right w:val="single" w:sz="4" w:space="0" w:color="auto"/>
            </w:tcBorders>
            <w:noWrap/>
            <w:tcMar>
              <w:left w:w="57" w:type="dxa"/>
              <w:right w:w="57" w:type="dxa"/>
            </w:tcMar>
            <w:vAlign w:val="center"/>
          </w:tcPr>
          <w:p w:rsidR="00B324A0" w:rsidRPr="004B7C9C" w:rsidRDefault="00B324A0" w:rsidP="00675495">
            <w:pPr>
              <w:jc w:val="center"/>
              <w:outlineLvl w:val="5"/>
              <w:rPr>
                <w:rFonts w:ascii="Arial" w:hAnsi="Arial" w:cs="Arial"/>
                <w:color w:val="000000"/>
                <w:sz w:val="12"/>
                <w:szCs w:val="12"/>
              </w:rPr>
            </w:pPr>
            <w:r w:rsidRPr="004B7C9C">
              <w:rPr>
                <w:rFonts w:ascii="Arial" w:hAnsi="Arial" w:cs="Arial"/>
                <w:color w:val="000000"/>
                <w:sz w:val="12"/>
                <w:szCs w:val="12"/>
              </w:rPr>
              <w:t>102 722,00</w:t>
            </w:r>
          </w:p>
        </w:tc>
      </w:tr>
      <w:tr w:rsidR="00B324A0" w:rsidRPr="004B7C9C" w:rsidTr="001F143A">
        <w:trPr>
          <w:trHeight w:val="20"/>
        </w:trPr>
        <w:tc>
          <w:tcPr>
            <w:tcW w:w="10513" w:type="dxa"/>
            <w:gridSpan w:val="8"/>
            <w:tcBorders>
              <w:top w:val="single" w:sz="4" w:space="0" w:color="auto"/>
              <w:left w:val="nil"/>
              <w:bottom w:val="nil"/>
              <w:right w:val="nil"/>
            </w:tcBorders>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Всего расходов:</w:t>
            </w:r>
          </w:p>
        </w:tc>
        <w:tc>
          <w:tcPr>
            <w:tcW w:w="1111" w:type="dxa"/>
            <w:noWrap/>
            <w:tcMar>
              <w:left w:w="57" w:type="dxa"/>
              <w:right w:w="57" w:type="dxa"/>
            </w:tcMar>
            <w:vAlign w:val="center"/>
          </w:tcPr>
          <w:p w:rsidR="00B324A0" w:rsidRPr="004B7C9C" w:rsidRDefault="00B324A0" w:rsidP="00675495">
            <w:pPr>
              <w:jc w:val="center"/>
              <w:rPr>
                <w:rFonts w:ascii="Arial" w:hAnsi="Arial" w:cs="Arial"/>
                <w:b/>
                <w:bCs/>
                <w:color w:val="000000"/>
                <w:sz w:val="12"/>
                <w:szCs w:val="12"/>
              </w:rPr>
            </w:pPr>
            <w:r w:rsidRPr="004B7C9C">
              <w:rPr>
                <w:rFonts w:ascii="Arial" w:hAnsi="Arial" w:cs="Arial"/>
                <w:b/>
                <w:bCs/>
                <w:color w:val="000000"/>
                <w:sz w:val="12"/>
                <w:szCs w:val="12"/>
              </w:rPr>
              <w:t>529 421 202,00</w:t>
            </w:r>
          </w:p>
        </w:tc>
      </w:tr>
    </w:tbl>
    <w:p w:rsidR="00E2312A" w:rsidRDefault="00E2312A" w:rsidP="004B7C9C">
      <w:pPr>
        <w:rPr>
          <w:rFonts w:ascii="Arial" w:hAnsi="Arial" w:cs="Arial"/>
          <w:sz w:val="16"/>
          <w:szCs w:val="16"/>
        </w:rPr>
      </w:pPr>
    </w:p>
    <w:p w:rsidR="00E2312A" w:rsidRDefault="00E2312A" w:rsidP="00675495">
      <w:pPr>
        <w:jc w:val="center"/>
        <w:rPr>
          <w:rFonts w:ascii="Arial" w:hAnsi="Arial" w:cs="Arial"/>
          <w:sz w:val="16"/>
          <w:szCs w:val="16"/>
        </w:rPr>
      </w:pPr>
      <w:r>
        <w:rPr>
          <w:rFonts w:ascii="Arial" w:hAnsi="Arial" w:cs="Arial"/>
          <w:sz w:val="16"/>
          <w:szCs w:val="16"/>
        </w:rPr>
        <w:t>ДУМА ВАЛДАЙСКОГО МУНИЦИПАЛЬНОГО РАЙОНА</w:t>
      </w:r>
    </w:p>
    <w:p w:rsidR="00E2312A" w:rsidRPr="00E2312A" w:rsidRDefault="00E2312A" w:rsidP="00675495">
      <w:pPr>
        <w:pStyle w:val="2"/>
        <w:rPr>
          <w:rFonts w:ascii="Arial" w:hAnsi="Arial" w:cs="Arial"/>
          <w:color w:val="000000"/>
          <w:sz w:val="16"/>
          <w:szCs w:val="16"/>
        </w:rPr>
      </w:pPr>
      <w:r w:rsidRPr="00E2312A">
        <w:rPr>
          <w:rFonts w:ascii="Arial" w:hAnsi="Arial" w:cs="Arial"/>
          <w:color w:val="000000"/>
          <w:sz w:val="16"/>
          <w:szCs w:val="16"/>
        </w:rPr>
        <w:t>Р Е Ш Е Н И Е</w:t>
      </w:r>
    </w:p>
    <w:p w:rsidR="00E2312A" w:rsidRDefault="00E2312A" w:rsidP="00675495">
      <w:pPr>
        <w:rPr>
          <w:rFonts w:ascii="Arial" w:hAnsi="Arial" w:cs="Arial"/>
          <w:color w:val="000000"/>
          <w:sz w:val="16"/>
          <w:szCs w:val="16"/>
        </w:rPr>
      </w:pPr>
    </w:p>
    <w:p w:rsidR="00E2312A" w:rsidRPr="00E2312A" w:rsidRDefault="00E2312A" w:rsidP="00675495">
      <w:pPr>
        <w:pStyle w:val="1"/>
        <w:shd w:val="clear" w:color="auto" w:fill="FFFFFF"/>
        <w:rPr>
          <w:rFonts w:ascii="Arial" w:hAnsi="Arial" w:cs="Arial"/>
          <w:color w:val="000000"/>
          <w:sz w:val="16"/>
          <w:szCs w:val="16"/>
        </w:rPr>
      </w:pPr>
      <w:r w:rsidRPr="00E2312A">
        <w:rPr>
          <w:rFonts w:ascii="Arial" w:hAnsi="Arial" w:cs="Arial"/>
          <w:sz w:val="16"/>
          <w:szCs w:val="16"/>
        </w:rPr>
        <w:t>Об утверждении Порядка представления проектов муниципальных правовых актов в Думу Валдайского  муниципального района</w:t>
      </w:r>
    </w:p>
    <w:p w:rsidR="00E2312A" w:rsidRDefault="00E2312A" w:rsidP="00675495">
      <w:pPr>
        <w:jc w:val="center"/>
        <w:rPr>
          <w:rFonts w:ascii="Arial" w:hAnsi="Arial" w:cs="Arial"/>
          <w:b/>
          <w:sz w:val="16"/>
          <w:szCs w:val="16"/>
        </w:rPr>
      </w:pPr>
      <w:r>
        <w:rPr>
          <w:rFonts w:ascii="Arial" w:hAnsi="Arial" w:cs="Arial"/>
          <w:b/>
          <w:sz w:val="16"/>
          <w:szCs w:val="16"/>
        </w:rPr>
        <w:t>Принято Думой муниципального района «28» января  2016 года.</w:t>
      </w:r>
    </w:p>
    <w:p w:rsidR="00E2312A" w:rsidRDefault="00E2312A" w:rsidP="00675495">
      <w:pPr>
        <w:ind w:firstLine="708"/>
        <w:rPr>
          <w:rFonts w:ascii="Arial" w:hAnsi="Arial" w:cs="Arial"/>
          <w:b/>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На основании Федерального</w:t>
      </w:r>
      <w:r>
        <w:rPr>
          <w:rStyle w:val="apple-converted-space"/>
          <w:rFonts w:ascii="Arial" w:hAnsi="Arial" w:cs="Arial"/>
          <w:color w:val="000000"/>
          <w:sz w:val="16"/>
          <w:szCs w:val="16"/>
        </w:rPr>
        <w:t xml:space="preserve"> </w:t>
      </w:r>
      <w:hyperlink r:id="rId13" w:history="1">
        <w:r w:rsidRPr="00E2312A">
          <w:rPr>
            <w:rStyle w:val="af0"/>
            <w:rFonts w:ascii="Arial" w:hAnsi="Arial" w:cs="Arial"/>
            <w:color w:val="000000"/>
            <w:sz w:val="16"/>
            <w:szCs w:val="16"/>
            <w:u w:val="none"/>
          </w:rPr>
          <w:t>закона</w:t>
        </w:r>
      </w:hyperlink>
      <w:r w:rsidRPr="00E2312A">
        <w:rPr>
          <w:rStyle w:val="apple-converted-space"/>
          <w:rFonts w:ascii="Arial" w:hAnsi="Arial" w:cs="Arial"/>
          <w:color w:val="000000"/>
          <w:sz w:val="16"/>
          <w:szCs w:val="16"/>
        </w:rPr>
        <w:t xml:space="preserve"> </w:t>
      </w:r>
      <w:r w:rsidRPr="00E2312A">
        <w:rPr>
          <w:rFonts w:ascii="Arial" w:hAnsi="Arial" w:cs="Arial"/>
          <w:color w:val="000000"/>
          <w:sz w:val="16"/>
          <w:szCs w:val="16"/>
        </w:rPr>
        <w:t>от 06 октября 2003 года N 131-ФЗ "Об общих принципах организации местного самоуправления в Росси</w:t>
      </w:r>
      <w:r w:rsidRPr="00E2312A">
        <w:rPr>
          <w:rFonts w:ascii="Arial" w:hAnsi="Arial" w:cs="Arial"/>
          <w:color w:val="000000"/>
          <w:sz w:val="16"/>
          <w:szCs w:val="16"/>
        </w:rPr>
        <w:t>й</w:t>
      </w:r>
      <w:r w:rsidRPr="00E2312A">
        <w:rPr>
          <w:rFonts w:ascii="Arial" w:hAnsi="Arial" w:cs="Arial"/>
          <w:color w:val="000000"/>
          <w:sz w:val="16"/>
          <w:szCs w:val="16"/>
        </w:rPr>
        <w:t xml:space="preserve">ской Федерации", </w:t>
      </w:r>
      <w:hyperlink r:id="rId14" w:history="1">
        <w:r w:rsidRPr="00E2312A">
          <w:rPr>
            <w:rStyle w:val="af0"/>
            <w:rFonts w:ascii="Arial" w:hAnsi="Arial" w:cs="Arial"/>
            <w:color w:val="000000"/>
            <w:sz w:val="16"/>
            <w:szCs w:val="16"/>
            <w:u w:val="none"/>
          </w:rPr>
          <w:t>Устава</w:t>
        </w:r>
      </w:hyperlink>
      <w:r w:rsidRPr="00E2312A">
        <w:rPr>
          <w:rStyle w:val="apple-converted-space"/>
          <w:rFonts w:ascii="Arial" w:hAnsi="Arial" w:cs="Arial"/>
          <w:color w:val="000000"/>
          <w:sz w:val="16"/>
          <w:szCs w:val="16"/>
        </w:rPr>
        <w:t xml:space="preserve"> Валдайско</w:t>
      </w:r>
      <w:r>
        <w:rPr>
          <w:rStyle w:val="apple-converted-space"/>
          <w:rFonts w:ascii="Arial" w:hAnsi="Arial" w:cs="Arial"/>
          <w:color w:val="000000"/>
          <w:sz w:val="16"/>
          <w:szCs w:val="16"/>
        </w:rPr>
        <w:t xml:space="preserve">го муниципального района, Регламента Думы Валдайского муниципального района </w:t>
      </w:r>
      <w:r>
        <w:rPr>
          <w:rFonts w:ascii="Arial" w:hAnsi="Arial" w:cs="Arial"/>
          <w:color w:val="000000"/>
          <w:sz w:val="16"/>
          <w:szCs w:val="16"/>
        </w:rPr>
        <w:t>Дума Валдайского муниципальн</w:t>
      </w:r>
      <w:r>
        <w:rPr>
          <w:rFonts w:ascii="Arial" w:hAnsi="Arial" w:cs="Arial"/>
          <w:color w:val="000000"/>
          <w:sz w:val="16"/>
          <w:szCs w:val="16"/>
        </w:rPr>
        <w:t>о</w:t>
      </w:r>
      <w:r>
        <w:rPr>
          <w:rFonts w:ascii="Arial" w:hAnsi="Arial" w:cs="Arial"/>
          <w:color w:val="000000"/>
          <w:sz w:val="16"/>
          <w:szCs w:val="16"/>
        </w:rPr>
        <w:t xml:space="preserve">го района </w:t>
      </w:r>
      <w:r>
        <w:rPr>
          <w:rFonts w:ascii="Arial" w:hAnsi="Arial" w:cs="Arial"/>
          <w:b/>
          <w:color w:val="000000"/>
          <w:sz w:val="16"/>
          <w:szCs w:val="16"/>
        </w:rPr>
        <w:t>РЕШИЛА:</w:t>
      </w:r>
    </w:p>
    <w:p w:rsidR="00E2312A" w:rsidRDefault="00E2312A" w:rsidP="00675495">
      <w:pPr>
        <w:pStyle w:val="tekstob"/>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1. Утвердить прилагаемый Порядок представления проектов муниципальных правовых актов в Думу Валдайского муниципального района.</w:t>
      </w:r>
    </w:p>
    <w:p w:rsidR="00E2312A" w:rsidRDefault="00E2312A" w:rsidP="00675495">
      <w:pPr>
        <w:pStyle w:val="tekstob"/>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2. Опубликовать решение в бюллетене «Валдайский Вестник».</w:t>
      </w:r>
    </w:p>
    <w:p w:rsidR="00E2312A" w:rsidRDefault="00E2312A" w:rsidP="00675495">
      <w:pPr>
        <w:rPr>
          <w:rFonts w:ascii="Arial" w:hAnsi="Arial" w:cs="Arial"/>
          <w:b/>
          <w:color w:val="000000"/>
          <w:sz w:val="16"/>
          <w:szCs w:val="16"/>
        </w:rPr>
      </w:pPr>
    </w:p>
    <w:tbl>
      <w:tblPr>
        <w:tblW w:w="9808" w:type="dxa"/>
        <w:tblLook w:val="01E0" w:firstRow="1" w:lastRow="1" w:firstColumn="1" w:lastColumn="1" w:noHBand="0" w:noVBand="0"/>
      </w:tblPr>
      <w:tblGrid>
        <w:gridCol w:w="4612"/>
        <w:gridCol w:w="5196"/>
      </w:tblGrid>
      <w:tr w:rsidR="00E2312A" w:rsidTr="00E2312A">
        <w:trPr>
          <w:trHeight w:val="383"/>
        </w:trPr>
        <w:tc>
          <w:tcPr>
            <w:tcW w:w="4612" w:type="dxa"/>
          </w:tcPr>
          <w:p w:rsidR="00E2312A" w:rsidRDefault="00E2312A" w:rsidP="00675495">
            <w:pPr>
              <w:jc w:val="both"/>
              <w:rPr>
                <w:rFonts w:ascii="Arial" w:hAnsi="Arial" w:cs="Arial"/>
                <w:b/>
                <w:color w:val="000000"/>
                <w:sz w:val="16"/>
                <w:szCs w:val="16"/>
              </w:rPr>
            </w:pPr>
            <w:r>
              <w:rPr>
                <w:rFonts w:ascii="Arial" w:hAnsi="Arial" w:cs="Arial"/>
                <w:b/>
                <w:color w:val="000000"/>
                <w:sz w:val="16"/>
                <w:szCs w:val="16"/>
              </w:rPr>
              <w:t>Глава муниципального района</w:t>
            </w:r>
          </w:p>
          <w:p w:rsidR="00E2312A" w:rsidRDefault="00E2312A" w:rsidP="00675495">
            <w:pPr>
              <w:jc w:val="both"/>
              <w:rPr>
                <w:rFonts w:ascii="Arial" w:hAnsi="Arial" w:cs="Arial"/>
                <w:b/>
                <w:color w:val="000000"/>
                <w:sz w:val="16"/>
                <w:szCs w:val="16"/>
              </w:rPr>
            </w:pPr>
            <w:r>
              <w:rPr>
                <w:rFonts w:ascii="Arial" w:hAnsi="Arial" w:cs="Arial"/>
                <w:b/>
                <w:color w:val="000000"/>
                <w:sz w:val="16"/>
                <w:szCs w:val="16"/>
              </w:rPr>
              <w:t xml:space="preserve">                                                           Ю.В.Стадэ</w:t>
            </w:r>
          </w:p>
          <w:p w:rsidR="00E2312A" w:rsidRDefault="00E2312A" w:rsidP="00675495">
            <w:pPr>
              <w:jc w:val="both"/>
              <w:rPr>
                <w:rFonts w:ascii="Arial" w:hAnsi="Arial" w:cs="Arial"/>
                <w:sz w:val="16"/>
                <w:szCs w:val="16"/>
              </w:rPr>
            </w:pPr>
            <w:r>
              <w:rPr>
                <w:rFonts w:ascii="Arial" w:hAnsi="Arial" w:cs="Arial"/>
                <w:color w:val="000000"/>
                <w:sz w:val="16"/>
                <w:szCs w:val="16"/>
              </w:rPr>
              <w:t>«28» января</w:t>
            </w:r>
            <w:r>
              <w:rPr>
                <w:rFonts w:ascii="Arial" w:hAnsi="Arial" w:cs="Arial"/>
                <w:b/>
                <w:color w:val="000000"/>
                <w:sz w:val="16"/>
                <w:szCs w:val="16"/>
              </w:rPr>
              <w:t xml:space="preserve"> </w:t>
            </w:r>
            <w:r>
              <w:rPr>
                <w:rFonts w:ascii="Arial" w:hAnsi="Arial" w:cs="Arial"/>
                <w:color w:val="000000"/>
                <w:sz w:val="16"/>
                <w:szCs w:val="16"/>
              </w:rPr>
              <w:t>2016 года № 35</w:t>
            </w:r>
          </w:p>
        </w:tc>
        <w:tc>
          <w:tcPr>
            <w:tcW w:w="5196" w:type="dxa"/>
          </w:tcPr>
          <w:p w:rsidR="00E2312A" w:rsidRDefault="00E2312A" w:rsidP="00675495">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E2312A" w:rsidRDefault="00E2312A" w:rsidP="00675495">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bl>
    <w:p w:rsidR="00E2312A" w:rsidRDefault="00E2312A" w:rsidP="00675495">
      <w:pPr>
        <w:pStyle w:val="tekstvpr"/>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 xml:space="preserve">                                                                                                                   УТВЕРЖДЕН</w:t>
      </w:r>
      <w:r>
        <w:rPr>
          <w:rFonts w:ascii="Arial" w:hAnsi="Arial" w:cs="Arial"/>
          <w:color w:val="000000"/>
          <w:sz w:val="16"/>
          <w:szCs w:val="16"/>
        </w:rPr>
        <w:br/>
        <w:t xml:space="preserve">                                                                      решением Думы Валдайского</w:t>
      </w:r>
      <w:r>
        <w:rPr>
          <w:rStyle w:val="apple-converted-space"/>
          <w:rFonts w:ascii="Arial" w:hAnsi="Arial" w:cs="Arial"/>
          <w:color w:val="000000"/>
          <w:sz w:val="16"/>
          <w:szCs w:val="16"/>
        </w:rPr>
        <w:t> </w:t>
      </w:r>
      <w:r>
        <w:rPr>
          <w:rFonts w:ascii="Arial" w:hAnsi="Arial" w:cs="Arial"/>
          <w:color w:val="000000"/>
          <w:sz w:val="16"/>
          <w:szCs w:val="16"/>
        </w:rPr>
        <w:t>муниципального района от 28.01.2016 № 35</w:t>
      </w:r>
    </w:p>
    <w:p w:rsidR="00E2312A" w:rsidRPr="00E2312A" w:rsidRDefault="00E2312A" w:rsidP="00675495">
      <w:pPr>
        <w:pStyle w:val="3"/>
        <w:shd w:val="clear" w:color="auto" w:fill="FFFFFF"/>
        <w:rPr>
          <w:rFonts w:ascii="Arial" w:hAnsi="Arial" w:cs="Arial"/>
          <w:sz w:val="16"/>
          <w:szCs w:val="16"/>
        </w:rPr>
      </w:pPr>
      <w:r w:rsidRPr="00E2312A">
        <w:rPr>
          <w:rFonts w:ascii="Arial" w:hAnsi="Arial" w:cs="Arial"/>
          <w:sz w:val="16"/>
          <w:szCs w:val="16"/>
        </w:rPr>
        <w:lastRenderedPageBreak/>
        <w:t xml:space="preserve">ПОРЯДОК </w:t>
      </w:r>
    </w:p>
    <w:p w:rsidR="00E2312A" w:rsidRPr="00E2312A" w:rsidRDefault="00E2312A" w:rsidP="00675495">
      <w:pPr>
        <w:pStyle w:val="3"/>
        <w:shd w:val="clear" w:color="auto" w:fill="FFFFFF"/>
        <w:rPr>
          <w:rFonts w:ascii="Arial" w:hAnsi="Arial" w:cs="Arial"/>
          <w:b w:val="0"/>
          <w:sz w:val="16"/>
          <w:szCs w:val="16"/>
        </w:rPr>
      </w:pPr>
      <w:r w:rsidRPr="00E2312A">
        <w:rPr>
          <w:rFonts w:ascii="Arial" w:hAnsi="Arial" w:cs="Arial"/>
          <w:b w:val="0"/>
          <w:sz w:val="16"/>
          <w:szCs w:val="16"/>
        </w:rPr>
        <w:t>представления проектов муниципальных правовых актов  в Думу Валдайского муниципального района</w:t>
      </w:r>
    </w:p>
    <w:p w:rsidR="00E2312A" w:rsidRDefault="00E2312A" w:rsidP="00675495">
      <w:pPr>
        <w:pStyle w:val="4"/>
        <w:shd w:val="clear" w:color="auto" w:fill="FFFFFF"/>
        <w:spacing w:before="0" w:after="0"/>
        <w:jc w:val="center"/>
        <w:rPr>
          <w:rFonts w:ascii="Arial" w:hAnsi="Arial" w:cs="Arial"/>
          <w:color w:val="000000"/>
          <w:sz w:val="16"/>
          <w:szCs w:val="16"/>
        </w:rPr>
      </w:pPr>
      <w:r>
        <w:rPr>
          <w:rFonts w:ascii="Arial" w:hAnsi="Arial" w:cs="Arial"/>
          <w:color w:val="000000"/>
          <w:sz w:val="16"/>
          <w:szCs w:val="16"/>
        </w:rPr>
        <w:t>1. Общие положения</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1.1. Настоящий Порядок представления проектов муниципальных правовых актов в Думу Валдайского муниципального района (далее - Пор</w:t>
      </w:r>
      <w:r>
        <w:rPr>
          <w:rFonts w:ascii="Arial" w:hAnsi="Arial" w:cs="Arial"/>
          <w:color w:val="000000"/>
          <w:sz w:val="16"/>
          <w:szCs w:val="16"/>
        </w:rPr>
        <w:t>я</w:t>
      </w:r>
      <w:r>
        <w:rPr>
          <w:rFonts w:ascii="Arial" w:hAnsi="Arial" w:cs="Arial"/>
          <w:color w:val="000000"/>
          <w:sz w:val="16"/>
          <w:szCs w:val="16"/>
        </w:rPr>
        <w:t>док) разработан с целью регулирования процедуры представления на рассмотрение Думой Валдайского муниципального района проектов муниципал</w:t>
      </w:r>
      <w:r>
        <w:rPr>
          <w:rFonts w:ascii="Arial" w:hAnsi="Arial" w:cs="Arial"/>
          <w:color w:val="000000"/>
          <w:sz w:val="16"/>
          <w:szCs w:val="16"/>
        </w:rPr>
        <w:t>ь</w:t>
      </w:r>
      <w:r>
        <w:rPr>
          <w:rFonts w:ascii="Arial" w:hAnsi="Arial" w:cs="Arial"/>
          <w:color w:val="000000"/>
          <w:sz w:val="16"/>
          <w:szCs w:val="16"/>
        </w:rPr>
        <w:t>ных правовых актов; оптимизации сроков и порядка представления, проведения правовой, антикоррупционной экспертизы и утверждения указанных а</w:t>
      </w:r>
      <w:r>
        <w:rPr>
          <w:rFonts w:ascii="Arial" w:hAnsi="Arial" w:cs="Arial"/>
          <w:color w:val="000000"/>
          <w:sz w:val="16"/>
          <w:szCs w:val="16"/>
        </w:rPr>
        <w:t>к</w:t>
      </w:r>
      <w:r>
        <w:rPr>
          <w:rFonts w:ascii="Arial" w:hAnsi="Arial" w:cs="Arial"/>
          <w:color w:val="000000"/>
          <w:sz w:val="16"/>
          <w:szCs w:val="16"/>
        </w:rPr>
        <w:t>тов; улучшения качества утверждаемых муниципальных правовых актов.</w:t>
      </w:r>
    </w:p>
    <w:p w:rsidR="00E2312A" w:rsidRDefault="00E2312A" w:rsidP="00675495">
      <w:pPr>
        <w:pStyle w:val="tekstob"/>
        <w:shd w:val="clear" w:color="auto" w:fill="FFFFFF"/>
        <w:spacing w:before="0" w:beforeAutospacing="0" w:after="0" w:afterAutospacing="0"/>
        <w:ind w:firstLine="720"/>
        <w:jc w:val="both"/>
        <w:rPr>
          <w:rStyle w:val="apple-converted-space"/>
        </w:rPr>
      </w:pPr>
      <w:r>
        <w:rPr>
          <w:rFonts w:ascii="Arial" w:hAnsi="Arial" w:cs="Arial"/>
          <w:color w:val="000000"/>
          <w:sz w:val="16"/>
          <w:szCs w:val="16"/>
        </w:rPr>
        <w:t>1.2. Порядок разработан в соответствии с Федеральным</w:t>
      </w:r>
      <w:r>
        <w:rPr>
          <w:rStyle w:val="apple-converted-space"/>
          <w:rFonts w:ascii="Arial" w:hAnsi="Arial" w:cs="Arial"/>
          <w:color w:val="000000"/>
          <w:sz w:val="16"/>
          <w:szCs w:val="16"/>
        </w:rPr>
        <w:t xml:space="preserve"> </w:t>
      </w:r>
      <w:hyperlink r:id="rId15" w:history="1">
        <w:r w:rsidRPr="00E2312A">
          <w:rPr>
            <w:rStyle w:val="af0"/>
            <w:rFonts w:ascii="Arial" w:hAnsi="Arial" w:cs="Arial"/>
            <w:color w:val="000000"/>
            <w:sz w:val="16"/>
            <w:szCs w:val="16"/>
            <w:u w:val="none"/>
          </w:rPr>
          <w:t>законом</w:t>
        </w:r>
      </w:hyperlink>
      <w:r w:rsidRPr="00E2312A">
        <w:rPr>
          <w:rStyle w:val="apple-converted-space"/>
          <w:rFonts w:ascii="Arial" w:hAnsi="Arial" w:cs="Arial"/>
          <w:color w:val="000000"/>
          <w:sz w:val="16"/>
          <w:szCs w:val="16"/>
        </w:rPr>
        <w:t xml:space="preserve"> </w:t>
      </w:r>
      <w:r w:rsidRPr="00E2312A">
        <w:rPr>
          <w:rFonts w:ascii="Arial" w:hAnsi="Arial" w:cs="Arial"/>
          <w:color w:val="000000"/>
          <w:sz w:val="16"/>
          <w:szCs w:val="16"/>
        </w:rPr>
        <w:t xml:space="preserve">от 06 октября 2003 года N 131-ФЗ "Об общих принципах организации местного самоуправления в Российской Федерации", </w:t>
      </w:r>
      <w:hyperlink r:id="rId16" w:history="1">
        <w:r w:rsidRPr="00E2312A">
          <w:rPr>
            <w:rStyle w:val="af0"/>
            <w:rFonts w:ascii="Arial" w:hAnsi="Arial" w:cs="Arial"/>
            <w:color w:val="000000"/>
            <w:sz w:val="16"/>
            <w:szCs w:val="16"/>
            <w:u w:val="none"/>
          </w:rPr>
          <w:t>Уставом</w:t>
        </w:r>
      </w:hyperlink>
      <w:r w:rsidRPr="00E2312A">
        <w:rPr>
          <w:rFonts w:ascii="Arial" w:hAnsi="Arial" w:cs="Arial"/>
          <w:color w:val="000000"/>
          <w:sz w:val="16"/>
          <w:szCs w:val="16"/>
        </w:rPr>
        <w:t xml:space="preserve"> </w:t>
      </w:r>
      <w:r w:rsidRPr="00E2312A">
        <w:rPr>
          <w:rStyle w:val="apple-converted-space"/>
          <w:rFonts w:ascii="Arial" w:hAnsi="Arial" w:cs="Arial"/>
          <w:color w:val="000000"/>
          <w:sz w:val="16"/>
          <w:szCs w:val="16"/>
        </w:rPr>
        <w:t>Валдайск</w:t>
      </w:r>
      <w:r>
        <w:rPr>
          <w:rStyle w:val="apple-converted-space"/>
          <w:rFonts w:ascii="Arial" w:hAnsi="Arial" w:cs="Arial"/>
          <w:color w:val="000000"/>
          <w:sz w:val="16"/>
          <w:szCs w:val="16"/>
        </w:rPr>
        <w:t>ого муниципального района, Регламентом Думы Валдайского муниципального района.</w:t>
      </w:r>
    </w:p>
    <w:p w:rsidR="00E2312A" w:rsidRDefault="00E2312A" w:rsidP="00675495">
      <w:pPr>
        <w:pStyle w:val="tekstob"/>
        <w:shd w:val="clear" w:color="auto" w:fill="FFFFFF"/>
        <w:spacing w:before="0" w:beforeAutospacing="0" w:after="0" w:afterAutospacing="0"/>
        <w:ind w:firstLine="720"/>
        <w:jc w:val="both"/>
      </w:pPr>
      <w:r>
        <w:rPr>
          <w:rStyle w:val="apple-converted-space"/>
          <w:rFonts w:ascii="Arial" w:hAnsi="Arial" w:cs="Arial"/>
          <w:color w:val="000000"/>
          <w:sz w:val="16"/>
          <w:szCs w:val="16"/>
        </w:rPr>
        <w:t>1.3. Порядок устанавливает требования к подготовке проектов муниципальных правовых актов, к материалам,</w:t>
      </w:r>
      <w:r>
        <w:rPr>
          <w:rFonts w:ascii="Arial" w:hAnsi="Arial" w:cs="Arial"/>
          <w:color w:val="000000"/>
          <w:sz w:val="16"/>
          <w:szCs w:val="16"/>
        </w:rPr>
        <w:t xml:space="preserve"> представляемых к проектам м</w:t>
      </w:r>
      <w:r>
        <w:rPr>
          <w:rFonts w:ascii="Arial" w:hAnsi="Arial" w:cs="Arial"/>
          <w:color w:val="000000"/>
          <w:sz w:val="16"/>
          <w:szCs w:val="16"/>
        </w:rPr>
        <w:t>у</w:t>
      </w:r>
      <w:r>
        <w:rPr>
          <w:rFonts w:ascii="Arial" w:hAnsi="Arial" w:cs="Arial"/>
          <w:color w:val="000000"/>
          <w:sz w:val="16"/>
          <w:szCs w:val="16"/>
        </w:rPr>
        <w:t>ниципальных правовых актов, к тексту проектов муниципальных правовых актов,</w:t>
      </w:r>
      <w:r>
        <w:rPr>
          <w:rStyle w:val="apple-converted-space"/>
          <w:rFonts w:ascii="Arial" w:hAnsi="Arial" w:cs="Arial"/>
          <w:color w:val="000000"/>
          <w:sz w:val="16"/>
          <w:szCs w:val="16"/>
        </w:rPr>
        <w:t xml:space="preserve"> определяет перечень и форму прилагаемых к ним документов,</w:t>
      </w:r>
      <w:r>
        <w:rPr>
          <w:rFonts w:ascii="Arial" w:hAnsi="Arial" w:cs="Arial"/>
          <w:color w:val="000000"/>
          <w:sz w:val="16"/>
          <w:szCs w:val="16"/>
        </w:rPr>
        <w:t xml:space="preserve"> сроки, порядок и процедуру прохождения в Думе Валдайского муниципального района (далее – Дума района) проектов муниципальных правовых актов.</w:t>
      </w:r>
    </w:p>
    <w:p w:rsidR="00E2312A" w:rsidRDefault="00E2312A" w:rsidP="00675495">
      <w:pPr>
        <w:pStyle w:val="tekstob"/>
        <w:shd w:val="clear" w:color="auto" w:fill="FFFFFF"/>
        <w:spacing w:before="0" w:beforeAutospacing="0" w:after="0" w:afterAutospacing="0"/>
        <w:ind w:firstLine="720"/>
        <w:jc w:val="both"/>
        <w:rPr>
          <w:rFonts w:ascii="Arial" w:hAnsi="Arial" w:cs="Arial"/>
          <w:sz w:val="16"/>
          <w:szCs w:val="16"/>
        </w:rPr>
      </w:pPr>
      <w:r>
        <w:rPr>
          <w:rFonts w:ascii="Arial" w:hAnsi="Arial" w:cs="Arial"/>
          <w:sz w:val="16"/>
          <w:szCs w:val="16"/>
        </w:rPr>
        <w:t>1.4. Действие настоящего Порядка распространяется на разработку муниципальных правовых актов, утверждение которых в соответствии с действующим законодательством возложено на Думу района.</w:t>
      </w:r>
    </w:p>
    <w:p w:rsidR="00E2312A" w:rsidRDefault="00E2312A" w:rsidP="00675495">
      <w:pPr>
        <w:pStyle w:val="4"/>
        <w:shd w:val="clear" w:color="auto" w:fill="FFFFFF"/>
        <w:spacing w:before="0" w:after="0"/>
        <w:jc w:val="center"/>
        <w:rPr>
          <w:rFonts w:ascii="Arial" w:hAnsi="Arial" w:cs="Arial"/>
          <w:color w:val="000000"/>
          <w:sz w:val="16"/>
          <w:szCs w:val="16"/>
        </w:rPr>
      </w:pPr>
      <w:r>
        <w:rPr>
          <w:rFonts w:ascii="Arial" w:hAnsi="Arial" w:cs="Arial"/>
          <w:color w:val="000000"/>
          <w:sz w:val="16"/>
          <w:szCs w:val="16"/>
        </w:rPr>
        <w:t>2. Требования к  подготовке проектов муниципальных правовых актов</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 xml:space="preserve">2.1. Проекты муниципальных правовых актов могут вноситься на рассмотрение Думы района </w:t>
      </w:r>
      <w:r>
        <w:rPr>
          <w:rFonts w:ascii="Arial" w:hAnsi="Arial" w:cs="Arial"/>
          <w:sz w:val="16"/>
          <w:szCs w:val="16"/>
        </w:rPr>
        <w:t>депутатами Думы Валдайского муниципального района, Главой Валдайского муниципального района, избирательной комиссией Валдайского муниципального района, Контрольно-счетной палатой Ва</w:t>
      </w:r>
      <w:r>
        <w:rPr>
          <w:rFonts w:ascii="Arial" w:hAnsi="Arial" w:cs="Arial"/>
          <w:sz w:val="16"/>
          <w:szCs w:val="16"/>
        </w:rPr>
        <w:t>л</w:t>
      </w:r>
      <w:r>
        <w:rPr>
          <w:rFonts w:ascii="Arial" w:hAnsi="Arial" w:cs="Arial"/>
          <w:sz w:val="16"/>
          <w:szCs w:val="16"/>
        </w:rPr>
        <w:t>дайского муниципального района, прокурором Валдайского района, органами территориального общественного самоуправления, инициативными гру</w:t>
      </w:r>
      <w:r>
        <w:rPr>
          <w:rFonts w:ascii="Arial" w:hAnsi="Arial" w:cs="Arial"/>
          <w:sz w:val="16"/>
          <w:szCs w:val="16"/>
        </w:rPr>
        <w:t>п</w:t>
      </w:r>
      <w:r>
        <w:rPr>
          <w:rFonts w:ascii="Arial" w:hAnsi="Arial" w:cs="Arial"/>
          <w:sz w:val="16"/>
          <w:szCs w:val="16"/>
        </w:rPr>
        <w:t xml:space="preserve">пами граждан. </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2.2. Разработка проектов муниципальных правовых актов проводится в соответствии с утвержденным перспективным (годовым) планом работы Думы района, а также при необходимости разработки муниципального правового акта. Перечисленные в пункте 2.1 субъекты правотворческой инициат</w:t>
      </w:r>
      <w:r>
        <w:rPr>
          <w:rFonts w:ascii="Arial" w:hAnsi="Arial" w:cs="Arial"/>
          <w:color w:val="000000"/>
          <w:sz w:val="16"/>
          <w:szCs w:val="16"/>
        </w:rPr>
        <w:t>и</w:t>
      </w:r>
      <w:r>
        <w:rPr>
          <w:rFonts w:ascii="Arial" w:hAnsi="Arial" w:cs="Arial"/>
          <w:color w:val="000000"/>
          <w:sz w:val="16"/>
          <w:szCs w:val="16"/>
        </w:rPr>
        <w:t>вы представляют свои предложения для включения соответствующих вопросов в план работы Думы района в целом, как правило, к последнему в тек</w:t>
      </w:r>
      <w:r>
        <w:rPr>
          <w:rFonts w:ascii="Arial" w:hAnsi="Arial" w:cs="Arial"/>
          <w:color w:val="000000"/>
          <w:sz w:val="16"/>
          <w:szCs w:val="16"/>
        </w:rPr>
        <w:t>у</w:t>
      </w:r>
      <w:r>
        <w:rPr>
          <w:rFonts w:ascii="Arial" w:hAnsi="Arial" w:cs="Arial"/>
          <w:color w:val="000000"/>
          <w:sz w:val="16"/>
          <w:szCs w:val="16"/>
        </w:rPr>
        <w:t xml:space="preserve">щем году заседанию Думы района. В пунктах плана работы Думы района, относящихся к разработке муниципальных правовых актов, указываются названия документов, сроки рассмотрения вопроса в Думе района и лиц, отвечающих за разработку муниципального правового акта. После утверждения решением Думы района соответствующие выписки из плана работы рассылаются ответственным должностным лицам. </w:t>
      </w:r>
    </w:p>
    <w:p w:rsidR="00E2312A" w:rsidRDefault="00E2312A" w:rsidP="00675495">
      <w:pPr>
        <w:pStyle w:val="tekstob"/>
        <w:shd w:val="clear" w:color="auto" w:fill="FFFFFF"/>
        <w:spacing w:before="0" w:beforeAutospacing="0" w:after="0" w:afterAutospacing="0"/>
        <w:ind w:firstLine="720"/>
        <w:jc w:val="center"/>
        <w:rPr>
          <w:rStyle w:val="apple-converted-space"/>
          <w:b/>
        </w:rPr>
      </w:pPr>
      <w:r>
        <w:rPr>
          <w:rFonts w:ascii="Arial" w:hAnsi="Arial" w:cs="Arial"/>
          <w:b/>
          <w:color w:val="000000"/>
          <w:sz w:val="16"/>
          <w:szCs w:val="16"/>
        </w:rPr>
        <w:t>3. Перечень и форма документов, представляемых к проектам муниципальных правовых актов</w:t>
      </w:r>
    </w:p>
    <w:p w:rsidR="00E2312A" w:rsidRDefault="00E2312A" w:rsidP="00675495">
      <w:pPr>
        <w:pStyle w:val="tekstob"/>
        <w:shd w:val="clear" w:color="auto" w:fill="FFFFFF"/>
        <w:spacing w:before="0" w:beforeAutospacing="0" w:after="0" w:afterAutospacing="0"/>
        <w:ind w:firstLine="720"/>
        <w:jc w:val="both"/>
      </w:pPr>
      <w:r>
        <w:rPr>
          <w:rFonts w:ascii="Arial" w:hAnsi="Arial" w:cs="Arial"/>
          <w:color w:val="000000"/>
          <w:sz w:val="16"/>
          <w:szCs w:val="16"/>
        </w:rPr>
        <w:t>3.1. При внесении проекта муниципального правового акта в Думу района субъектом правотворческой инициативы должны быть представлены:</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3.1.1. Обращение субъекта правотворческой инициативы на имя председателя Думы района (в случае, если инициатором разработки проекта муниципального правового акта является Администрация Валдайского муниципального района, проект должен быть завизирован Главой Валдайского муниципального района);</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3.1.2. Текст проекта муниципального правового акта, согласованный со всеми заинтересованными должностными лицами и органами;</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3.1.3. Пояснительная записка к проекту муниципального правового акта, содержащая:</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 xml:space="preserve">изложение концепции предлагаемого муниципального правового акта; </w:t>
      </w:r>
    </w:p>
    <w:p w:rsidR="00E2312A" w:rsidRDefault="00E2312A" w:rsidP="00675495">
      <w:pPr>
        <w:pStyle w:val="tekstob"/>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обоснование необходимости его принятия;</w:t>
      </w:r>
    </w:p>
    <w:p w:rsidR="00E2312A" w:rsidRDefault="00E2312A" w:rsidP="00675495">
      <w:pPr>
        <w:pStyle w:val="tekstob"/>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прогноз социально-экономических, юридических и иных последствий реализации будущего муниципального правового акта;</w:t>
      </w:r>
    </w:p>
    <w:p w:rsidR="00E2312A" w:rsidRDefault="00E2312A" w:rsidP="00675495">
      <w:pPr>
        <w:pStyle w:val="tekstob"/>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финансово-экономическое обоснование к проекту муниципального правового акта, содержащее сведения об изменении (отсутствии изменений) размеров доходов и (или) расходов бюджета Валдайского муниципального района, а также определяющее источники финансирования расходов по ре</w:t>
      </w:r>
      <w:r>
        <w:rPr>
          <w:rFonts w:ascii="Arial" w:hAnsi="Arial" w:cs="Arial"/>
          <w:color w:val="000000"/>
          <w:sz w:val="16"/>
          <w:szCs w:val="16"/>
        </w:rPr>
        <w:t>а</w:t>
      </w:r>
      <w:r>
        <w:rPr>
          <w:rFonts w:ascii="Arial" w:hAnsi="Arial" w:cs="Arial"/>
          <w:color w:val="000000"/>
          <w:sz w:val="16"/>
          <w:szCs w:val="16"/>
        </w:rPr>
        <w:t>лизации муниципального правового акта;</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вывод об отсутствии в муниципальном правовом акте коррупциогенных факторов;</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3.1.4. Перечень муниципальных правовых актов, подлежащих признанию утратившими силу, приостановлению, изменению или принятию в св</w:t>
      </w:r>
      <w:r>
        <w:rPr>
          <w:rFonts w:ascii="Arial" w:hAnsi="Arial" w:cs="Arial"/>
          <w:color w:val="000000"/>
          <w:sz w:val="16"/>
          <w:szCs w:val="16"/>
        </w:rPr>
        <w:t>я</w:t>
      </w:r>
      <w:r>
        <w:rPr>
          <w:rFonts w:ascii="Arial" w:hAnsi="Arial" w:cs="Arial"/>
          <w:color w:val="000000"/>
          <w:sz w:val="16"/>
          <w:szCs w:val="16"/>
        </w:rPr>
        <w:t>зи с принятием данного муниципального правового акта (если они не указаны в тексте самого проекта муниципального правового акта);</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3.1.5. Документы и материалы, предусмотренные Положением о бюджетном процессе в Валдайском муниципальном района, утвержденном решением Думы района (к проекту решения Думы Валдайского муниципального района о бюджете Валдайского муниципального района на очередной финансовый год или на очередной финансовый год и плановый период).</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3.1.6. Проект муниципального правового акта на электронном носителе.</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3.2. Все документы, указанные в пункте 3.1 настоящей статьи, должны быть подписаны инициатором внесения проекта муниципального прав</w:t>
      </w:r>
      <w:r>
        <w:rPr>
          <w:rFonts w:ascii="Arial" w:hAnsi="Arial" w:cs="Arial"/>
          <w:color w:val="000000"/>
          <w:sz w:val="16"/>
          <w:szCs w:val="16"/>
        </w:rPr>
        <w:t>о</w:t>
      </w:r>
      <w:r>
        <w:rPr>
          <w:rFonts w:ascii="Arial" w:hAnsi="Arial" w:cs="Arial"/>
          <w:color w:val="000000"/>
          <w:sz w:val="16"/>
          <w:szCs w:val="16"/>
        </w:rPr>
        <w:t>вого акта.</w:t>
      </w:r>
    </w:p>
    <w:p w:rsidR="00E2312A" w:rsidRDefault="00E2312A" w:rsidP="00675495">
      <w:pPr>
        <w:pStyle w:val="tekstob"/>
        <w:shd w:val="clear" w:color="auto" w:fill="FFFFFF"/>
        <w:spacing w:before="0" w:beforeAutospacing="0" w:after="0" w:afterAutospacing="0"/>
        <w:ind w:firstLine="720"/>
        <w:jc w:val="center"/>
        <w:rPr>
          <w:rFonts w:ascii="Arial" w:hAnsi="Arial" w:cs="Arial"/>
          <w:b/>
          <w:color w:val="000000"/>
          <w:sz w:val="16"/>
          <w:szCs w:val="16"/>
        </w:rPr>
      </w:pPr>
      <w:r>
        <w:rPr>
          <w:rFonts w:ascii="Arial" w:hAnsi="Arial" w:cs="Arial"/>
          <w:b/>
          <w:color w:val="000000"/>
          <w:sz w:val="16"/>
          <w:szCs w:val="16"/>
        </w:rPr>
        <w:t>4. Требования к тексту проектов муниципальных правовых актов</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4.1. Проекты муниципальных правовых актов, внесенных в Думу района, должны содержать точное изложение нормативных предписаний, д</w:t>
      </w:r>
      <w:r>
        <w:rPr>
          <w:rFonts w:ascii="Arial" w:hAnsi="Arial" w:cs="Arial"/>
          <w:color w:val="000000"/>
          <w:sz w:val="16"/>
          <w:szCs w:val="16"/>
        </w:rPr>
        <w:t>о</w:t>
      </w:r>
      <w:r>
        <w:rPr>
          <w:rFonts w:ascii="Arial" w:hAnsi="Arial" w:cs="Arial"/>
          <w:color w:val="000000"/>
          <w:sz w:val="16"/>
          <w:szCs w:val="16"/>
        </w:rPr>
        <w:t>ступное и понятное должностным лицам и гражданам.</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4.2. Непосредственно в текст внесенного в Думу района проекта муниципального правового акта могут быть включены следующие положения:</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о сроке и порядке вступления в силу муниципального правого акта или отдельных его положений;</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о признании утратившим силу и о приостановлении действия ранее принятых муниципальных правовых актов или отдельных их положений в связи с принятием данного муниципального правового акта;</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об официальном опубликовании муниципального правового акта (если муниципальный правовой акт носит нормативно-правовой характер).</w:t>
      </w:r>
    </w:p>
    <w:p w:rsidR="00E2312A" w:rsidRDefault="00E2312A" w:rsidP="00675495">
      <w:pPr>
        <w:pStyle w:val="tekstob"/>
        <w:shd w:val="clear" w:color="auto" w:fill="FFFFFF"/>
        <w:spacing w:before="0" w:beforeAutospacing="0" w:after="0" w:afterAutospacing="0"/>
        <w:ind w:firstLine="720"/>
        <w:jc w:val="center"/>
        <w:rPr>
          <w:rFonts w:ascii="Arial" w:hAnsi="Arial" w:cs="Arial"/>
          <w:color w:val="000000"/>
          <w:sz w:val="16"/>
          <w:szCs w:val="16"/>
        </w:rPr>
      </w:pPr>
      <w:r>
        <w:rPr>
          <w:rFonts w:ascii="Arial" w:hAnsi="Arial" w:cs="Arial"/>
          <w:b/>
          <w:color w:val="000000"/>
          <w:sz w:val="16"/>
          <w:szCs w:val="16"/>
        </w:rPr>
        <w:t>5. Сроки, порядок и процедура прохождения в Думе района проектов муниципальных правовых актов</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Style w:val="apple-converted-space"/>
          <w:rFonts w:ascii="Arial" w:hAnsi="Arial" w:cs="Arial"/>
          <w:color w:val="000000"/>
          <w:sz w:val="16"/>
          <w:szCs w:val="16"/>
        </w:rPr>
        <w:t>5.1. Днем внесения проекта муниципального правого акта в Думу района считается день его поступления в комитет по организационным и о</w:t>
      </w:r>
      <w:r>
        <w:rPr>
          <w:rStyle w:val="apple-converted-space"/>
          <w:rFonts w:ascii="Arial" w:hAnsi="Arial" w:cs="Arial"/>
          <w:color w:val="000000"/>
          <w:sz w:val="16"/>
          <w:szCs w:val="16"/>
        </w:rPr>
        <w:t>б</w:t>
      </w:r>
      <w:r>
        <w:rPr>
          <w:rStyle w:val="apple-converted-space"/>
          <w:rFonts w:ascii="Arial" w:hAnsi="Arial" w:cs="Arial"/>
          <w:color w:val="000000"/>
          <w:sz w:val="16"/>
          <w:szCs w:val="16"/>
        </w:rPr>
        <w:t>щим вопросам Администрации Валдайского муниципального района. Проект регистрируется в журнале входящих документов Думы Валдайского муниц</w:t>
      </w:r>
      <w:r>
        <w:rPr>
          <w:rStyle w:val="apple-converted-space"/>
          <w:rFonts w:ascii="Arial" w:hAnsi="Arial" w:cs="Arial"/>
          <w:color w:val="000000"/>
          <w:sz w:val="16"/>
          <w:szCs w:val="16"/>
        </w:rPr>
        <w:t>и</w:t>
      </w:r>
      <w:r>
        <w:rPr>
          <w:rStyle w:val="apple-converted-space"/>
          <w:rFonts w:ascii="Arial" w:hAnsi="Arial" w:cs="Arial"/>
          <w:color w:val="000000"/>
          <w:sz w:val="16"/>
          <w:szCs w:val="16"/>
        </w:rPr>
        <w:t>пального района.</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5.2. Проект нормативного акта вместе с перечисленными в пункте 3.1 статьи 3 настоящего Порядка документами вносится в Думу района не позднее, чем за 2 недели до заседания Думы района, на котором предполагается его рассмотрение. В случае созыва внеочередного заседания Думы района материалы вносятся в Думу района за 1 неделю до заседания Совета депутатов.</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5.3. В случае возникновения необходимости срочного рассмотрения муниципального правового акта и нарушения срока, установленного в пун</w:t>
      </w:r>
      <w:r>
        <w:rPr>
          <w:rFonts w:ascii="Arial" w:hAnsi="Arial" w:cs="Arial"/>
          <w:color w:val="000000"/>
          <w:sz w:val="16"/>
          <w:szCs w:val="16"/>
        </w:rPr>
        <w:t>к</w:t>
      </w:r>
      <w:r>
        <w:rPr>
          <w:rFonts w:ascii="Arial" w:hAnsi="Arial" w:cs="Arial"/>
          <w:color w:val="000000"/>
          <w:sz w:val="16"/>
          <w:szCs w:val="16"/>
        </w:rPr>
        <w:t xml:space="preserve">те 5.2. настоящего Порядка, инициатор в своем обращении или пояснительной записке к проекту муниципального правового акта обосновывает причины необходимости утверждения такого муниципального правового акта с нарушением срока. </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5.4. В случае нарушения срока представления проекта муниципального правового акта в Думу района, председатель Думы района имеет право перенести рассмотрение проекта на следующее заседание Думы района, о чем сообщается инициатору внесения проекта муниципального правого акта.</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 xml:space="preserve">5.5. Материалы, указанные в пункте 3.1 статьи 3 настоящего Порядка, рассматриваются на заседаниях соответствующих постоянных комиссий Думы района. </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5.6. После представления проекта муниципального правового акта в Думу района проект направляется в комиссию Думы Валдайского муниц</w:t>
      </w:r>
      <w:r>
        <w:rPr>
          <w:rFonts w:ascii="Arial" w:hAnsi="Arial" w:cs="Arial"/>
          <w:color w:val="000000"/>
          <w:sz w:val="16"/>
          <w:szCs w:val="16"/>
        </w:rPr>
        <w:t>и</w:t>
      </w:r>
      <w:r>
        <w:rPr>
          <w:rFonts w:ascii="Arial" w:hAnsi="Arial" w:cs="Arial"/>
          <w:color w:val="000000"/>
          <w:sz w:val="16"/>
          <w:szCs w:val="16"/>
        </w:rPr>
        <w:t xml:space="preserve">пального района по проведению антикоррупционной экспертизы для анализа </w:t>
      </w:r>
      <w:r>
        <w:rPr>
          <w:rFonts w:ascii="Arial" w:hAnsi="Arial" w:cs="Arial"/>
          <w:sz w:val="16"/>
          <w:szCs w:val="16"/>
        </w:rPr>
        <w:t>на предмет выявления в нем положений, способствующих созданию усл</w:t>
      </w:r>
      <w:r>
        <w:rPr>
          <w:rFonts w:ascii="Arial" w:hAnsi="Arial" w:cs="Arial"/>
          <w:sz w:val="16"/>
          <w:szCs w:val="16"/>
        </w:rPr>
        <w:t>о</w:t>
      </w:r>
      <w:r>
        <w:rPr>
          <w:rFonts w:ascii="Arial" w:hAnsi="Arial" w:cs="Arial"/>
          <w:sz w:val="16"/>
          <w:szCs w:val="16"/>
        </w:rPr>
        <w:t>вий для проявления коррупции.</w:t>
      </w:r>
      <w:r>
        <w:rPr>
          <w:rFonts w:ascii="Arial" w:hAnsi="Arial" w:cs="Arial"/>
          <w:color w:val="000000"/>
          <w:sz w:val="16"/>
          <w:szCs w:val="16"/>
        </w:rPr>
        <w:t xml:space="preserve"> </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5.7. Рассмотрение проектов муниципальных правовых актов на заседаниях постоянных комиссий Думой района и представление проектов на заседание Думы района производятся в соответствии с нормативным правовым актом о деятельности постоянных комиссий и</w:t>
      </w:r>
      <w:r>
        <w:rPr>
          <w:rStyle w:val="apple-converted-space"/>
          <w:rFonts w:ascii="Arial" w:hAnsi="Arial" w:cs="Arial"/>
          <w:color w:val="000000"/>
          <w:sz w:val="16"/>
          <w:szCs w:val="16"/>
        </w:rPr>
        <w:t xml:space="preserve"> Регламентом Думы рай</w:t>
      </w:r>
      <w:r>
        <w:rPr>
          <w:rStyle w:val="apple-converted-space"/>
          <w:rFonts w:ascii="Arial" w:hAnsi="Arial" w:cs="Arial"/>
          <w:color w:val="000000"/>
          <w:sz w:val="16"/>
          <w:szCs w:val="16"/>
        </w:rPr>
        <w:t>о</w:t>
      </w:r>
      <w:r>
        <w:rPr>
          <w:rStyle w:val="apple-converted-space"/>
          <w:rFonts w:ascii="Arial" w:hAnsi="Arial" w:cs="Arial"/>
          <w:color w:val="000000"/>
          <w:sz w:val="16"/>
          <w:szCs w:val="16"/>
        </w:rPr>
        <w:t>на</w:t>
      </w:r>
      <w:r>
        <w:rPr>
          <w:rFonts w:ascii="Arial" w:hAnsi="Arial" w:cs="Arial"/>
          <w:color w:val="000000"/>
          <w:sz w:val="16"/>
          <w:szCs w:val="16"/>
        </w:rPr>
        <w:t>.</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5.8. Проекты муниципальных правовых актов представляются депутатам Думы района и прокурору Валдайского района не позднее, чем за 5 рабочих дней до заседания Думы района. В случае созыва внеочередного заседания Думы района – за 3 рабочих дня до заседания.</w:t>
      </w:r>
    </w:p>
    <w:p w:rsidR="00E2312A" w:rsidRDefault="00E2312A" w:rsidP="00675495">
      <w:pPr>
        <w:pStyle w:val="tekstob"/>
        <w:shd w:val="clear" w:color="auto" w:fill="FFFFFF"/>
        <w:spacing w:before="0" w:beforeAutospacing="0" w:after="0" w:afterAutospacing="0"/>
        <w:ind w:firstLine="720"/>
        <w:jc w:val="both"/>
        <w:rPr>
          <w:rFonts w:ascii="Arial" w:hAnsi="Arial" w:cs="Arial"/>
          <w:sz w:val="16"/>
          <w:szCs w:val="16"/>
        </w:rPr>
      </w:pPr>
      <w:r>
        <w:rPr>
          <w:rFonts w:ascii="Arial" w:hAnsi="Arial" w:cs="Arial"/>
          <w:sz w:val="16"/>
          <w:szCs w:val="16"/>
        </w:rPr>
        <w:t>5.9. Процедура утверждения муниципального правового акта осуществляется в соответствии с действующим</w:t>
      </w:r>
      <w:r>
        <w:rPr>
          <w:rStyle w:val="apple-converted-space"/>
          <w:rFonts w:ascii="Arial" w:hAnsi="Arial" w:cs="Arial"/>
          <w:color w:val="000000"/>
          <w:sz w:val="16"/>
          <w:szCs w:val="16"/>
        </w:rPr>
        <w:t xml:space="preserve"> </w:t>
      </w:r>
      <w:hyperlink r:id="rId17" w:history="1">
        <w:r w:rsidRPr="003B1C76">
          <w:rPr>
            <w:rStyle w:val="af0"/>
            <w:rFonts w:ascii="Arial" w:hAnsi="Arial" w:cs="Arial"/>
            <w:color w:val="000000"/>
            <w:sz w:val="16"/>
            <w:szCs w:val="16"/>
            <w:u w:val="none"/>
          </w:rPr>
          <w:t>Регламентом</w:t>
        </w:r>
      </w:hyperlink>
      <w:r>
        <w:rPr>
          <w:rStyle w:val="apple-converted-space"/>
          <w:rFonts w:ascii="Arial" w:hAnsi="Arial" w:cs="Arial"/>
          <w:color w:val="000000"/>
          <w:sz w:val="16"/>
          <w:szCs w:val="16"/>
        </w:rPr>
        <w:t xml:space="preserve"> Думы Валдайского муниципального района</w:t>
      </w:r>
      <w:r>
        <w:rPr>
          <w:rFonts w:ascii="Arial" w:hAnsi="Arial" w:cs="Arial"/>
          <w:sz w:val="16"/>
          <w:szCs w:val="16"/>
        </w:rPr>
        <w:t>.</w:t>
      </w:r>
    </w:p>
    <w:p w:rsidR="00E2312A" w:rsidRDefault="00E2312A" w:rsidP="00675495">
      <w:pPr>
        <w:pStyle w:val="4"/>
        <w:shd w:val="clear" w:color="auto" w:fill="FFFFFF"/>
        <w:spacing w:before="0" w:after="0"/>
        <w:ind w:firstLine="720"/>
        <w:jc w:val="center"/>
        <w:rPr>
          <w:rFonts w:ascii="Arial" w:hAnsi="Arial" w:cs="Arial"/>
          <w:color w:val="000000"/>
          <w:sz w:val="16"/>
          <w:szCs w:val="16"/>
        </w:rPr>
      </w:pPr>
      <w:r>
        <w:rPr>
          <w:rFonts w:ascii="Arial" w:hAnsi="Arial" w:cs="Arial"/>
          <w:color w:val="000000"/>
          <w:sz w:val="16"/>
          <w:szCs w:val="16"/>
        </w:rPr>
        <w:t>6. Заключительные положения</w:t>
      </w:r>
    </w:p>
    <w:p w:rsidR="00E2312A" w:rsidRDefault="00E2312A" w:rsidP="00675495">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color w:val="000000"/>
          <w:sz w:val="16"/>
          <w:szCs w:val="16"/>
        </w:rPr>
        <w:t>Ответственность за своевременность и качество разработки проектов муниципальных правовых актов несут инициаторы разработки проекта соответствующего муниципального правового акта.</w:t>
      </w:r>
    </w:p>
    <w:p w:rsidR="00C679BD" w:rsidRDefault="00C679BD" w:rsidP="00675495">
      <w:pPr>
        <w:pStyle w:val="tekstob"/>
        <w:shd w:val="clear" w:color="auto" w:fill="FFFFFF"/>
        <w:spacing w:before="0" w:beforeAutospacing="0" w:after="0" w:afterAutospacing="0"/>
        <w:ind w:firstLine="720"/>
        <w:jc w:val="both"/>
        <w:rPr>
          <w:rFonts w:ascii="Arial" w:hAnsi="Arial" w:cs="Arial"/>
          <w:color w:val="000000"/>
          <w:sz w:val="16"/>
          <w:szCs w:val="16"/>
        </w:rPr>
      </w:pPr>
    </w:p>
    <w:p w:rsidR="005B65EF" w:rsidRDefault="005B65EF" w:rsidP="00FB459A">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5B65EF" w:rsidRPr="005B65EF" w:rsidRDefault="005B65EF" w:rsidP="00FB459A">
      <w:pPr>
        <w:jc w:val="center"/>
        <w:rPr>
          <w:rFonts w:ascii="Arial" w:hAnsi="Arial" w:cs="Arial"/>
          <w:b/>
          <w:color w:val="000000"/>
          <w:sz w:val="16"/>
          <w:szCs w:val="16"/>
        </w:rPr>
      </w:pPr>
      <w:r w:rsidRPr="005B65EF">
        <w:rPr>
          <w:rFonts w:ascii="Arial" w:hAnsi="Arial" w:cs="Arial"/>
          <w:b/>
          <w:sz w:val="16"/>
          <w:szCs w:val="16"/>
        </w:rPr>
        <w:t xml:space="preserve">П О С Т А Н О В Л Е Н И Е  </w:t>
      </w:r>
      <w:r w:rsidRPr="005B65EF">
        <w:rPr>
          <w:rFonts w:ascii="Arial" w:hAnsi="Arial" w:cs="Arial"/>
          <w:b/>
          <w:color w:val="000000"/>
          <w:sz w:val="16"/>
          <w:szCs w:val="16"/>
        </w:rPr>
        <w:t xml:space="preserve">03.02.2016    № 147  </w:t>
      </w:r>
    </w:p>
    <w:p w:rsidR="005B65EF" w:rsidRPr="005B65EF" w:rsidRDefault="005B65EF" w:rsidP="00FB459A">
      <w:pPr>
        <w:jc w:val="center"/>
        <w:rPr>
          <w:rFonts w:ascii="Arial" w:hAnsi="Arial" w:cs="Arial"/>
          <w:color w:val="000000"/>
          <w:sz w:val="16"/>
          <w:szCs w:val="16"/>
        </w:rPr>
      </w:pPr>
      <w:r>
        <w:rPr>
          <w:rFonts w:ascii="Arial" w:hAnsi="Arial" w:cs="Arial"/>
          <w:color w:val="000000"/>
          <w:sz w:val="16"/>
          <w:szCs w:val="16"/>
        </w:rPr>
        <w:t>Валдай</w:t>
      </w:r>
    </w:p>
    <w:p w:rsidR="005B65EF" w:rsidRDefault="005B65EF" w:rsidP="00FB459A">
      <w:pPr>
        <w:ind w:right="6"/>
        <w:jc w:val="center"/>
        <w:rPr>
          <w:rFonts w:ascii="Arial" w:hAnsi="Arial" w:cs="Arial"/>
          <w:b/>
          <w:sz w:val="16"/>
          <w:szCs w:val="16"/>
        </w:rPr>
      </w:pPr>
      <w:r>
        <w:rPr>
          <w:rFonts w:ascii="Arial" w:hAnsi="Arial" w:cs="Arial"/>
          <w:b/>
          <w:sz w:val="16"/>
          <w:szCs w:val="16"/>
        </w:rPr>
        <w:t xml:space="preserve">О внесении изменений в муниципальную программу «Комплексные меры противодействия наркомании и зависимости </w:t>
      </w:r>
    </w:p>
    <w:p w:rsidR="005B65EF" w:rsidRPr="00FB459A" w:rsidRDefault="005B65EF" w:rsidP="00FB459A">
      <w:pPr>
        <w:ind w:right="6"/>
        <w:jc w:val="center"/>
        <w:rPr>
          <w:rFonts w:ascii="Arial" w:hAnsi="Arial" w:cs="Arial"/>
          <w:b/>
          <w:sz w:val="16"/>
          <w:szCs w:val="16"/>
        </w:rPr>
      </w:pPr>
      <w:r>
        <w:rPr>
          <w:rFonts w:ascii="Arial" w:hAnsi="Arial" w:cs="Arial"/>
          <w:b/>
          <w:sz w:val="16"/>
          <w:szCs w:val="16"/>
        </w:rPr>
        <w:t>от других психоактивных веществ в Валдайском мун</w:t>
      </w:r>
      <w:r w:rsidR="00FB459A">
        <w:rPr>
          <w:rFonts w:ascii="Arial" w:hAnsi="Arial" w:cs="Arial"/>
          <w:b/>
          <w:sz w:val="16"/>
          <w:szCs w:val="16"/>
        </w:rPr>
        <w:t>иципальном районе на 2016  год»</w:t>
      </w:r>
    </w:p>
    <w:p w:rsidR="005B65EF" w:rsidRDefault="005B65EF" w:rsidP="00FB459A">
      <w:pPr>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5B65EF" w:rsidRDefault="005B65EF" w:rsidP="00FB459A">
      <w:pPr>
        <w:ind w:firstLine="720"/>
        <w:jc w:val="both"/>
        <w:rPr>
          <w:rFonts w:ascii="Arial" w:hAnsi="Arial" w:cs="Arial"/>
          <w:b/>
          <w:sz w:val="16"/>
          <w:szCs w:val="16"/>
        </w:rPr>
      </w:pPr>
      <w:r>
        <w:rPr>
          <w:rFonts w:ascii="Arial" w:hAnsi="Arial" w:cs="Arial"/>
          <w:sz w:val="16"/>
          <w:szCs w:val="16"/>
        </w:rPr>
        <w:lastRenderedPageBreak/>
        <w:t>1. Внести изменения в муниципальную программу «Комплексные меры противодействия наркомании и зависимости от других психоактивных веществ в Валдайском муниципальном районе на 2016 год», утвержденную постановлением Администрации Валдайского муниципального района от 12.11.2015  № 1702</w:t>
      </w:r>
      <w:r>
        <w:rPr>
          <w:rFonts w:ascii="Arial" w:hAnsi="Arial" w:cs="Arial"/>
          <w:b/>
          <w:sz w:val="16"/>
          <w:szCs w:val="16"/>
        </w:rPr>
        <w:t>:</w:t>
      </w:r>
    </w:p>
    <w:p w:rsidR="005B65EF" w:rsidRDefault="005B65EF" w:rsidP="00FB459A">
      <w:pPr>
        <w:ind w:firstLine="720"/>
        <w:jc w:val="both"/>
        <w:rPr>
          <w:rFonts w:ascii="Arial" w:hAnsi="Arial" w:cs="Arial"/>
          <w:sz w:val="16"/>
          <w:szCs w:val="16"/>
        </w:rPr>
      </w:pPr>
      <w:r>
        <w:rPr>
          <w:rFonts w:ascii="Arial" w:hAnsi="Arial" w:cs="Arial"/>
          <w:sz w:val="16"/>
          <w:szCs w:val="16"/>
        </w:rPr>
        <w:t>1.2. Изложить строки «2016» и «Всего» пункта 5 Паспорта муниципальной программы в редакции:</w:t>
      </w:r>
    </w:p>
    <w:p w:rsidR="005B65EF" w:rsidRDefault="005B65EF" w:rsidP="00FB459A">
      <w:pPr>
        <w:ind w:firstLine="720"/>
        <w:jc w:val="both"/>
        <w:rPr>
          <w:rFonts w:ascii="Arial" w:hAnsi="Arial" w:cs="Arial"/>
          <w:sz w:val="16"/>
          <w:szCs w:val="16"/>
        </w:rPr>
      </w:pPr>
    </w:p>
    <w:tbl>
      <w:tblPr>
        <w:tblW w:w="0" w:type="auto"/>
        <w:jc w:val="center"/>
        <w:tblInd w:w="75" w:type="dxa"/>
        <w:tblLayout w:type="fixed"/>
        <w:tblCellMar>
          <w:left w:w="75" w:type="dxa"/>
          <w:right w:w="75" w:type="dxa"/>
        </w:tblCellMar>
        <w:tblLook w:val="0000" w:firstRow="0" w:lastRow="0" w:firstColumn="0" w:lastColumn="0" w:noHBand="0" w:noVBand="0"/>
      </w:tblPr>
      <w:tblGrid>
        <w:gridCol w:w="1080"/>
        <w:gridCol w:w="1800"/>
        <w:gridCol w:w="1620"/>
        <w:gridCol w:w="2800"/>
        <w:gridCol w:w="1920"/>
        <w:gridCol w:w="1820"/>
      </w:tblGrid>
      <w:tr w:rsidR="005B65EF" w:rsidTr="005B65EF">
        <w:trPr>
          <w:trHeight w:val="50"/>
          <w:jc w:val="center"/>
        </w:trPr>
        <w:tc>
          <w:tcPr>
            <w:tcW w:w="1080" w:type="dxa"/>
            <w:vMerge w:val="restart"/>
            <w:tcBorders>
              <w:top w:val="single" w:sz="4" w:space="0" w:color="auto"/>
              <w:left w:val="single" w:sz="4" w:space="0" w:color="auto"/>
              <w:bottom w:val="single" w:sz="4" w:space="0" w:color="auto"/>
              <w:right w:val="single" w:sz="4" w:space="0" w:color="auto"/>
            </w:tcBorders>
          </w:tcPr>
          <w:p w:rsidR="005B65EF" w:rsidRDefault="005B65EF" w:rsidP="00FB459A">
            <w:pPr>
              <w:pStyle w:val="ConsPlusCell"/>
              <w:jc w:val="center"/>
              <w:rPr>
                <w:b/>
                <w:sz w:val="16"/>
                <w:szCs w:val="16"/>
              </w:rPr>
            </w:pPr>
            <w:r>
              <w:rPr>
                <w:b/>
                <w:sz w:val="16"/>
                <w:szCs w:val="16"/>
              </w:rPr>
              <w:t>Год</w:t>
            </w:r>
          </w:p>
        </w:tc>
        <w:tc>
          <w:tcPr>
            <w:tcW w:w="9960" w:type="dxa"/>
            <w:gridSpan w:val="5"/>
            <w:tcBorders>
              <w:top w:val="single" w:sz="4" w:space="0" w:color="auto"/>
              <w:left w:val="single" w:sz="4" w:space="0" w:color="auto"/>
              <w:bottom w:val="single" w:sz="4" w:space="0" w:color="auto"/>
              <w:right w:val="single" w:sz="4" w:space="0" w:color="auto"/>
            </w:tcBorders>
          </w:tcPr>
          <w:p w:rsidR="005B65EF" w:rsidRDefault="005B65EF" w:rsidP="00FB459A">
            <w:pPr>
              <w:pStyle w:val="ConsPlusCell"/>
              <w:jc w:val="center"/>
              <w:rPr>
                <w:b/>
                <w:sz w:val="16"/>
                <w:szCs w:val="16"/>
              </w:rPr>
            </w:pPr>
            <w:r>
              <w:rPr>
                <w:b/>
                <w:sz w:val="16"/>
                <w:szCs w:val="16"/>
              </w:rPr>
              <w:t>Источник финансирования</w:t>
            </w:r>
          </w:p>
        </w:tc>
      </w:tr>
      <w:tr w:rsidR="005B65EF" w:rsidTr="005B65EF">
        <w:trPr>
          <w:trHeight w:val="40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5B65EF" w:rsidRDefault="005B65EF" w:rsidP="00FB459A">
            <w:pPr>
              <w:rPr>
                <w:rFonts w:ascii="Arial" w:hAnsi="Arial" w:cs="Arial"/>
                <w:b/>
                <w:sz w:val="16"/>
                <w:szCs w:val="16"/>
              </w:rPr>
            </w:pPr>
          </w:p>
        </w:tc>
        <w:tc>
          <w:tcPr>
            <w:tcW w:w="180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b/>
                <w:sz w:val="16"/>
                <w:szCs w:val="16"/>
              </w:rPr>
            </w:pPr>
            <w:r>
              <w:rPr>
                <w:b/>
                <w:sz w:val="16"/>
                <w:szCs w:val="16"/>
              </w:rPr>
              <w:t xml:space="preserve">районный </w:t>
            </w:r>
            <w:r>
              <w:rPr>
                <w:b/>
                <w:sz w:val="16"/>
                <w:szCs w:val="16"/>
              </w:rPr>
              <w:br/>
              <w:t xml:space="preserve">   бюджет</w:t>
            </w:r>
          </w:p>
        </w:tc>
        <w:tc>
          <w:tcPr>
            <w:tcW w:w="16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b/>
                <w:sz w:val="16"/>
                <w:szCs w:val="16"/>
              </w:rPr>
            </w:pPr>
            <w:r>
              <w:rPr>
                <w:b/>
                <w:sz w:val="16"/>
                <w:szCs w:val="16"/>
              </w:rPr>
              <w:t xml:space="preserve">областной </w:t>
            </w:r>
            <w:r>
              <w:rPr>
                <w:b/>
                <w:sz w:val="16"/>
                <w:szCs w:val="16"/>
              </w:rPr>
              <w:br/>
              <w:t xml:space="preserve">    бюджет</w:t>
            </w:r>
          </w:p>
        </w:tc>
        <w:tc>
          <w:tcPr>
            <w:tcW w:w="280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b/>
                <w:sz w:val="16"/>
                <w:szCs w:val="16"/>
              </w:rPr>
            </w:pPr>
            <w:r>
              <w:rPr>
                <w:b/>
                <w:sz w:val="16"/>
                <w:szCs w:val="16"/>
              </w:rPr>
              <w:t>бюджеты</w:t>
            </w:r>
          </w:p>
          <w:p w:rsidR="005B65EF" w:rsidRDefault="005B65EF" w:rsidP="00FB459A">
            <w:pPr>
              <w:pStyle w:val="ConsPlusCell"/>
              <w:jc w:val="center"/>
              <w:rPr>
                <w:b/>
                <w:sz w:val="16"/>
                <w:szCs w:val="16"/>
              </w:rPr>
            </w:pPr>
            <w:r>
              <w:rPr>
                <w:b/>
                <w:sz w:val="16"/>
                <w:szCs w:val="16"/>
              </w:rPr>
              <w:t>поселений</w:t>
            </w:r>
          </w:p>
        </w:tc>
        <w:tc>
          <w:tcPr>
            <w:tcW w:w="19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b/>
                <w:sz w:val="16"/>
                <w:szCs w:val="16"/>
              </w:rPr>
            </w:pPr>
            <w:r>
              <w:rPr>
                <w:b/>
                <w:sz w:val="16"/>
                <w:szCs w:val="16"/>
              </w:rPr>
              <w:t>внебюджетные</w:t>
            </w:r>
            <w:r>
              <w:rPr>
                <w:b/>
                <w:sz w:val="16"/>
                <w:szCs w:val="16"/>
              </w:rPr>
              <w:br/>
              <w:t>средства</w:t>
            </w:r>
          </w:p>
        </w:tc>
        <w:tc>
          <w:tcPr>
            <w:tcW w:w="18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b/>
                <w:sz w:val="16"/>
                <w:szCs w:val="16"/>
              </w:rPr>
            </w:pPr>
            <w:r>
              <w:rPr>
                <w:b/>
                <w:sz w:val="16"/>
                <w:szCs w:val="16"/>
              </w:rPr>
              <w:t>всего</w:t>
            </w:r>
          </w:p>
        </w:tc>
      </w:tr>
      <w:tr w:rsidR="005B65EF" w:rsidTr="005B65EF">
        <w:trPr>
          <w:jc w:val="center"/>
        </w:trPr>
        <w:tc>
          <w:tcPr>
            <w:tcW w:w="108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1</w:t>
            </w:r>
          </w:p>
        </w:tc>
        <w:tc>
          <w:tcPr>
            <w:tcW w:w="180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2</w:t>
            </w:r>
          </w:p>
        </w:tc>
        <w:tc>
          <w:tcPr>
            <w:tcW w:w="16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3</w:t>
            </w:r>
          </w:p>
        </w:tc>
        <w:tc>
          <w:tcPr>
            <w:tcW w:w="280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4</w:t>
            </w:r>
          </w:p>
        </w:tc>
        <w:tc>
          <w:tcPr>
            <w:tcW w:w="19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5</w:t>
            </w:r>
          </w:p>
        </w:tc>
        <w:tc>
          <w:tcPr>
            <w:tcW w:w="18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6</w:t>
            </w:r>
          </w:p>
        </w:tc>
      </w:tr>
      <w:tr w:rsidR="005B65EF" w:rsidTr="005B65EF">
        <w:trPr>
          <w:jc w:val="center"/>
        </w:trPr>
        <w:tc>
          <w:tcPr>
            <w:tcW w:w="108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2016</w:t>
            </w:r>
          </w:p>
        </w:tc>
        <w:tc>
          <w:tcPr>
            <w:tcW w:w="180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p>
        </w:tc>
        <w:tc>
          <w:tcPr>
            <w:tcW w:w="280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4 000</w:t>
            </w:r>
          </w:p>
        </w:tc>
        <w:tc>
          <w:tcPr>
            <w:tcW w:w="19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p>
        </w:tc>
        <w:tc>
          <w:tcPr>
            <w:tcW w:w="18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4 000</w:t>
            </w:r>
          </w:p>
        </w:tc>
      </w:tr>
      <w:tr w:rsidR="005B65EF" w:rsidTr="005B65EF">
        <w:trPr>
          <w:jc w:val="center"/>
        </w:trPr>
        <w:tc>
          <w:tcPr>
            <w:tcW w:w="108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ВСЕГО</w:t>
            </w:r>
          </w:p>
        </w:tc>
        <w:tc>
          <w:tcPr>
            <w:tcW w:w="180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p>
        </w:tc>
        <w:tc>
          <w:tcPr>
            <w:tcW w:w="280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8 763</w:t>
            </w:r>
          </w:p>
        </w:tc>
        <w:tc>
          <w:tcPr>
            <w:tcW w:w="19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p>
        </w:tc>
        <w:tc>
          <w:tcPr>
            <w:tcW w:w="1820" w:type="dxa"/>
            <w:tcBorders>
              <w:top w:val="nil"/>
              <w:left w:val="single" w:sz="4" w:space="0" w:color="auto"/>
              <w:bottom w:val="single" w:sz="4" w:space="0" w:color="auto"/>
              <w:right w:val="single" w:sz="4" w:space="0" w:color="auto"/>
            </w:tcBorders>
          </w:tcPr>
          <w:p w:rsidR="005B65EF" w:rsidRDefault="005B65EF" w:rsidP="00FB459A">
            <w:pPr>
              <w:pStyle w:val="ConsPlusCell"/>
              <w:jc w:val="center"/>
              <w:rPr>
                <w:sz w:val="16"/>
                <w:szCs w:val="16"/>
              </w:rPr>
            </w:pPr>
            <w:r>
              <w:rPr>
                <w:sz w:val="16"/>
                <w:szCs w:val="16"/>
              </w:rPr>
              <w:t>8 763</w:t>
            </w:r>
          </w:p>
        </w:tc>
      </w:tr>
    </w:tbl>
    <w:p w:rsidR="005B65EF" w:rsidRDefault="005B65EF" w:rsidP="00FB459A">
      <w:pPr>
        <w:ind w:firstLine="720"/>
        <w:rPr>
          <w:rFonts w:ascii="Arial" w:hAnsi="Arial" w:cs="Arial"/>
          <w:sz w:val="16"/>
          <w:szCs w:val="16"/>
        </w:rPr>
      </w:pPr>
      <w:r>
        <w:rPr>
          <w:rFonts w:ascii="Arial" w:hAnsi="Arial" w:cs="Arial"/>
          <w:sz w:val="16"/>
          <w:szCs w:val="16"/>
        </w:rPr>
        <w:t xml:space="preserve">                                                                                         </w:t>
      </w:r>
      <w:r w:rsidR="00C679BD">
        <w:rPr>
          <w:rFonts w:ascii="Arial" w:hAnsi="Arial" w:cs="Arial"/>
          <w:sz w:val="16"/>
          <w:szCs w:val="16"/>
        </w:rPr>
        <w:t xml:space="preserve">                              </w:t>
      </w:r>
    </w:p>
    <w:p w:rsidR="005B65EF" w:rsidRDefault="005B65EF" w:rsidP="00FB459A">
      <w:pPr>
        <w:ind w:firstLine="720"/>
        <w:jc w:val="both"/>
        <w:rPr>
          <w:rFonts w:ascii="Arial" w:hAnsi="Arial" w:cs="Arial"/>
          <w:sz w:val="16"/>
          <w:szCs w:val="16"/>
        </w:rPr>
      </w:pPr>
      <w:r>
        <w:rPr>
          <w:rFonts w:ascii="Arial" w:hAnsi="Arial" w:cs="Arial"/>
          <w:sz w:val="16"/>
          <w:szCs w:val="16"/>
        </w:rPr>
        <w:t>1.3. Заменить в графе 7  строки 1.6 Мероприятий муниципальной программы цифры «4 136» на «4 000».</w:t>
      </w:r>
    </w:p>
    <w:p w:rsidR="005B65EF" w:rsidRDefault="005B65EF" w:rsidP="00FB459A">
      <w:pPr>
        <w:tabs>
          <w:tab w:val="left" w:pos="720"/>
        </w:tabs>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5B65EF" w:rsidRDefault="005B65EF" w:rsidP="00FB459A">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C679BD" w:rsidRDefault="00C679BD" w:rsidP="00FB459A">
      <w:pPr>
        <w:jc w:val="both"/>
        <w:rPr>
          <w:rFonts w:ascii="Arial" w:hAnsi="Arial" w:cs="Arial"/>
          <w:b/>
          <w:sz w:val="16"/>
          <w:szCs w:val="16"/>
        </w:rPr>
      </w:pPr>
    </w:p>
    <w:p w:rsidR="00FB459A" w:rsidRDefault="00FB459A" w:rsidP="00FB459A">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FB459A" w:rsidRDefault="00FB459A" w:rsidP="00FB459A">
      <w:pPr>
        <w:pStyle w:val="3"/>
        <w:rPr>
          <w:rFonts w:ascii="Arial" w:hAnsi="Arial" w:cs="Arial"/>
          <w:sz w:val="16"/>
          <w:szCs w:val="16"/>
        </w:rPr>
      </w:pPr>
      <w:r>
        <w:rPr>
          <w:rFonts w:ascii="Arial" w:hAnsi="Arial" w:cs="Arial"/>
          <w:sz w:val="16"/>
          <w:szCs w:val="16"/>
        </w:rPr>
        <w:t xml:space="preserve">П О С Т А Н О В Л Е Н И Е  </w:t>
      </w:r>
      <w:r>
        <w:rPr>
          <w:rFonts w:ascii="Arial" w:hAnsi="Arial" w:cs="Arial"/>
          <w:color w:val="000000"/>
          <w:sz w:val="16"/>
          <w:szCs w:val="16"/>
        </w:rPr>
        <w:t>03.02.2016  № 154</w:t>
      </w:r>
    </w:p>
    <w:p w:rsidR="00FB459A" w:rsidRPr="00FB459A" w:rsidRDefault="00FB459A" w:rsidP="00FB459A">
      <w:pPr>
        <w:jc w:val="center"/>
        <w:rPr>
          <w:rFonts w:ascii="Arial" w:hAnsi="Arial" w:cs="Arial"/>
          <w:color w:val="000000"/>
          <w:sz w:val="16"/>
          <w:szCs w:val="16"/>
        </w:rPr>
      </w:pPr>
      <w:r>
        <w:rPr>
          <w:rFonts w:ascii="Arial" w:hAnsi="Arial" w:cs="Arial"/>
          <w:color w:val="000000"/>
          <w:sz w:val="16"/>
          <w:szCs w:val="16"/>
        </w:rPr>
        <w:t>Валдай</w:t>
      </w:r>
    </w:p>
    <w:p w:rsidR="00FB459A" w:rsidRDefault="00FB459A" w:rsidP="00FB459A">
      <w:pPr>
        <w:pStyle w:val="ConsPlusTitle"/>
        <w:widowControl/>
        <w:ind w:right="-46"/>
        <w:jc w:val="center"/>
        <w:rPr>
          <w:rFonts w:ascii="Arial" w:hAnsi="Arial" w:cs="Arial"/>
          <w:sz w:val="16"/>
          <w:szCs w:val="16"/>
        </w:rPr>
      </w:pPr>
      <w:r>
        <w:rPr>
          <w:rFonts w:ascii="Arial" w:hAnsi="Arial" w:cs="Arial"/>
          <w:sz w:val="16"/>
          <w:szCs w:val="16"/>
        </w:rPr>
        <w:t>О внесении изменений в постановление Администрации Валдайского муниципального района от 20.08.2014 № 1637</w:t>
      </w:r>
    </w:p>
    <w:p w:rsidR="00FB459A" w:rsidRDefault="00FB459A" w:rsidP="00FB459A">
      <w:pPr>
        <w:ind w:firstLine="708"/>
        <w:rPr>
          <w:rFonts w:ascii="Arial" w:hAnsi="Arial" w:cs="Arial"/>
          <w:b/>
          <w:sz w:val="16"/>
          <w:szCs w:val="16"/>
        </w:rPr>
      </w:pPr>
      <w:r>
        <w:rPr>
          <w:rFonts w:ascii="Arial" w:hAnsi="Arial" w:cs="Arial"/>
          <w:sz w:val="16"/>
          <w:szCs w:val="16"/>
        </w:rPr>
        <w:t>В соответствии со статьями 62, 63 Гражданского кодекса Российской Федерации  Администрация Валдайского муниципального района</w:t>
      </w:r>
      <w:r>
        <w:rPr>
          <w:rFonts w:ascii="Arial" w:hAnsi="Arial" w:cs="Arial"/>
          <w:b/>
          <w:sz w:val="16"/>
          <w:szCs w:val="16"/>
        </w:rPr>
        <w:t xml:space="preserve"> ПОСТ</w:t>
      </w:r>
      <w:r>
        <w:rPr>
          <w:rFonts w:ascii="Arial" w:hAnsi="Arial" w:cs="Arial"/>
          <w:b/>
          <w:sz w:val="16"/>
          <w:szCs w:val="16"/>
        </w:rPr>
        <w:t>А</w:t>
      </w:r>
      <w:r>
        <w:rPr>
          <w:rFonts w:ascii="Arial" w:hAnsi="Arial" w:cs="Arial"/>
          <w:b/>
          <w:sz w:val="16"/>
          <w:szCs w:val="16"/>
        </w:rPr>
        <w:t>НОВЛЯЕТ:</w:t>
      </w:r>
    </w:p>
    <w:p w:rsidR="00FB459A" w:rsidRDefault="00FB459A" w:rsidP="00FB459A">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1. Внести изменения в постановление Администрации Валдайского муниципального района от 20.08.2014 № 1637 «О ликвидации муниципал</w:t>
      </w:r>
      <w:r>
        <w:rPr>
          <w:rFonts w:ascii="Arial" w:hAnsi="Arial" w:cs="Arial"/>
          <w:b w:val="0"/>
          <w:sz w:val="16"/>
          <w:szCs w:val="16"/>
        </w:rPr>
        <w:t>ь</w:t>
      </w:r>
      <w:r>
        <w:rPr>
          <w:rFonts w:ascii="Arial" w:hAnsi="Arial" w:cs="Arial"/>
          <w:b w:val="0"/>
          <w:sz w:val="16"/>
          <w:szCs w:val="16"/>
        </w:rPr>
        <w:t>ного унитарного предприятия туристическо-гостиничного центра «Валдай»:</w:t>
      </w:r>
    </w:p>
    <w:p w:rsidR="00FB459A" w:rsidRDefault="00FB459A" w:rsidP="00FB459A">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1.1. Изложить пункт 2 в  редакции:</w:t>
      </w:r>
    </w:p>
    <w:p w:rsidR="00FB459A" w:rsidRDefault="00FB459A" w:rsidP="00FB459A">
      <w:pPr>
        <w:pStyle w:val="ConsPlusNormal"/>
        <w:ind w:firstLine="708"/>
        <w:jc w:val="both"/>
        <w:rPr>
          <w:sz w:val="16"/>
          <w:szCs w:val="16"/>
        </w:rPr>
      </w:pPr>
      <w:r>
        <w:rPr>
          <w:sz w:val="16"/>
          <w:szCs w:val="16"/>
        </w:rPr>
        <w:t xml:space="preserve">«2. Установить срок ликвидации МУП туристическо-гостиничного центра «Валдай» до 01 июня 2016 года». </w:t>
      </w:r>
    </w:p>
    <w:p w:rsidR="00FB459A" w:rsidRDefault="00FB459A" w:rsidP="00FB459A">
      <w:pPr>
        <w:autoSpaceDE w:val="0"/>
        <w:autoSpaceDN w:val="0"/>
        <w:adjustRightInd w:val="0"/>
        <w:ind w:firstLine="720"/>
        <w:jc w:val="both"/>
        <w:rPr>
          <w:rFonts w:ascii="Arial" w:hAnsi="Arial" w:cs="Arial"/>
          <w:sz w:val="16"/>
          <w:szCs w:val="16"/>
        </w:rPr>
      </w:pPr>
      <w:r>
        <w:rPr>
          <w:rFonts w:ascii="Arial" w:hAnsi="Arial" w:cs="Arial"/>
          <w:sz w:val="16"/>
          <w:szCs w:val="16"/>
        </w:rPr>
        <w:t>1.2. Изложить строку 8 Плана мероприятий по ликвидации МУП туристическо-гостиничного центра «Валдай» в редакции:</w:t>
      </w:r>
    </w:p>
    <w:p w:rsidR="00FB459A" w:rsidRDefault="00FB459A" w:rsidP="00FB459A">
      <w:pPr>
        <w:autoSpaceDE w:val="0"/>
        <w:autoSpaceDN w:val="0"/>
        <w:adjustRightInd w:val="0"/>
        <w:ind w:firstLine="720"/>
        <w:jc w:val="both"/>
        <w:rPr>
          <w:rFonts w:ascii="Arial" w:hAnsi="Arial" w:cs="Arial"/>
          <w:sz w:val="16"/>
          <w:szCs w:val="1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3000"/>
        <w:gridCol w:w="1700"/>
        <w:gridCol w:w="1708"/>
        <w:gridCol w:w="4198"/>
      </w:tblGrid>
      <w:tr w:rsidR="00FB459A" w:rsidTr="001F143A">
        <w:tc>
          <w:tcPr>
            <w:tcW w:w="690"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center"/>
              <w:rPr>
                <w:rFonts w:ascii="Arial" w:hAnsi="Arial" w:cs="Arial"/>
                <w:b/>
                <w:sz w:val="16"/>
                <w:szCs w:val="16"/>
              </w:rPr>
            </w:pPr>
            <w:r>
              <w:rPr>
                <w:rFonts w:ascii="Arial" w:hAnsi="Arial" w:cs="Arial"/>
                <w:b/>
                <w:sz w:val="16"/>
                <w:szCs w:val="16"/>
              </w:rPr>
              <w:t>№ п/п</w:t>
            </w:r>
          </w:p>
        </w:tc>
        <w:tc>
          <w:tcPr>
            <w:tcW w:w="3000"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center"/>
              <w:rPr>
                <w:rFonts w:ascii="Arial" w:hAnsi="Arial" w:cs="Arial"/>
                <w:b/>
                <w:sz w:val="16"/>
                <w:szCs w:val="16"/>
              </w:rPr>
            </w:pPr>
            <w:r>
              <w:rPr>
                <w:rFonts w:ascii="Arial" w:hAnsi="Arial" w:cs="Arial"/>
                <w:b/>
                <w:sz w:val="16"/>
                <w:szCs w:val="16"/>
              </w:rPr>
              <w:t>Наименование мероприятия</w:t>
            </w:r>
          </w:p>
        </w:tc>
        <w:tc>
          <w:tcPr>
            <w:tcW w:w="1700"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center"/>
              <w:rPr>
                <w:rFonts w:ascii="Arial" w:hAnsi="Arial" w:cs="Arial"/>
                <w:b/>
                <w:sz w:val="16"/>
                <w:szCs w:val="16"/>
              </w:rPr>
            </w:pPr>
            <w:r>
              <w:rPr>
                <w:rFonts w:ascii="Arial" w:hAnsi="Arial" w:cs="Arial"/>
                <w:b/>
                <w:sz w:val="16"/>
                <w:szCs w:val="16"/>
              </w:rPr>
              <w:t>Срок исполнения</w:t>
            </w:r>
          </w:p>
        </w:tc>
        <w:tc>
          <w:tcPr>
            <w:tcW w:w="1708"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center"/>
              <w:rPr>
                <w:rFonts w:ascii="Arial" w:hAnsi="Arial" w:cs="Arial"/>
                <w:b/>
                <w:sz w:val="16"/>
                <w:szCs w:val="16"/>
              </w:rPr>
            </w:pPr>
            <w:r>
              <w:rPr>
                <w:rFonts w:ascii="Arial" w:hAnsi="Arial" w:cs="Arial"/>
                <w:b/>
                <w:sz w:val="16"/>
                <w:szCs w:val="16"/>
              </w:rPr>
              <w:t>Ответственные лица</w:t>
            </w:r>
          </w:p>
        </w:tc>
        <w:tc>
          <w:tcPr>
            <w:tcW w:w="4198"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center"/>
              <w:rPr>
                <w:rFonts w:ascii="Arial" w:hAnsi="Arial" w:cs="Arial"/>
                <w:b/>
                <w:sz w:val="16"/>
                <w:szCs w:val="16"/>
              </w:rPr>
            </w:pPr>
            <w:r>
              <w:rPr>
                <w:rFonts w:ascii="Arial" w:hAnsi="Arial" w:cs="Arial"/>
                <w:b/>
                <w:sz w:val="16"/>
                <w:szCs w:val="16"/>
              </w:rPr>
              <w:t>Примечание</w:t>
            </w:r>
          </w:p>
        </w:tc>
      </w:tr>
      <w:tr w:rsidR="00FB459A" w:rsidTr="001F143A">
        <w:tc>
          <w:tcPr>
            <w:tcW w:w="690"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center"/>
              <w:rPr>
                <w:rFonts w:ascii="Arial" w:hAnsi="Arial" w:cs="Arial"/>
                <w:sz w:val="16"/>
                <w:szCs w:val="16"/>
              </w:rPr>
            </w:pPr>
            <w:r>
              <w:rPr>
                <w:rFonts w:ascii="Arial" w:hAnsi="Arial" w:cs="Arial"/>
                <w:sz w:val="16"/>
                <w:szCs w:val="16"/>
              </w:rPr>
              <w:t>1</w:t>
            </w:r>
          </w:p>
        </w:tc>
        <w:tc>
          <w:tcPr>
            <w:tcW w:w="3000"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center"/>
              <w:rPr>
                <w:rFonts w:ascii="Arial" w:hAnsi="Arial" w:cs="Arial"/>
                <w:sz w:val="16"/>
                <w:szCs w:val="16"/>
              </w:rPr>
            </w:pPr>
            <w:r>
              <w:rPr>
                <w:rFonts w:ascii="Arial" w:hAnsi="Arial" w:cs="Arial"/>
                <w:sz w:val="16"/>
                <w:szCs w:val="16"/>
              </w:rPr>
              <w:t>2</w:t>
            </w:r>
          </w:p>
        </w:tc>
        <w:tc>
          <w:tcPr>
            <w:tcW w:w="1700"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center"/>
              <w:rPr>
                <w:rFonts w:ascii="Arial" w:hAnsi="Arial" w:cs="Arial"/>
                <w:sz w:val="16"/>
                <w:szCs w:val="16"/>
              </w:rPr>
            </w:pPr>
            <w:r>
              <w:rPr>
                <w:rFonts w:ascii="Arial" w:hAnsi="Arial" w:cs="Arial"/>
                <w:sz w:val="16"/>
                <w:szCs w:val="16"/>
              </w:rPr>
              <w:t>3</w:t>
            </w:r>
          </w:p>
        </w:tc>
        <w:tc>
          <w:tcPr>
            <w:tcW w:w="1708"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center"/>
              <w:rPr>
                <w:rFonts w:ascii="Arial" w:hAnsi="Arial" w:cs="Arial"/>
                <w:sz w:val="16"/>
                <w:szCs w:val="16"/>
              </w:rPr>
            </w:pPr>
            <w:r>
              <w:rPr>
                <w:rFonts w:ascii="Arial" w:hAnsi="Arial" w:cs="Arial"/>
                <w:sz w:val="16"/>
                <w:szCs w:val="16"/>
              </w:rPr>
              <w:t>4</w:t>
            </w:r>
          </w:p>
        </w:tc>
        <w:tc>
          <w:tcPr>
            <w:tcW w:w="4198"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center"/>
              <w:rPr>
                <w:rFonts w:ascii="Arial" w:hAnsi="Arial" w:cs="Arial"/>
                <w:sz w:val="16"/>
                <w:szCs w:val="16"/>
              </w:rPr>
            </w:pPr>
            <w:r>
              <w:rPr>
                <w:rFonts w:ascii="Arial" w:hAnsi="Arial" w:cs="Arial"/>
                <w:sz w:val="16"/>
                <w:szCs w:val="16"/>
              </w:rPr>
              <w:t>5</w:t>
            </w:r>
          </w:p>
        </w:tc>
      </w:tr>
      <w:tr w:rsidR="00FB459A" w:rsidTr="001F143A">
        <w:tc>
          <w:tcPr>
            <w:tcW w:w="690"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center"/>
              <w:rPr>
                <w:rFonts w:ascii="Arial" w:hAnsi="Arial" w:cs="Arial"/>
                <w:sz w:val="16"/>
                <w:szCs w:val="16"/>
              </w:rPr>
            </w:pPr>
            <w:r>
              <w:rPr>
                <w:rFonts w:ascii="Arial" w:hAnsi="Arial" w:cs="Arial"/>
                <w:sz w:val="16"/>
                <w:szCs w:val="16"/>
              </w:rPr>
              <w:t>8.</w:t>
            </w:r>
          </w:p>
        </w:tc>
        <w:tc>
          <w:tcPr>
            <w:tcW w:w="3000"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both"/>
              <w:rPr>
                <w:rFonts w:ascii="Arial" w:hAnsi="Arial" w:cs="Arial"/>
                <w:sz w:val="16"/>
                <w:szCs w:val="16"/>
              </w:rPr>
            </w:pPr>
            <w:r>
              <w:rPr>
                <w:rFonts w:ascii="Arial" w:hAnsi="Arial" w:cs="Arial"/>
                <w:sz w:val="16"/>
                <w:szCs w:val="16"/>
              </w:rPr>
              <w:t xml:space="preserve">Проведение расчетов с кредиторами третьей и четвертой очереди </w:t>
            </w:r>
          </w:p>
        </w:tc>
        <w:tc>
          <w:tcPr>
            <w:tcW w:w="1700"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both"/>
              <w:rPr>
                <w:rFonts w:ascii="Arial" w:hAnsi="Arial" w:cs="Arial"/>
                <w:sz w:val="16"/>
                <w:szCs w:val="16"/>
              </w:rPr>
            </w:pPr>
            <w:r>
              <w:rPr>
                <w:rFonts w:ascii="Arial" w:hAnsi="Arial" w:cs="Arial"/>
                <w:sz w:val="16"/>
                <w:szCs w:val="16"/>
              </w:rPr>
              <w:t>до 15 мая 2016 года</w:t>
            </w:r>
          </w:p>
        </w:tc>
        <w:tc>
          <w:tcPr>
            <w:tcW w:w="1708"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both"/>
              <w:rPr>
                <w:rFonts w:ascii="Arial" w:hAnsi="Arial" w:cs="Arial"/>
                <w:sz w:val="16"/>
                <w:szCs w:val="16"/>
              </w:rPr>
            </w:pPr>
            <w:r>
              <w:rPr>
                <w:rFonts w:ascii="Arial" w:hAnsi="Arial" w:cs="Arial"/>
                <w:sz w:val="16"/>
                <w:szCs w:val="16"/>
              </w:rPr>
              <w:t>ликвидационная комиссия</w:t>
            </w:r>
          </w:p>
        </w:tc>
        <w:tc>
          <w:tcPr>
            <w:tcW w:w="4198" w:type="dxa"/>
            <w:tcBorders>
              <w:top w:val="single" w:sz="4" w:space="0" w:color="auto"/>
              <w:left w:val="single" w:sz="4" w:space="0" w:color="auto"/>
              <w:bottom w:val="single" w:sz="4" w:space="0" w:color="auto"/>
              <w:right w:val="single" w:sz="4" w:space="0" w:color="auto"/>
            </w:tcBorders>
          </w:tcPr>
          <w:p w:rsidR="00FB459A" w:rsidRDefault="00FB459A" w:rsidP="00FB459A">
            <w:pPr>
              <w:autoSpaceDE w:val="0"/>
              <w:autoSpaceDN w:val="0"/>
              <w:adjustRightInd w:val="0"/>
              <w:jc w:val="both"/>
              <w:rPr>
                <w:rFonts w:ascii="Arial" w:hAnsi="Arial" w:cs="Arial"/>
                <w:sz w:val="16"/>
                <w:szCs w:val="16"/>
              </w:rPr>
            </w:pPr>
            <w:r>
              <w:rPr>
                <w:rFonts w:ascii="Arial" w:hAnsi="Arial" w:cs="Arial"/>
                <w:sz w:val="16"/>
                <w:szCs w:val="16"/>
              </w:rPr>
              <w:t>статья 63, статья 64 Гражданского кодекса Росси</w:t>
            </w:r>
            <w:r>
              <w:rPr>
                <w:rFonts w:ascii="Arial" w:hAnsi="Arial" w:cs="Arial"/>
                <w:sz w:val="16"/>
                <w:szCs w:val="16"/>
              </w:rPr>
              <w:t>й</w:t>
            </w:r>
            <w:r>
              <w:rPr>
                <w:rFonts w:ascii="Arial" w:hAnsi="Arial" w:cs="Arial"/>
                <w:sz w:val="16"/>
                <w:szCs w:val="16"/>
              </w:rPr>
              <w:t>ской Федерации</w:t>
            </w:r>
          </w:p>
        </w:tc>
      </w:tr>
    </w:tbl>
    <w:p w:rsidR="00FB459A" w:rsidRDefault="00FB459A" w:rsidP="00FB459A">
      <w:pPr>
        <w:autoSpaceDE w:val="0"/>
        <w:autoSpaceDN w:val="0"/>
        <w:adjustRightInd w:val="0"/>
        <w:ind w:firstLine="720"/>
        <w:jc w:val="both"/>
        <w:rPr>
          <w:rFonts w:ascii="Arial" w:hAnsi="Arial" w:cs="Arial"/>
          <w:sz w:val="16"/>
          <w:szCs w:val="16"/>
        </w:rPr>
      </w:pPr>
      <w:r>
        <w:rPr>
          <w:rFonts w:ascii="Arial" w:hAnsi="Arial" w:cs="Arial"/>
          <w:sz w:val="16"/>
          <w:szCs w:val="16"/>
        </w:rPr>
        <w:t xml:space="preserve">                                                                                                                        </w:t>
      </w:r>
    </w:p>
    <w:p w:rsidR="00FB459A" w:rsidRDefault="00FB459A" w:rsidP="00FB459A">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b w:val="0"/>
          <w:sz w:val="16"/>
          <w:szCs w:val="16"/>
        </w:rPr>
        <w:t>и</w:t>
      </w:r>
      <w:r>
        <w:rPr>
          <w:rFonts w:ascii="Arial" w:hAnsi="Arial" w:cs="Arial"/>
          <w:b w:val="0"/>
          <w:sz w:val="16"/>
          <w:szCs w:val="16"/>
        </w:rPr>
        <w:t>пального района в сети «Интернет».</w:t>
      </w:r>
    </w:p>
    <w:p w:rsidR="00FB459A" w:rsidRPr="00FB459A" w:rsidRDefault="00FB459A" w:rsidP="00FB459A">
      <w:pPr>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FB459A" w:rsidRDefault="00FB459A" w:rsidP="005B65EF">
      <w:pPr>
        <w:jc w:val="both"/>
        <w:rPr>
          <w:rFonts w:ascii="Arial" w:hAnsi="Arial" w:cs="Arial"/>
          <w:sz w:val="16"/>
          <w:szCs w:val="16"/>
        </w:rPr>
      </w:pPr>
    </w:p>
    <w:p w:rsidR="00E2312A" w:rsidRDefault="00E2312A" w:rsidP="0046105B">
      <w:pPr>
        <w:jc w:val="center"/>
        <w:rPr>
          <w:rFonts w:ascii="Arial" w:hAnsi="Arial" w:cs="Arial"/>
          <w:sz w:val="16"/>
          <w:szCs w:val="16"/>
        </w:rPr>
      </w:pPr>
    </w:p>
    <w:p w:rsidR="00E2312A" w:rsidRDefault="00E2312A" w:rsidP="0046105B">
      <w:pPr>
        <w:jc w:val="center"/>
        <w:rPr>
          <w:rFonts w:ascii="Arial" w:hAnsi="Arial" w:cs="Arial"/>
          <w:sz w:val="16"/>
          <w:szCs w:val="16"/>
        </w:rPr>
      </w:pPr>
    </w:p>
    <w:p w:rsidR="00E2312A" w:rsidRDefault="00E2312A" w:rsidP="0046105B">
      <w:pPr>
        <w:jc w:val="center"/>
        <w:rPr>
          <w:rFonts w:ascii="Arial" w:hAnsi="Arial" w:cs="Arial"/>
          <w:sz w:val="16"/>
          <w:szCs w:val="16"/>
        </w:rPr>
      </w:pPr>
    </w:p>
    <w:p w:rsidR="00E2312A" w:rsidRDefault="00E2312A" w:rsidP="0046105B">
      <w:pPr>
        <w:jc w:val="center"/>
        <w:rPr>
          <w:rFonts w:ascii="Arial" w:hAnsi="Arial" w:cs="Arial"/>
          <w:sz w:val="16"/>
          <w:szCs w:val="16"/>
        </w:rPr>
      </w:pPr>
    </w:p>
    <w:p w:rsidR="00E2312A" w:rsidRDefault="00E2312A" w:rsidP="0046105B">
      <w:pPr>
        <w:jc w:val="center"/>
        <w:rPr>
          <w:rFonts w:ascii="Arial" w:hAnsi="Arial" w:cs="Arial"/>
          <w:sz w:val="16"/>
          <w:szCs w:val="16"/>
        </w:rPr>
      </w:pPr>
    </w:p>
    <w:p w:rsidR="00E2312A" w:rsidRDefault="00E2312A" w:rsidP="0046105B">
      <w:pPr>
        <w:jc w:val="center"/>
        <w:rPr>
          <w:rFonts w:ascii="Arial" w:hAnsi="Arial" w:cs="Arial"/>
          <w:sz w:val="16"/>
          <w:szCs w:val="16"/>
        </w:rPr>
      </w:pPr>
    </w:p>
    <w:p w:rsidR="00E2312A" w:rsidRDefault="00E2312A" w:rsidP="0046105B">
      <w:pPr>
        <w:jc w:val="center"/>
        <w:rPr>
          <w:rFonts w:ascii="Arial" w:hAnsi="Arial" w:cs="Arial"/>
          <w:sz w:val="16"/>
          <w:szCs w:val="16"/>
        </w:rPr>
      </w:pPr>
    </w:p>
    <w:p w:rsidR="00E2312A" w:rsidRDefault="00E2312A" w:rsidP="0046105B">
      <w:pPr>
        <w:jc w:val="center"/>
        <w:rPr>
          <w:rFonts w:ascii="Arial" w:hAnsi="Arial" w:cs="Arial"/>
          <w:sz w:val="16"/>
          <w:szCs w:val="16"/>
        </w:rPr>
      </w:pPr>
    </w:p>
    <w:p w:rsidR="00E2312A" w:rsidRDefault="00E2312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E2312A" w:rsidRDefault="00E2312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1F143A" w:rsidRDefault="001F143A" w:rsidP="0046105B">
      <w:pPr>
        <w:jc w:val="center"/>
        <w:rPr>
          <w:rFonts w:ascii="Arial" w:hAnsi="Arial" w:cs="Arial"/>
          <w:sz w:val="16"/>
          <w:szCs w:val="16"/>
        </w:rPr>
      </w:pPr>
    </w:p>
    <w:p w:rsidR="00376BE7" w:rsidRDefault="00376BE7" w:rsidP="0046105B">
      <w:pPr>
        <w:jc w:val="center"/>
        <w:rPr>
          <w:rFonts w:ascii="Arial" w:hAnsi="Arial" w:cs="Arial"/>
          <w:sz w:val="16"/>
          <w:szCs w:val="16"/>
        </w:rPr>
      </w:pPr>
    </w:p>
    <w:p w:rsidR="00376BE7" w:rsidRDefault="00376BE7" w:rsidP="0046105B">
      <w:pPr>
        <w:jc w:val="center"/>
        <w:rPr>
          <w:rFonts w:ascii="Arial" w:hAnsi="Arial" w:cs="Arial"/>
          <w:sz w:val="16"/>
          <w:szCs w:val="16"/>
        </w:rPr>
      </w:pPr>
    </w:p>
    <w:p w:rsidR="00376BE7" w:rsidRDefault="00376BE7" w:rsidP="0046105B">
      <w:pPr>
        <w:jc w:val="center"/>
        <w:rPr>
          <w:rFonts w:ascii="Arial" w:hAnsi="Arial" w:cs="Arial"/>
          <w:sz w:val="16"/>
          <w:szCs w:val="16"/>
        </w:rPr>
      </w:pPr>
    </w:p>
    <w:p w:rsidR="00376BE7" w:rsidRDefault="00376BE7" w:rsidP="0046105B">
      <w:pPr>
        <w:jc w:val="center"/>
        <w:rPr>
          <w:rFonts w:ascii="Arial" w:hAnsi="Arial" w:cs="Arial"/>
          <w:sz w:val="16"/>
          <w:szCs w:val="16"/>
        </w:rPr>
      </w:pPr>
    </w:p>
    <w:p w:rsidR="00376BE7" w:rsidRDefault="00376BE7" w:rsidP="0046105B">
      <w:pPr>
        <w:jc w:val="center"/>
        <w:rPr>
          <w:rFonts w:ascii="Arial" w:hAnsi="Arial" w:cs="Arial"/>
          <w:sz w:val="16"/>
          <w:szCs w:val="16"/>
        </w:rPr>
      </w:pPr>
      <w:bookmarkStart w:id="6" w:name="_GoBack"/>
      <w:bookmarkEnd w:id="6"/>
    </w:p>
    <w:p w:rsidR="00831C0D" w:rsidRDefault="00831C0D" w:rsidP="009F29E8">
      <w:pPr>
        <w:rPr>
          <w:rFonts w:ascii="Arial" w:hAnsi="Arial" w:cs="Arial"/>
          <w:sz w:val="16"/>
          <w:szCs w:val="16"/>
        </w:rPr>
      </w:pPr>
    </w:p>
    <w:p w:rsidR="00831C0D" w:rsidRDefault="00831C0D" w:rsidP="0046105B">
      <w:pPr>
        <w:jc w:val="center"/>
        <w:rPr>
          <w:rFonts w:ascii="Arial" w:hAnsi="Arial" w:cs="Arial"/>
          <w:sz w:val="16"/>
          <w:szCs w:val="16"/>
        </w:rPr>
      </w:pPr>
    </w:p>
    <w:p w:rsidR="00E2312A" w:rsidRDefault="00E2312A" w:rsidP="0046105B">
      <w:pPr>
        <w:jc w:val="center"/>
        <w:rPr>
          <w:rFonts w:ascii="Arial" w:hAnsi="Arial" w:cs="Arial"/>
          <w:sz w:val="16"/>
          <w:szCs w:val="16"/>
        </w:rPr>
      </w:pPr>
    </w:p>
    <w:p w:rsidR="00E2312A" w:rsidRDefault="00E2312A"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RPr="006C337A" w:rsidTr="00214DFA">
        <w:tc>
          <w:tcPr>
            <w:tcW w:w="10560" w:type="dxa"/>
            <w:shd w:val="clear" w:color="auto" w:fill="auto"/>
          </w:tcPr>
          <w:p w:rsidR="00E87F79" w:rsidRPr="006C337A" w:rsidRDefault="00E87F79">
            <w:pPr>
              <w:rPr>
                <w:rFonts w:ascii="Arial" w:hAnsi="Arial" w:cs="Arial"/>
                <w:b/>
                <w:sz w:val="16"/>
                <w:szCs w:val="16"/>
              </w:rPr>
            </w:pPr>
          </w:p>
        </w:tc>
        <w:tc>
          <w:tcPr>
            <w:tcW w:w="720" w:type="dxa"/>
            <w:shd w:val="clear" w:color="auto" w:fill="auto"/>
          </w:tcPr>
          <w:p w:rsidR="00E87F79" w:rsidRPr="006C337A" w:rsidRDefault="00E87F79" w:rsidP="006C337A">
            <w:pPr>
              <w:jc w:val="center"/>
              <w:rPr>
                <w:rFonts w:ascii="Arial" w:hAnsi="Arial" w:cs="Arial"/>
                <w:b/>
                <w:sz w:val="16"/>
                <w:szCs w:val="16"/>
              </w:rPr>
            </w:pPr>
          </w:p>
        </w:tc>
      </w:tr>
      <w:tr w:rsidR="00E87F79" w:rsidRPr="006C337A" w:rsidTr="00214DFA">
        <w:tc>
          <w:tcPr>
            <w:tcW w:w="10560" w:type="dxa"/>
            <w:shd w:val="clear" w:color="auto" w:fill="auto"/>
          </w:tcPr>
          <w:p w:rsidR="00E87F79" w:rsidRPr="006C337A" w:rsidRDefault="009F29E8" w:rsidP="009F29E8">
            <w:pPr>
              <w:ind w:firstLine="12"/>
              <w:jc w:val="both"/>
              <w:rPr>
                <w:rFonts w:ascii="Arial" w:hAnsi="Arial" w:cs="Arial"/>
                <w:sz w:val="16"/>
                <w:szCs w:val="16"/>
              </w:rPr>
            </w:pPr>
            <w:r w:rsidRPr="009F29E8">
              <w:rPr>
                <w:rFonts w:ascii="Arial" w:hAnsi="Arial" w:cs="Arial"/>
                <w:sz w:val="16"/>
                <w:szCs w:val="16"/>
              </w:rPr>
              <w:t>Информация о конкурсе</w:t>
            </w:r>
            <w:r>
              <w:rPr>
                <w:rFonts w:ascii="Arial" w:hAnsi="Arial" w:cs="Arial"/>
                <w:sz w:val="16"/>
                <w:szCs w:val="16"/>
              </w:rPr>
              <w:t xml:space="preserve"> </w:t>
            </w:r>
            <w:r w:rsidRPr="009F29E8">
              <w:rPr>
                <w:rFonts w:ascii="Arial" w:hAnsi="Arial" w:cs="Arial"/>
                <w:sz w:val="16"/>
                <w:szCs w:val="16"/>
              </w:rPr>
              <w:t>на замещение вакантной должности муниципальной службы</w:t>
            </w:r>
            <w:r>
              <w:rPr>
                <w:rFonts w:ascii="Arial" w:hAnsi="Arial" w:cs="Arial"/>
                <w:sz w:val="16"/>
                <w:szCs w:val="16"/>
              </w:rPr>
              <w:t xml:space="preserve"> ………………………………………………………………</w:t>
            </w:r>
          </w:p>
        </w:tc>
        <w:tc>
          <w:tcPr>
            <w:tcW w:w="720" w:type="dxa"/>
            <w:shd w:val="clear" w:color="auto" w:fill="auto"/>
          </w:tcPr>
          <w:p w:rsidR="00E87F79" w:rsidRPr="006C337A" w:rsidRDefault="009F29E8" w:rsidP="006C337A">
            <w:pPr>
              <w:jc w:val="center"/>
              <w:rPr>
                <w:rFonts w:ascii="Arial" w:hAnsi="Arial" w:cs="Arial"/>
                <w:sz w:val="16"/>
                <w:szCs w:val="16"/>
              </w:rPr>
            </w:pPr>
            <w:r>
              <w:rPr>
                <w:rFonts w:ascii="Arial" w:hAnsi="Arial" w:cs="Arial"/>
                <w:sz w:val="16"/>
                <w:szCs w:val="16"/>
              </w:rPr>
              <w:t>1-10</w:t>
            </w:r>
          </w:p>
        </w:tc>
      </w:tr>
      <w:tr w:rsidR="00E87F79" w:rsidRPr="006C337A" w:rsidTr="00214DFA">
        <w:tc>
          <w:tcPr>
            <w:tcW w:w="10560" w:type="dxa"/>
            <w:shd w:val="clear" w:color="auto" w:fill="auto"/>
          </w:tcPr>
          <w:p w:rsidR="00E87F79" w:rsidRPr="006C337A" w:rsidRDefault="00E87F79" w:rsidP="006C337A">
            <w:pPr>
              <w:jc w:val="both"/>
              <w:rPr>
                <w:rFonts w:ascii="Arial" w:hAnsi="Arial" w:cs="Arial"/>
                <w:b/>
                <w:sz w:val="16"/>
                <w:szCs w:val="16"/>
              </w:rPr>
            </w:pPr>
          </w:p>
          <w:p w:rsidR="00E87F79" w:rsidRPr="006C337A" w:rsidRDefault="00E87F79" w:rsidP="006C337A">
            <w:pPr>
              <w:jc w:val="both"/>
              <w:rPr>
                <w:rFonts w:ascii="Arial" w:hAnsi="Arial" w:cs="Arial"/>
                <w:b/>
                <w:sz w:val="16"/>
                <w:szCs w:val="16"/>
              </w:rPr>
            </w:pPr>
            <w:r w:rsidRPr="006C337A">
              <w:rPr>
                <w:rFonts w:ascii="Arial" w:hAnsi="Arial" w:cs="Arial"/>
                <w:b/>
                <w:sz w:val="16"/>
                <w:szCs w:val="16"/>
              </w:rPr>
              <w:t>Нормативные документы</w:t>
            </w:r>
          </w:p>
        </w:tc>
        <w:tc>
          <w:tcPr>
            <w:tcW w:w="720" w:type="dxa"/>
            <w:shd w:val="clear" w:color="auto" w:fill="auto"/>
          </w:tcPr>
          <w:p w:rsidR="00E87F79" w:rsidRPr="006C337A" w:rsidRDefault="00E87F79" w:rsidP="006C337A">
            <w:pPr>
              <w:jc w:val="center"/>
              <w:rPr>
                <w:rFonts w:ascii="Arial" w:hAnsi="Arial" w:cs="Arial"/>
                <w:sz w:val="16"/>
                <w:szCs w:val="16"/>
              </w:rPr>
            </w:pPr>
          </w:p>
        </w:tc>
      </w:tr>
      <w:tr w:rsidR="00E87F79" w:rsidRPr="006C337A" w:rsidTr="00214DFA">
        <w:tc>
          <w:tcPr>
            <w:tcW w:w="10560" w:type="dxa"/>
            <w:shd w:val="clear" w:color="auto" w:fill="auto"/>
          </w:tcPr>
          <w:p w:rsidR="00E87F79" w:rsidRPr="006C337A" w:rsidRDefault="00E2312A" w:rsidP="006C337A">
            <w:pPr>
              <w:pStyle w:val="ConsPlusTitle"/>
              <w:widowControl/>
              <w:ind w:right="-46"/>
              <w:jc w:val="both"/>
              <w:rPr>
                <w:rFonts w:ascii="Arial" w:hAnsi="Arial" w:cs="Arial"/>
                <w:b w:val="0"/>
                <w:sz w:val="16"/>
                <w:szCs w:val="16"/>
              </w:rPr>
            </w:pPr>
            <w:r w:rsidRPr="006C337A">
              <w:rPr>
                <w:rFonts w:ascii="Arial" w:hAnsi="Arial" w:cs="Arial"/>
                <w:b w:val="0"/>
                <w:sz w:val="16"/>
                <w:szCs w:val="16"/>
              </w:rPr>
              <w:t>Решение Думы муниципального района от 28.01.2016 №34 «О внесении изменений в решение Думы Валдайского муниципальн</w:t>
            </w:r>
            <w:r w:rsidRPr="006C337A">
              <w:rPr>
                <w:rFonts w:ascii="Arial" w:hAnsi="Arial" w:cs="Arial"/>
                <w:b w:val="0"/>
                <w:sz w:val="16"/>
                <w:szCs w:val="16"/>
              </w:rPr>
              <w:t>о</w:t>
            </w:r>
            <w:r w:rsidRPr="006C337A">
              <w:rPr>
                <w:rFonts w:ascii="Arial" w:hAnsi="Arial" w:cs="Arial"/>
                <w:b w:val="0"/>
                <w:sz w:val="16"/>
                <w:szCs w:val="16"/>
              </w:rPr>
              <w:t>го района 28.12.2015 №26» ……………………………………………………………………………………………………………………………………..</w:t>
            </w:r>
          </w:p>
        </w:tc>
        <w:tc>
          <w:tcPr>
            <w:tcW w:w="720" w:type="dxa"/>
            <w:shd w:val="clear" w:color="auto" w:fill="auto"/>
          </w:tcPr>
          <w:p w:rsidR="00A22EC6" w:rsidRPr="006C337A" w:rsidRDefault="00A22EC6" w:rsidP="006C337A">
            <w:pPr>
              <w:jc w:val="center"/>
              <w:rPr>
                <w:rFonts w:ascii="Arial" w:hAnsi="Arial" w:cs="Arial"/>
                <w:sz w:val="16"/>
                <w:szCs w:val="16"/>
              </w:rPr>
            </w:pPr>
          </w:p>
          <w:p w:rsidR="00E2312A" w:rsidRPr="006C337A" w:rsidRDefault="009F29E8" w:rsidP="006C337A">
            <w:pPr>
              <w:jc w:val="center"/>
              <w:rPr>
                <w:rFonts w:ascii="Arial" w:hAnsi="Arial" w:cs="Arial"/>
                <w:sz w:val="16"/>
                <w:szCs w:val="16"/>
              </w:rPr>
            </w:pPr>
            <w:r>
              <w:rPr>
                <w:rFonts w:ascii="Arial" w:hAnsi="Arial" w:cs="Arial"/>
                <w:sz w:val="16"/>
                <w:szCs w:val="16"/>
              </w:rPr>
              <w:t>10</w:t>
            </w:r>
            <w:r w:rsidR="00E2312A" w:rsidRPr="006C337A">
              <w:rPr>
                <w:rFonts w:ascii="Arial" w:hAnsi="Arial" w:cs="Arial"/>
                <w:sz w:val="16"/>
                <w:szCs w:val="16"/>
              </w:rPr>
              <w:t>-</w:t>
            </w:r>
            <w:r>
              <w:rPr>
                <w:rFonts w:ascii="Arial" w:hAnsi="Arial" w:cs="Arial"/>
                <w:sz w:val="16"/>
                <w:szCs w:val="16"/>
              </w:rPr>
              <w:t>37</w:t>
            </w:r>
          </w:p>
        </w:tc>
      </w:tr>
      <w:tr w:rsidR="00E87F79" w:rsidRPr="006C337A" w:rsidTr="00214DFA">
        <w:tc>
          <w:tcPr>
            <w:tcW w:w="10560" w:type="dxa"/>
            <w:shd w:val="clear" w:color="auto" w:fill="auto"/>
          </w:tcPr>
          <w:p w:rsidR="00E87F79" w:rsidRPr="006C337A" w:rsidRDefault="00E2312A" w:rsidP="006C337A">
            <w:pPr>
              <w:pStyle w:val="1"/>
              <w:shd w:val="clear" w:color="auto" w:fill="FFFFFF"/>
              <w:jc w:val="both"/>
              <w:rPr>
                <w:rFonts w:ascii="Arial" w:hAnsi="Arial" w:cs="Arial"/>
                <w:b w:val="0"/>
                <w:color w:val="000000"/>
                <w:sz w:val="16"/>
                <w:szCs w:val="16"/>
              </w:rPr>
            </w:pPr>
            <w:r w:rsidRPr="006C337A">
              <w:rPr>
                <w:rFonts w:ascii="Arial" w:hAnsi="Arial" w:cs="Arial"/>
                <w:b w:val="0"/>
                <w:sz w:val="16"/>
                <w:szCs w:val="16"/>
              </w:rPr>
              <w:t>Решение Думы муниципального района от 28.01.2016 №35 «Об утверждении Порядка представления проектов муниципальных прав</w:t>
            </w:r>
            <w:r w:rsidRPr="006C337A">
              <w:rPr>
                <w:rFonts w:ascii="Arial" w:hAnsi="Arial" w:cs="Arial"/>
                <w:b w:val="0"/>
                <w:sz w:val="16"/>
                <w:szCs w:val="16"/>
              </w:rPr>
              <w:t>о</w:t>
            </w:r>
            <w:r w:rsidRPr="006C337A">
              <w:rPr>
                <w:rFonts w:ascii="Arial" w:hAnsi="Arial" w:cs="Arial"/>
                <w:b w:val="0"/>
                <w:sz w:val="16"/>
                <w:szCs w:val="16"/>
              </w:rPr>
              <w:t>вых актов в Думу Валдайского  муниципального района» ………………………………………………………………………………………………….</w:t>
            </w:r>
          </w:p>
        </w:tc>
        <w:tc>
          <w:tcPr>
            <w:tcW w:w="720" w:type="dxa"/>
            <w:shd w:val="clear" w:color="auto" w:fill="auto"/>
          </w:tcPr>
          <w:p w:rsidR="00097DF5" w:rsidRDefault="00097DF5" w:rsidP="006C337A">
            <w:pPr>
              <w:jc w:val="center"/>
              <w:rPr>
                <w:rFonts w:ascii="Arial" w:hAnsi="Arial" w:cs="Arial"/>
                <w:sz w:val="16"/>
                <w:szCs w:val="16"/>
              </w:rPr>
            </w:pPr>
          </w:p>
          <w:p w:rsidR="00CA7CD1" w:rsidRPr="006C337A" w:rsidRDefault="009F29E8" w:rsidP="006C337A">
            <w:pPr>
              <w:jc w:val="center"/>
              <w:rPr>
                <w:rFonts w:ascii="Arial" w:hAnsi="Arial" w:cs="Arial"/>
                <w:sz w:val="16"/>
                <w:szCs w:val="16"/>
              </w:rPr>
            </w:pPr>
            <w:r>
              <w:rPr>
                <w:rFonts w:ascii="Arial" w:hAnsi="Arial" w:cs="Arial"/>
                <w:sz w:val="16"/>
                <w:szCs w:val="16"/>
              </w:rPr>
              <w:t>37-3</w:t>
            </w:r>
            <w:r w:rsidR="00CA7CD1">
              <w:rPr>
                <w:rFonts w:ascii="Arial" w:hAnsi="Arial" w:cs="Arial"/>
                <w:sz w:val="16"/>
                <w:szCs w:val="16"/>
              </w:rPr>
              <w:t>8</w:t>
            </w:r>
          </w:p>
        </w:tc>
      </w:tr>
      <w:tr w:rsidR="00E87F79" w:rsidRPr="006C337A" w:rsidTr="00214DFA">
        <w:tc>
          <w:tcPr>
            <w:tcW w:w="10560" w:type="dxa"/>
            <w:shd w:val="clear" w:color="auto" w:fill="auto"/>
          </w:tcPr>
          <w:p w:rsidR="00E87F79" w:rsidRPr="006C337A" w:rsidRDefault="00FB459A" w:rsidP="00FB459A">
            <w:pPr>
              <w:ind w:right="6"/>
              <w:jc w:val="both"/>
              <w:rPr>
                <w:rFonts w:ascii="Arial" w:hAnsi="Arial" w:cs="Arial"/>
                <w:sz w:val="16"/>
                <w:szCs w:val="16"/>
              </w:rPr>
            </w:pPr>
            <w:r>
              <w:rPr>
                <w:rFonts w:ascii="Arial" w:hAnsi="Arial" w:cs="Arial"/>
                <w:sz w:val="16"/>
                <w:szCs w:val="16"/>
              </w:rPr>
              <w:t>Постановление Администрации муниципального района от 03.02.2016 №147 «</w:t>
            </w:r>
            <w:r w:rsidRPr="00FB459A">
              <w:rPr>
                <w:rFonts w:ascii="Arial" w:hAnsi="Arial" w:cs="Arial"/>
                <w:sz w:val="16"/>
                <w:szCs w:val="16"/>
              </w:rPr>
              <w:t>О внесении изменений в муниципальную программу «Ко</w:t>
            </w:r>
            <w:r w:rsidRPr="00FB459A">
              <w:rPr>
                <w:rFonts w:ascii="Arial" w:hAnsi="Arial" w:cs="Arial"/>
                <w:sz w:val="16"/>
                <w:szCs w:val="16"/>
              </w:rPr>
              <w:t>м</w:t>
            </w:r>
            <w:r w:rsidRPr="00FB459A">
              <w:rPr>
                <w:rFonts w:ascii="Arial" w:hAnsi="Arial" w:cs="Arial"/>
                <w:sz w:val="16"/>
                <w:szCs w:val="16"/>
              </w:rPr>
              <w:t>плексные меры противодействия наркомании и зависимости от других психоактивных веществ в Валдайском муниципальном районе на 2016  год»</w:t>
            </w:r>
            <w:r>
              <w:rPr>
                <w:rFonts w:ascii="Arial" w:hAnsi="Arial" w:cs="Arial"/>
                <w:sz w:val="16"/>
                <w:szCs w:val="16"/>
              </w:rPr>
              <w:t xml:space="preserve"> ……………………………………………………………………………………………………………………………………………………………</w:t>
            </w:r>
          </w:p>
        </w:tc>
        <w:tc>
          <w:tcPr>
            <w:tcW w:w="720" w:type="dxa"/>
            <w:shd w:val="clear" w:color="auto" w:fill="auto"/>
          </w:tcPr>
          <w:p w:rsidR="001461CF" w:rsidRDefault="001461CF" w:rsidP="006C337A">
            <w:pPr>
              <w:jc w:val="center"/>
              <w:rPr>
                <w:rFonts w:ascii="Arial" w:hAnsi="Arial" w:cs="Arial"/>
                <w:sz w:val="16"/>
                <w:szCs w:val="16"/>
              </w:rPr>
            </w:pPr>
          </w:p>
          <w:p w:rsidR="00FB459A" w:rsidRDefault="00FB459A" w:rsidP="006C337A">
            <w:pPr>
              <w:jc w:val="center"/>
              <w:rPr>
                <w:rFonts w:ascii="Arial" w:hAnsi="Arial" w:cs="Arial"/>
                <w:sz w:val="16"/>
                <w:szCs w:val="16"/>
              </w:rPr>
            </w:pPr>
          </w:p>
          <w:p w:rsidR="00FB459A" w:rsidRPr="006C337A" w:rsidRDefault="00FB459A" w:rsidP="006C337A">
            <w:pPr>
              <w:jc w:val="center"/>
              <w:rPr>
                <w:rFonts w:ascii="Arial" w:hAnsi="Arial" w:cs="Arial"/>
                <w:sz w:val="16"/>
                <w:szCs w:val="16"/>
              </w:rPr>
            </w:pPr>
            <w:r>
              <w:rPr>
                <w:rFonts w:ascii="Arial" w:hAnsi="Arial" w:cs="Arial"/>
                <w:sz w:val="16"/>
                <w:szCs w:val="16"/>
              </w:rPr>
              <w:t>38</w:t>
            </w:r>
          </w:p>
        </w:tc>
      </w:tr>
      <w:tr w:rsidR="00E87F79" w:rsidRPr="006C337A" w:rsidTr="00214DFA">
        <w:tc>
          <w:tcPr>
            <w:tcW w:w="10560" w:type="dxa"/>
            <w:shd w:val="clear" w:color="auto" w:fill="auto"/>
          </w:tcPr>
          <w:p w:rsidR="00E87F79" w:rsidRPr="00FB459A" w:rsidRDefault="00FB459A" w:rsidP="00FB459A">
            <w:pPr>
              <w:pStyle w:val="ConsPlusTitle"/>
              <w:widowControl/>
              <w:ind w:right="-46"/>
              <w:jc w:val="both"/>
              <w:rPr>
                <w:rFonts w:ascii="Arial" w:hAnsi="Arial" w:cs="Arial"/>
                <w:b w:val="0"/>
                <w:sz w:val="16"/>
                <w:szCs w:val="16"/>
              </w:rPr>
            </w:pPr>
            <w:r w:rsidRPr="00FB459A">
              <w:rPr>
                <w:rFonts w:ascii="Arial" w:hAnsi="Arial" w:cs="Arial"/>
                <w:b w:val="0"/>
                <w:sz w:val="16"/>
                <w:szCs w:val="16"/>
              </w:rPr>
              <w:t>Постановление Администрации муниципального района от 03.02.2016 №154 «О внесении изменений в постановление Администрации Валдайского муниципального района от 20.08.2014 № 1637</w:t>
            </w:r>
            <w:r>
              <w:rPr>
                <w:rFonts w:ascii="Arial" w:hAnsi="Arial" w:cs="Arial"/>
                <w:b w:val="0"/>
                <w:sz w:val="16"/>
                <w:szCs w:val="16"/>
              </w:rPr>
              <w:t>» ……………………………………………………………………………………………..</w:t>
            </w:r>
          </w:p>
        </w:tc>
        <w:tc>
          <w:tcPr>
            <w:tcW w:w="720" w:type="dxa"/>
            <w:shd w:val="clear" w:color="auto" w:fill="auto"/>
          </w:tcPr>
          <w:p w:rsidR="0051053E" w:rsidRDefault="0051053E" w:rsidP="006C337A">
            <w:pPr>
              <w:jc w:val="center"/>
              <w:rPr>
                <w:rFonts w:ascii="Arial" w:hAnsi="Arial" w:cs="Arial"/>
                <w:sz w:val="16"/>
                <w:szCs w:val="16"/>
              </w:rPr>
            </w:pPr>
          </w:p>
          <w:p w:rsidR="00FB459A" w:rsidRPr="006C337A" w:rsidRDefault="00FB459A" w:rsidP="006C337A">
            <w:pPr>
              <w:jc w:val="center"/>
              <w:rPr>
                <w:rFonts w:ascii="Arial" w:hAnsi="Arial" w:cs="Arial"/>
                <w:sz w:val="16"/>
                <w:szCs w:val="16"/>
              </w:rPr>
            </w:pPr>
            <w:r>
              <w:rPr>
                <w:rFonts w:ascii="Arial" w:hAnsi="Arial" w:cs="Arial"/>
                <w:sz w:val="16"/>
                <w:szCs w:val="16"/>
              </w:rPr>
              <w:t>38</w:t>
            </w:r>
          </w:p>
        </w:tc>
      </w:tr>
      <w:tr w:rsidR="00097DF5" w:rsidRPr="006C337A" w:rsidTr="00214DFA">
        <w:tc>
          <w:tcPr>
            <w:tcW w:w="10560" w:type="dxa"/>
            <w:shd w:val="clear" w:color="auto" w:fill="auto"/>
          </w:tcPr>
          <w:p w:rsidR="00097DF5" w:rsidRPr="006C337A" w:rsidRDefault="00097DF5" w:rsidP="006C337A">
            <w:pPr>
              <w:jc w:val="both"/>
              <w:rPr>
                <w:rFonts w:ascii="Arial" w:hAnsi="Arial" w:cs="Arial"/>
                <w:sz w:val="16"/>
                <w:szCs w:val="16"/>
              </w:rPr>
            </w:pPr>
          </w:p>
        </w:tc>
        <w:tc>
          <w:tcPr>
            <w:tcW w:w="720" w:type="dxa"/>
            <w:shd w:val="clear" w:color="auto" w:fill="auto"/>
          </w:tcPr>
          <w:p w:rsidR="00792184" w:rsidRPr="006C337A" w:rsidRDefault="00792184" w:rsidP="006C337A">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Default="00236F9C"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FB459A" w:rsidRDefault="00FB459A" w:rsidP="0046105B">
      <w:pPr>
        <w:jc w:val="center"/>
        <w:rPr>
          <w:rFonts w:ascii="Arial" w:hAnsi="Arial" w:cs="Arial"/>
          <w:sz w:val="16"/>
          <w:szCs w:val="16"/>
        </w:rPr>
      </w:pPr>
    </w:p>
    <w:p w:rsidR="00E50B7D" w:rsidRDefault="00E50B7D" w:rsidP="0046105B">
      <w:pPr>
        <w:jc w:val="center"/>
        <w:rPr>
          <w:rFonts w:ascii="Arial" w:hAnsi="Arial" w:cs="Arial"/>
          <w:sz w:val="16"/>
          <w:szCs w:val="16"/>
        </w:rPr>
      </w:pPr>
    </w:p>
    <w:p w:rsidR="00E50B7D" w:rsidRDefault="00E50B7D" w:rsidP="0046105B">
      <w:pPr>
        <w:jc w:val="center"/>
        <w:rPr>
          <w:rFonts w:ascii="Arial" w:hAnsi="Arial" w:cs="Arial"/>
          <w:sz w:val="16"/>
          <w:szCs w:val="16"/>
        </w:rPr>
      </w:pPr>
    </w:p>
    <w:p w:rsidR="00E50B7D" w:rsidRDefault="00E50B7D" w:rsidP="0046105B">
      <w:pPr>
        <w:jc w:val="center"/>
        <w:rPr>
          <w:rFonts w:ascii="Arial" w:hAnsi="Arial" w:cs="Arial"/>
          <w:sz w:val="16"/>
          <w:szCs w:val="16"/>
        </w:rPr>
      </w:pPr>
    </w:p>
    <w:p w:rsidR="00E50B7D" w:rsidRDefault="00E50B7D" w:rsidP="0046105B">
      <w:pPr>
        <w:jc w:val="center"/>
        <w:rPr>
          <w:rFonts w:ascii="Arial" w:hAnsi="Arial" w:cs="Arial"/>
          <w:sz w:val="16"/>
          <w:szCs w:val="16"/>
        </w:rPr>
      </w:pPr>
    </w:p>
    <w:p w:rsidR="00E50B7D" w:rsidRDefault="00E50B7D" w:rsidP="0046105B">
      <w:pPr>
        <w:jc w:val="center"/>
        <w:rPr>
          <w:rFonts w:ascii="Arial" w:hAnsi="Arial" w:cs="Arial"/>
          <w:sz w:val="16"/>
          <w:szCs w:val="16"/>
        </w:rPr>
      </w:pPr>
    </w:p>
    <w:p w:rsidR="00E50B7D" w:rsidRDefault="00E50B7D" w:rsidP="0046105B">
      <w:pPr>
        <w:jc w:val="center"/>
        <w:rPr>
          <w:rFonts w:ascii="Arial" w:hAnsi="Arial" w:cs="Arial"/>
          <w:sz w:val="16"/>
          <w:szCs w:val="16"/>
        </w:rPr>
      </w:pPr>
    </w:p>
    <w:p w:rsidR="00E50B7D" w:rsidRDefault="00E50B7D" w:rsidP="0046105B">
      <w:pPr>
        <w:jc w:val="center"/>
        <w:rPr>
          <w:rFonts w:ascii="Arial" w:hAnsi="Arial" w:cs="Arial"/>
          <w:sz w:val="16"/>
          <w:szCs w:val="16"/>
        </w:rPr>
      </w:pPr>
    </w:p>
    <w:p w:rsidR="00E50B7D" w:rsidRPr="004262BD" w:rsidRDefault="00E50B7D"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E2612">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10</w:t>
      </w:r>
      <w:r w:rsidR="006E2612">
        <w:rPr>
          <w:rFonts w:ascii="Arial" w:hAnsi="Arial" w:cs="Arial"/>
          <w:sz w:val="12"/>
          <w:szCs w:val="12"/>
        </w:rPr>
        <w:t>1</w:t>
      </w:r>
      <w:r w:rsidRPr="006F48AD">
        <w:rPr>
          <w:rFonts w:ascii="Arial" w:hAnsi="Arial" w:cs="Arial"/>
          <w:sz w:val="12"/>
          <w:szCs w:val="12"/>
        </w:rPr>
        <w:t xml:space="preserve">) от </w:t>
      </w:r>
      <w:r w:rsidR="006E2612">
        <w:rPr>
          <w:rFonts w:ascii="Arial" w:hAnsi="Arial" w:cs="Arial"/>
          <w:sz w:val="12"/>
          <w:szCs w:val="12"/>
        </w:rPr>
        <w:t>05</w:t>
      </w:r>
      <w:r w:rsidRPr="006F48AD">
        <w:rPr>
          <w:rFonts w:ascii="Arial" w:hAnsi="Arial" w:cs="Arial"/>
          <w:sz w:val="12"/>
          <w:szCs w:val="12"/>
        </w:rPr>
        <w:t>.</w:t>
      </w:r>
      <w:r w:rsidR="00266862">
        <w:rPr>
          <w:rFonts w:ascii="Arial" w:hAnsi="Arial" w:cs="Arial"/>
          <w:sz w:val="12"/>
          <w:szCs w:val="12"/>
        </w:rPr>
        <w:t>0</w:t>
      </w:r>
      <w:r w:rsidR="006E2612">
        <w:rPr>
          <w:rFonts w:ascii="Arial" w:hAnsi="Arial" w:cs="Arial"/>
          <w:sz w:val="12"/>
          <w:szCs w:val="12"/>
        </w:rPr>
        <w:t>2</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B26A24">
        <w:rPr>
          <w:rFonts w:ascii="Arial" w:hAnsi="Arial" w:cs="Arial"/>
          <w:sz w:val="12"/>
          <w:szCs w:val="12"/>
        </w:rPr>
        <w:t>7</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F29E8">
        <w:rPr>
          <w:rFonts w:ascii="Arial" w:hAnsi="Arial" w:cs="Arial"/>
          <w:sz w:val="12"/>
          <w:szCs w:val="12"/>
        </w:rPr>
        <w:t>38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1F143A">
      <w:headerReference w:type="even" r:id="rId18"/>
      <w:headerReference w:type="default" r:id="rId19"/>
      <w:footnotePr>
        <w:pos w:val="beneathText"/>
      </w:footnotePr>
      <w:pgSz w:w="11906" w:h="16838" w:code="9"/>
      <w:pgMar w:top="0" w:right="140" w:bottom="180" w:left="142"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C4" w:rsidRDefault="00E310C4">
      <w:r>
        <w:separator/>
      </w:r>
    </w:p>
  </w:endnote>
  <w:endnote w:type="continuationSeparator" w:id="0">
    <w:p w:rsidR="00E310C4" w:rsidRDefault="00E3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C4" w:rsidRDefault="00E310C4">
      <w:r>
        <w:separator/>
      </w:r>
    </w:p>
  </w:footnote>
  <w:footnote w:type="continuationSeparator" w:id="0">
    <w:p w:rsidR="00E310C4" w:rsidRDefault="00E310C4">
      <w:r>
        <w:continuationSeparator/>
      </w:r>
    </w:p>
  </w:footnote>
  <w:footnote w:id="1">
    <w:p w:rsidR="00214DFA" w:rsidRPr="008A1A49" w:rsidRDefault="00214DFA" w:rsidP="008A1A49">
      <w:pPr>
        <w:pStyle w:val="af7"/>
        <w:ind w:firstLine="567"/>
        <w:rPr>
          <w:rFonts w:ascii="Arial" w:hAnsi="Arial" w:cs="Arial"/>
          <w:sz w:val="16"/>
          <w:szCs w:val="16"/>
        </w:rPr>
      </w:pPr>
      <w:r w:rsidRPr="008A1A49">
        <w:rPr>
          <w:rStyle w:val="affff3"/>
          <w:rFonts w:ascii="Arial" w:hAnsi="Arial" w:cs="Arial"/>
          <w:sz w:val="16"/>
          <w:szCs w:val="16"/>
        </w:rPr>
        <w:t>*</w:t>
      </w:r>
      <w:r w:rsidRPr="008A1A49">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FA" w:rsidRPr="00E65CCB" w:rsidRDefault="00214DFA">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76BE7">
      <w:rPr>
        <w:noProof/>
        <w:sz w:val="12"/>
        <w:szCs w:val="12"/>
      </w:rPr>
      <w:t>38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FA" w:rsidRPr="008F785E" w:rsidRDefault="00214DFA"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76BE7">
      <w:rPr>
        <w:noProof/>
        <w:sz w:val="12"/>
        <w:szCs w:val="12"/>
      </w:rPr>
      <w:t>39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5890C5A"/>
    <w:multiLevelType w:val="multilevel"/>
    <w:tmpl w:val="200CBC8A"/>
    <w:lvl w:ilvl="0">
      <w:start w:val="1"/>
      <w:numFmt w:val="decimal"/>
      <w:lvlText w:val="%1."/>
      <w:lvlJc w:val="left"/>
      <w:pPr>
        <w:ind w:left="450" w:hanging="450"/>
      </w:pPr>
    </w:lvl>
    <w:lvl w:ilvl="1">
      <w:start w:val="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B8D2B69"/>
    <w:multiLevelType w:val="multilevel"/>
    <w:tmpl w:val="2A2E7C14"/>
    <w:lvl w:ilvl="0">
      <w:start w:val="3"/>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EA00968"/>
    <w:multiLevelType w:val="multilevel"/>
    <w:tmpl w:val="65CA8DBC"/>
    <w:lvl w:ilvl="0">
      <w:start w:val="3"/>
      <w:numFmt w:val="decimal"/>
      <w:lvlText w:val="%1."/>
      <w:lvlJc w:val="left"/>
      <w:pPr>
        <w:ind w:left="720" w:hanging="360"/>
      </w:pPr>
    </w:lvl>
    <w:lvl w:ilvl="1">
      <w:start w:val="16"/>
      <w:numFmt w:val="decimal"/>
      <w:isLgl/>
      <w:lvlText w:val="%1.%2."/>
      <w:lvlJc w:val="left"/>
      <w:pPr>
        <w:ind w:left="1622" w:hanging="720"/>
      </w:pPr>
    </w:lvl>
    <w:lvl w:ilvl="2">
      <w:start w:val="1"/>
      <w:numFmt w:val="decimal"/>
      <w:isLgl/>
      <w:lvlText w:val="%1.%2.%3."/>
      <w:lvlJc w:val="left"/>
      <w:pPr>
        <w:ind w:left="2164" w:hanging="720"/>
      </w:pPr>
    </w:lvl>
    <w:lvl w:ilvl="3">
      <w:start w:val="1"/>
      <w:numFmt w:val="decimal"/>
      <w:isLgl/>
      <w:lvlText w:val="%1.%2.%3.%4."/>
      <w:lvlJc w:val="left"/>
      <w:pPr>
        <w:ind w:left="3066" w:hanging="1080"/>
      </w:pPr>
    </w:lvl>
    <w:lvl w:ilvl="4">
      <w:start w:val="1"/>
      <w:numFmt w:val="decimal"/>
      <w:isLgl/>
      <w:lvlText w:val="%1.%2.%3.%4.%5."/>
      <w:lvlJc w:val="left"/>
      <w:pPr>
        <w:ind w:left="3608" w:hanging="1080"/>
      </w:pPr>
    </w:lvl>
    <w:lvl w:ilvl="5">
      <w:start w:val="1"/>
      <w:numFmt w:val="decimal"/>
      <w:isLgl/>
      <w:lvlText w:val="%1.%2.%3.%4.%5.%6."/>
      <w:lvlJc w:val="left"/>
      <w:pPr>
        <w:ind w:left="4510" w:hanging="1440"/>
      </w:pPr>
    </w:lvl>
    <w:lvl w:ilvl="6">
      <w:start w:val="1"/>
      <w:numFmt w:val="decimal"/>
      <w:isLgl/>
      <w:lvlText w:val="%1.%2.%3.%4.%5.%6.%7."/>
      <w:lvlJc w:val="left"/>
      <w:pPr>
        <w:ind w:left="5412" w:hanging="1800"/>
      </w:pPr>
    </w:lvl>
    <w:lvl w:ilvl="7">
      <w:start w:val="1"/>
      <w:numFmt w:val="decimal"/>
      <w:isLgl/>
      <w:lvlText w:val="%1.%2.%3.%4.%5.%6.%7.%8."/>
      <w:lvlJc w:val="left"/>
      <w:pPr>
        <w:ind w:left="5954" w:hanging="1800"/>
      </w:pPr>
    </w:lvl>
    <w:lvl w:ilvl="8">
      <w:start w:val="1"/>
      <w:numFmt w:val="decimal"/>
      <w:isLgl/>
      <w:lvlText w:val="%1.%2.%3.%4.%5.%6.%7.%8.%9."/>
      <w:lvlJc w:val="left"/>
      <w:pPr>
        <w:ind w:left="6856" w:hanging="2160"/>
      </w:pPr>
    </w:lvl>
  </w:abstractNum>
  <w:abstractNum w:abstractNumId="11">
    <w:nsid w:val="4EB0056B"/>
    <w:multiLevelType w:val="hybridMultilevel"/>
    <w:tmpl w:val="EA542DCE"/>
    <w:lvl w:ilvl="0" w:tplc="0DD02B42">
      <w:start w:val="6"/>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F4A0F23"/>
    <w:multiLevelType w:val="hybridMultilevel"/>
    <w:tmpl w:val="DBF28A5E"/>
    <w:lvl w:ilvl="0" w:tplc="90D4A5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5">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DE4E54"/>
    <w:multiLevelType w:val="hybridMultilevel"/>
    <w:tmpl w:val="79923A3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5B28D2"/>
    <w:multiLevelType w:val="multilevel"/>
    <w:tmpl w:val="34A865F6"/>
    <w:lvl w:ilvl="0">
      <w:start w:val="3"/>
      <w:numFmt w:val="decimal"/>
      <w:lvlText w:val="%1."/>
      <w:lvlJc w:val="left"/>
      <w:pPr>
        <w:ind w:left="675" w:hanging="675"/>
      </w:pPr>
    </w:lvl>
    <w:lvl w:ilvl="1">
      <w:start w:val="2"/>
      <w:numFmt w:val="decimal"/>
      <w:lvlText w:val="%1.%2."/>
      <w:lvlJc w:val="left"/>
      <w:pPr>
        <w:ind w:left="1074" w:hanging="720"/>
      </w:pPr>
    </w:lvl>
    <w:lvl w:ilvl="2">
      <w:start w:val="9"/>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0"/>
  </w:num>
  <w:num w:numId="2">
    <w:abstractNumId w:val="16"/>
  </w:num>
  <w:num w:numId="3">
    <w:abstractNumId w:val="6"/>
  </w:num>
  <w:num w:numId="4">
    <w:abstractNumId w:val="8"/>
  </w:num>
  <w:num w:numId="5">
    <w:abstractNumId w:val="17"/>
  </w:num>
  <w:num w:numId="6">
    <w:abstractNumId w:val="19"/>
  </w:num>
  <w:num w:numId="7">
    <w:abstractNumId w:val="5"/>
  </w:num>
  <w:num w:numId="8">
    <w:abstractNumId w:val="13"/>
  </w:num>
  <w:num w:numId="9">
    <w:abstractNumId w:val="3"/>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5301"/>
    <w:rsid w:val="000B06D2"/>
    <w:rsid w:val="000B187D"/>
    <w:rsid w:val="000B3B4C"/>
    <w:rsid w:val="000B3EAA"/>
    <w:rsid w:val="000B5282"/>
    <w:rsid w:val="000B7AEC"/>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0F79C8"/>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47A"/>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E7D45"/>
    <w:rsid w:val="001F143A"/>
    <w:rsid w:val="001F6687"/>
    <w:rsid w:val="0020261F"/>
    <w:rsid w:val="00210D01"/>
    <w:rsid w:val="0021491D"/>
    <w:rsid w:val="00214DFA"/>
    <w:rsid w:val="00217BD9"/>
    <w:rsid w:val="00221ADC"/>
    <w:rsid w:val="002239C4"/>
    <w:rsid w:val="00224D67"/>
    <w:rsid w:val="00232E87"/>
    <w:rsid w:val="00234AF5"/>
    <w:rsid w:val="002360B8"/>
    <w:rsid w:val="002363B0"/>
    <w:rsid w:val="00236F9C"/>
    <w:rsid w:val="0023759A"/>
    <w:rsid w:val="00242641"/>
    <w:rsid w:val="00251DF6"/>
    <w:rsid w:val="002533A5"/>
    <w:rsid w:val="0025627B"/>
    <w:rsid w:val="00257B94"/>
    <w:rsid w:val="00260140"/>
    <w:rsid w:val="002602A7"/>
    <w:rsid w:val="00262036"/>
    <w:rsid w:val="0026223D"/>
    <w:rsid w:val="00266862"/>
    <w:rsid w:val="002717AE"/>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BE7"/>
    <w:rsid w:val="00376E7A"/>
    <w:rsid w:val="003823CC"/>
    <w:rsid w:val="00382565"/>
    <w:rsid w:val="0038476E"/>
    <w:rsid w:val="003873D8"/>
    <w:rsid w:val="00395CE3"/>
    <w:rsid w:val="003A4A11"/>
    <w:rsid w:val="003A5B82"/>
    <w:rsid w:val="003A63C5"/>
    <w:rsid w:val="003B0BFD"/>
    <w:rsid w:val="003B1C76"/>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0BB8"/>
    <w:rsid w:val="004A7F75"/>
    <w:rsid w:val="004B028F"/>
    <w:rsid w:val="004B09E1"/>
    <w:rsid w:val="004B2743"/>
    <w:rsid w:val="004B2781"/>
    <w:rsid w:val="004B38A8"/>
    <w:rsid w:val="004B772F"/>
    <w:rsid w:val="004B7B5E"/>
    <w:rsid w:val="004B7C9C"/>
    <w:rsid w:val="004C7BBE"/>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47A4"/>
    <w:rsid w:val="005262F1"/>
    <w:rsid w:val="00530F07"/>
    <w:rsid w:val="005335B8"/>
    <w:rsid w:val="005357A1"/>
    <w:rsid w:val="00535AA3"/>
    <w:rsid w:val="00537FFA"/>
    <w:rsid w:val="00541756"/>
    <w:rsid w:val="00550439"/>
    <w:rsid w:val="00551893"/>
    <w:rsid w:val="005557F3"/>
    <w:rsid w:val="00562AE0"/>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1C2"/>
    <w:rsid w:val="005A34FA"/>
    <w:rsid w:val="005A440D"/>
    <w:rsid w:val="005B11AB"/>
    <w:rsid w:val="005B3600"/>
    <w:rsid w:val="005B61BD"/>
    <w:rsid w:val="005B65EF"/>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062B"/>
    <w:rsid w:val="00611702"/>
    <w:rsid w:val="00611A88"/>
    <w:rsid w:val="006161C8"/>
    <w:rsid w:val="00616F5B"/>
    <w:rsid w:val="006204B2"/>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495"/>
    <w:rsid w:val="006756F0"/>
    <w:rsid w:val="00676B48"/>
    <w:rsid w:val="00683AA5"/>
    <w:rsid w:val="0068683B"/>
    <w:rsid w:val="006949A1"/>
    <w:rsid w:val="006952BA"/>
    <w:rsid w:val="006A107D"/>
    <w:rsid w:val="006A3A2C"/>
    <w:rsid w:val="006A5513"/>
    <w:rsid w:val="006B2596"/>
    <w:rsid w:val="006B2D02"/>
    <w:rsid w:val="006B330E"/>
    <w:rsid w:val="006C0497"/>
    <w:rsid w:val="006C1371"/>
    <w:rsid w:val="006C337A"/>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2FA0"/>
    <w:rsid w:val="007E4D40"/>
    <w:rsid w:val="0080381E"/>
    <w:rsid w:val="00804725"/>
    <w:rsid w:val="00806BAF"/>
    <w:rsid w:val="008075F1"/>
    <w:rsid w:val="00807A3B"/>
    <w:rsid w:val="008102E5"/>
    <w:rsid w:val="008161EB"/>
    <w:rsid w:val="00816FB0"/>
    <w:rsid w:val="00817047"/>
    <w:rsid w:val="00825DB7"/>
    <w:rsid w:val="008262B3"/>
    <w:rsid w:val="00827675"/>
    <w:rsid w:val="00831C0D"/>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1A49"/>
    <w:rsid w:val="008A2BA7"/>
    <w:rsid w:val="008A562A"/>
    <w:rsid w:val="008A7E00"/>
    <w:rsid w:val="008B0344"/>
    <w:rsid w:val="008B0E4C"/>
    <w:rsid w:val="008B0FC3"/>
    <w:rsid w:val="008B6C98"/>
    <w:rsid w:val="008B7ED7"/>
    <w:rsid w:val="008C08F1"/>
    <w:rsid w:val="008C091A"/>
    <w:rsid w:val="008D031D"/>
    <w:rsid w:val="008D3AA7"/>
    <w:rsid w:val="008D3E99"/>
    <w:rsid w:val="008D45AE"/>
    <w:rsid w:val="008E0708"/>
    <w:rsid w:val="008E22E1"/>
    <w:rsid w:val="008F05A6"/>
    <w:rsid w:val="008F1196"/>
    <w:rsid w:val="008F244F"/>
    <w:rsid w:val="008F3517"/>
    <w:rsid w:val="008F37D9"/>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015"/>
    <w:rsid w:val="00995F92"/>
    <w:rsid w:val="00997735"/>
    <w:rsid w:val="009A0630"/>
    <w:rsid w:val="009A1DC2"/>
    <w:rsid w:val="009A2656"/>
    <w:rsid w:val="009A7A21"/>
    <w:rsid w:val="009B1C9E"/>
    <w:rsid w:val="009B40EC"/>
    <w:rsid w:val="009B5E1B"/>
    <w:rsid w:val="009B6721"/>
    <w:rsid w:val="009C04E4"/>
    <w:rsid w:val="009C091D"/>
    <w:rsid w:val="009C0AE1"/>
    <w:rsid w:val="009C4A10"/>
    <w:rsid w:val="009C6EED"/>
    <w:rsid w:val="009C6FBE"/>
    <w:rsid w:val="009D0F75"/>
    <w:rsid w:val="009D2C47"/>
    <w:rsid w:val="009D6D4C"/>
    <w:rsid w:val="009E053F"/>
    <w:rsid w:val="009E1A01"/>
    <w:rsid w:val="009E394C"/>
    <w:rsid w:val="009E4EDB"/>
    <w:rsid w:val="009E5199"/>
    <w:rsid w:val="009E5466"/>
    <w:rsid w:val="009F29E8"/>
    <w:rsid w:val="009F442E"/>
    <w:rsid w:val="009F544A"/>
    <w:rsid w:val="009F790E"/>
    <w:rsid w:val="00A03468"/>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3E42"/>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24A0"/>
    <w:rsid w:val="00B333A7"/>
    <w:rsid w:val="00B33F81"/>
    <w:rsid w:val="00B342FF"/>
    <w:rsid w:val="00B349F4"/>
    <w:rsid w:val="00B36EB6"/>
    <w:rsid w:val="00B36FE9"/>
    <w:rsid w:val="00B41EC0"/>
    <w:rsid w:val="00B431D9"/>
    <w:rsid w:val="00B45F85"/>
    <w:rsid w:val="00B50040"/>
    <w:rsid w:val="00B50979"/>
    <w:rsid w:val="00B53A06"/>
    <w:rsid w:val="00B54A06"/>
    <w:rsid w:val="00B568C6"/>
    <w:rsid w:val="00B6480B"/>
    <w:rsid w:val="00B65F96"/>
    <w:rsid w:val="00B70534"/>
    <w:rsid w:val="00B73596"/>
    <w:rsid w:val="00B7393A"/>
    <w:rsid w:val="00B7640F"/>
    <w:rsid w:val="00B76FBA"/>
    <w:rsid w:val="00B816D3"/>
    <w:rsid w:val="00B81AF7"/>
    <w:rsid w:val="00B84976"/>
    <w:rsid w:val="00B876CC"/>
    <w:rsid w:val="00B929E7"/>
    <w:rsid w:val="00B930C2"/>
    <w:rsid w:val="00B94652"/>
    <w:rsid w:val="00B961C0"/>
    <w:rsid w:val="00B9686E"/>
    <w:rsid w:val="00B96A4E"/>
    <w:rsid w:val="00BA1419"/>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32E2A"/>
    <w:rsid w:val="00C33F7C"/>
    <w:rsid w:val="00C36BC7"/>
    <w:rsid w:val="00C374B9"/>
    <w:rsid w:val="00C41052"/>
    <w:rsid w:val="00C45B4D"/>
    <w:rsid w:val="00C50C7D"/>
    <w:rsid w:val="00C5142B"/>
    <w:rsid w:val="00C579D6"/>
    <w:rsid w:val="00C6540D"/>
    <w:rsid w:val="00C66DCA"/>
    <w:rsid w:val="00C679BD"/>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A7CD1"/>
    <w:rsid w:val="00CB0632"/>
    <w:rsid w:val="00CC14F3"/>
    <w:rsid w:val="00CC1596"/>
    <w:rsid w:val="00CC46DC"/>
    <w:rsid w:val="00CC587B"/>
    <w:rsid w:val="00CC65BB"/>
    <w:rsid w:val="00CC6D61"/>
    <w:rsid w:val="00CD3CF7"/>
    <w:rsid w:val="00CD4D45"/>
    <w:rsid w:val="00CD6180"/>
    <w:rsid w:val="00CE03ED"/>
    <w:rsid w:val="00CE7EBE"/>
    <w:rsid w:val="00CF33BD"/>
    <w:rsid w:val="00CF5BEA"/>
    <w:rsid w:val="00CF7824"/>
    <w:rsid w:val="00CF7AFB"/>
    <w:rsid w:val="00D000F0"/>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312A"/>
    <w:rsid w:val="00E25A95"/>
    <w:rsid w:val="00E25D71"/>
    <w:rsid w:val="00E30B8B"/>
    <w:rsid w:val="00E30FBC"/>
    <w:rsid w:val="00E310C4"/>
    <w:rsid w:val="00E349F4"/>
    <w:rsid w:val="00E36357"/>
    <w:rsid w:val="00E40715"/>
    <w:rsid w:val="00E46254"/>
    <w:rsid w:val="00E47FB2"/>
    <w:rsid w:val="00E50B7D"/>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0989"/>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127E"/>
    <w:rsid w:val="00F429E0"/>
    <w:rsid w:val="00F462B6"/>
    <w:rsid w:val="00F503B7"/>
    <w:rsid w:val="00F50634"/>
    <w:rsid w:val="00F50B18"/>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459A"/>
    <w:rsid w:val="00FB5FC8"/>
    <w:rsid w:val="00FB72D9"/>
    <w:rsid w:val="00FC1BA5"/>
    <w:rsid w:val="00FC2FBD"/>
    <w:rsid w:val="00FD4031"/>
    <w:rsid w:val="00FD6621"/>
    <w:rsid w:val="00FE0863"/>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tekstob">
    <w:name w:val="tekstob"/>
    <w:basedOn w:val="a0"/>
    <w:rsid w:val="00E2312A"/>
    <w:pPr>
      <w:spacing w:before="100" w:beforeAutospacing="1" w:after="100" w:afterAutospacing="1"/>
    </w:pPr>
  </w:style>
  <w:style w:type="paragraph" w:customStyle="1" w:styleId="tekstvpr">
    <w:name w:val="tekstvpr"/>
    <w:basedOn w:val="a0"/>
    <w:rsid w:val="00E2312A"/>
    <w:pPr>
      <w:spacing w:before="100" w:beforeAutospacing="1" w:after="100" w:afterAutospacing="1"/>
    </w:pPr>
  </w:style>
  <w:style w:type="character" w:customStyle="1" w:styleId="FootnoteTextChar">
    <w:name w:val="Footnote Text Char"/>
    <w:basedOn w:val="a1"/>
    <w:locked/>
    <w:rsid w:val="008A1A49"/>
    <w:rPr>
      <w:rFonts w:ascii="Calibri" w:eastAsia="Calibri" w:hAnsi="Calibri"/>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tekstob">
    <w:name w:val="tekstob"/>
    <w:basedOn w:val="a0"/>
    <w:rsid w:val="00E2312A"/>
    <w:pPr>
      <w:spacing w:before="100" w:beforeAutospacing="1" w:after="100" w:afterAutospacing="1"/>
    </w:pPr>
  </w:style>
  <w:style w:type="paragraph" w:customStyle="1" w:styleId="tekstvpr">
    <w:name w:val="tekstvpr"/>
    <w:basedOn w:val="a0"/>
    <w:rsid w:val="00E2312A"/>
    <w:pPr>
      <w:spacing w:before="100" w:beforeAutospacing="1" w:after="100" w:afterAutospacing="1"/>
    </w:pPr>
  </w:style>
  <w:style w:type="character" w:customStyle="1" w:styleId="FootnoteTextChar">
    <w:name w:val="Footnote Text Char"/>
    <w:basedOn w:val="a1"/>
    <w:locked/>
    <w:rsid w:val="008A1A49"/>
    <w:rPr>
      <w:rFonts w:ascii="Calibri" w:eastAsia="Calibri" w:hAnsi="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987">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2936431">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88910736">
      <w:bodyDiv w:val="1"/>
      <w:marLeft w:val="0"/>
      <w:marRight w:val="0"/>
      <w:marTop w:val="0"/>
      <w:marBottom w:val="0"/>
      <w:divBdr>
        <w:top w:val="none" w:sz="0" w:space="0" w:color="auto"/>
        <w:left w:val="none" w:sz="0" w:space="0" w:color="auto"/>
        <w:bottom w:val="none" w:sz="0" w:space="0" w:color="auto"/>
        <w:right w:val="none" w:sz="0" w:space="0" w:color="auto"/>
      </w:divBdr>
    </w:div>
    <w:div w:id="586772551">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8571172">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6760817">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89596457">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5060666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5074319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5028715">
      <w:bodyDiv w:val="1"/>
      <w:marLeft w:val="0"/>
      <w:marRight w:val="0"/>
      <w:marTop w:val="0"/>
      <w:marBottom w:val="0"/>
      <w:divBdr>
        <w:top w:val="none" w:sz="0" w:space="0" w:color="auto"/>
        <w:left w:val="none" w:sz="0" w:space="0" w:color="auto"/>
        <w:bottom w:val="none" w:sz="0" w:space="0" w:color="auto"/>
        <w:right w:val="none" w:sz="0" w:space="0" w:color="auto"/>
      </w:divBdr>
    </w:div>
    <w:div w:id="177262446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stpravo.ru/federalnoje/ea-instrukcii/y7w.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vanteevo.ru/" TargetMode="External"/><Relationship Id="rId17" Type="http://schemas.openxmlformats.org/officeDocument/2006/relationships/hyperlink" Target="http://www.bestpravo.ru/moskovskaya/bz-praktika/m7a.htm" TargetMode="External"/><Relationship Id="rId2" Type="http://schemas.openxmlformats.org/officeDocument/2006/relationships/styles" Target="styles.xml"/><Relationship Id="rId16" Type="http://schemas.openxmlformats.org/officeDocument/2006/relationships/hyperlink" Target="http://www.bestpravo.ru/moskovskaya/yb-instrukcii/u6p.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aldayadm.ru/" TargetMode="External"/><Relationship Id="rId5" Type="http://schemas.openxmlformats.org/officeDocument/2006/relationships/webSettings" Target="webSettings.xml"/><Relationship Id="rId15" Type="http://schemas.openxmlformats.org/officeDocument/2006/relationships/hyperlink" Target="http://www.bestpravo.ru/federalnoje/ea-instrukcii/y7w.htm" TargetMode="External"/><Relationship Id="rId10" Type="http://schemas.openxmlformats.org/officeDocument/2006/relationships/hyperlink" Target="http://www.valdayadm.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65866F6A749018C2B393A3CEAF5591935754B0D5C87D3ECE493694lAkAK" TargetMode="External"/><Relationship Id="rId14" Type="http://schemas.openxmlformats.org/officeDocument/2006/relationships/hyperlink" Target="http://www.bestpravo.ru/moskovskaya/yb-instrukcii/u6p.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57282</Words>
  <Characters>326510</Characters>
  <Application>Microsoft Office Word</Application>
  <DocSecurity>0</DocSecurity>
  <Lines>2720</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383026</CharactersWithSpaces>
  <SharedDoc>false</SharedDoc>
  <HLinks>
    <vt:vector size="54" baseType="variant">
      <vt:variant>
        <vt:i4>6291494</vt:i4>
      </vt:variant>
      <vt:variant>
        <vt:i4>24</vt:i4>
      </vt:variant>
      <vt:variant>
        <vt:i4>0</vt:i4>
      </vt:variant>
      <vt:variant>
        <vt:i4>5</vt:i4>
      </vt:variant>
      <vt:variant>
        <vt:lpwstr>http://www.bestpravo.ru/moskovskaya/bz-praktika/m7a.htm</vt:lpwstr>
      </vt:variant>
      <vt:variant>
        <vt:lpwstr/>
      </vt:variant>
      <vt:variant>
        <vt:i4>1900608</vt:i4>
      </vt:variant>
      <vt:variant>
        <vt:i4>21</vt:i4>
      </vt:variant>
      <vt:variant>
        <vt:i4>0</vt:i4>
      </vt:variant>
      <vt:variant>
        <vt:i4>5</vt:i4>
      </vt:variant>
      <vt:variant>
        <vt:lpwstr>http://www.bestpravo.ru/moskovskaya/yb-instrukcii/u6p.htm</vt:lpwstr>
      </vt:variant>
      <vt:variant>
        <vt:lpwstr/>
      </vt:variant>
      <vt:variant>
        <vt:i4>1704003</vt:i4>
      </vt:variant>
      <vt:variant>
        <vt:i4>18</vt:i4>
      </vt:variant>
      <vt:variant>
        <vt:i4>0</vt:i4>
      </vt:variant>
      <vt:variant>
        <vt:i4>5</vt:i4>
      </vt:variant>
      <vt:variant>
        <vt:lpwstr>http://www.bestpravo.ru/federalnoje/ea-instrukcii/y7w.htm</vt:lpwstr>
      </vt:variant>
      <vt:variant>
        <vt:lpwstr/>
      </vt:variant>
      <vt:variant>
        <vt:i4>1900608</vt:i4>
      </vt:variant>
      <vt:variant>
        <vt:i4>15</vt:i4>
      </vt:variant>
      <vt:variant>
        <vt:i4>0</vt:i4>
      </vt:variant>
      <vt:variant>
        <vt:i4>5</vt:i4>
      </vt:variant>
      <vt:variant>
        <vt:lpwstr>http://www.bestpravo.ru/moskovskaya/yb-instrukcii/u6p.htm</vt:lpwstr>
      </vt:variant>
      <vt:variant>
        <vt:lpwstr/>
      </vt:variant>
      <vt:variant>
        <vt:i4>1704003</vt:i4>
      </vt:variant>
      <vt:variant>
        <vt:i4>12</vt:i4>
      </vt:variant>
      <vt:variant>
        <vt:i4>0</vt:i4>
      </vt:variant>
      <vt:variant>
        <vt:i4>5</vt:i4>
      </vt:variant>
      <vt:variant>
        <vt:lpwstr>http://www.bestpravo.ru/federalnoje/ea-instrukcii/y7w.htm</vt:lpwstr>
      </vt:variant>
      <vt:variant>
        <vt:lpwstr/>
      </vt:variant>
      <vt:variant>
        <vt:i4>0</vt:i4>
      </vt:variant>
      <vt:variant>
        <vt:i4>9</vt:i4>
      </vt:variant>
      <vt:variant>
        <vt:i4>0</vt:i4>
      </vt:variant>
      <vt:variant>
        <vt:i4>5</vt:i4>
      </vt:variant>
      <vt:variant>
        <vt:lpwstr>http://www.ivanteevo.ru/</vt:lpwstr>
      </vt:variant>
      <vt:variant>
        <vt:lpwstr/>
      </vt:variant>
      <vt:variant>
        <vt:i4>65555</vt:i4>
      </vt:variant>
      <vt:variant>
        <vt:i4>6</vt:i4>
      </vt:variant>
      <vt:variant>
        <vt:i4>0</vt:i4>
      </vt:variant>
      <vt:variant>
        <vt:i4>5</vt:i4>
      </vt:variant>
      <vt:variant>
        <vt:lpwstr>http://www.valdayadm.ru/</vt:lpwstr>
      </vt:variant>
      <vt:variant>
        <vt:lpwstr/>
      </vt:variant>
      <vt:variant>
        <vt:i4>65555</vt:i4>
      </vt:variant>
      <vt:variant>
        <vt:i4>3</vt:i4>
      </vt:variant>
      <vt:variant>
        <vt:i4>0</vt:i4>
      </vt:variant>
      <vt:variant>
        <vt:i4>5</vt:i4>
      </vt:variant>
      <vt:variant>
        <vt:lpwstr>http://www.valdayadm.ru/</vt:lpwstr>
      </vt:variant>
      <vt:variant>
        <vt:lpwstr/>
      </vt:variant>
      <vt:variant>
        <vt:i4>4915213</vt:i4>
      </vt:variant>
      <vt:variant>
        <vt:i4>0</vt:i4>
      </vt:variant>
      <vt:variant>
        <vt:i4>0</vt:i4>
      </vt:variant>
      <vt:variant>
        <vt:i4>5</vt:i4>
      </vt:variant>
      <vt:variant>
        <vt:lpwstr>consultantplus://offline/ref=65866F6A749018C2B393A3CEAF5591935754B0D5C87D3ECE493694lAkAK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Л.Павел</cp:lastModifiedBy>
  <cp:revision>3</cp:revision>
  <cp:lastPrinted>2014-03-25T12:41:00Z</cp:lastPrinted>
  <dcterms:created xsi:type="dcterms:W3CDTF">2016-02-03T13:52:00Z</dcterms:created>
  <dcterms:modified xsi:type="dcterms:W3CDTF">2016-02-04T05:32:00Z</dcterms:modified>
</cp:coreProperties>
</file>