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028701803"/>
    <w:bookmarkEnd w:id="0"/>
    <w:p w:rsidR="00EC3F2D" w:rsidRDefault="00EC3F2D" w:rsidP="00EC3F2D">
      <w:pPr>
        <w:tabs>
          <w:tab w:val="left" w:pos="9720"/>
        </w:tabs>
        <w:ind w:right="-365"/>
        <w:outlineLvl w:val="0"/>
      </w:pPr>
      <w:r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7pt;height:63.15pt" o:ole="" fillcolor="window">
            <v:imagedata r:id="rId4" o:title=""/>
          </v:shape>
          <o:OLEObject Type="Embed" ProgID="Word.Picture.8" ShapeID="_x0000_i1025" DrawAspect="Content" ObjectID="_1718192182" r:id="rId5"/>
        </w:object>
      </w:r>
    </w:p>
    <w:p w:rsidR="00EC3F2D" w:rsidRPr="009E1C64" w:rsidRDefault="00EC3F2D" w:rsidP="00EC3F2D">
      <w:pPr>
        <w:tabs>
          <w:tab w:val="left" w:pos="9720"/>
        </w:tabs>
        <w:ind w:right="-365"/>
        <w:outlineLvl w:val="0"/>
        <w:rPr>
          <w:rFonts w:ascii="Times New Roman" w:hAnsi="Times New Roman" w:cs="Times New Roman"/>
          <w:sz w:val="28"/>
          <w:szCs w:val="28"/>
        </w:rPr>
      </w:pPr>
      <w:r w:rsidRPr="009E1C6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C3F2D" w:rsidRPr="009E1C64" w:rsidRDefault="00EC3F2D" w:rsidP="00EC3F2D">
      <w:pPr>
        <w:tabs>
          <w:tab w:val="left" w:pos="9720"/>
        </w:tabs>
        <w:ind w:right="-365"/>
        <w:outlineLvl w:val="0"/>
        <w:rPr>
          <w:rFonts w:ascii="Times New Roman" w:hAnsi="Times New Roman" w:cs="Times New Roman"/>
          <w:sz w:val="28"/>
          <w:szCs w:val="28"/>
        </w:rPr>
      </w:pPr>
      <w:r w:rsidRPr="009E1C64">
        <w:rPr>
          <w:rFonts w:ascii="Times New Roman" w:hAnsi="Times New Roman" w:cs="Times New Roman"/>
          <w:sz w:val="28"/>
          <w:szCs w:val="28"/>
        </w:rPr>
        <w:t>Новгородская область</w:t>
      </w:r>
    </w:p>
    <w:p w:rsidR="00EC3F2D" w:rsidRPr="009E1C64" w:rsidRDefault="00EC3F2D" w:rsidP="00EC3F2D">
      <w:pPr>
        <w:pStyle w:val="a3"/>
      </w:pPr>
      <w:r w:rsidRPr="009E1C64">
        <w:t>Новгородская область</w:t>
      </w:r>
    </w:p>
    <w:p w:rsidR="00EC3F2D" w:rsidRPr="009E1C64" w:rsidRDefault="00EC3F2D" w:rsidP="00EC3F2D">
      <w:pPr>
        <w:rPr>
          <w:rFonts w:ascii="Times New Roman" w:hAnsi="Times New Roman" w:cs="Times New Roman"/>
          <w:b/>
          <w:sz w:val="28"/>
        </w:rPr>
      </w:pPr>
    </w:p>
    <w:p w:rsidR="00EC3F2D" w:rsidRPr="009E1C64" w:rsidRDefault="00EC3F2D" w:rsidP="00EC3F2D">
      <w:pPr>
        <w:rPr>
          <w:rFonts w:ascii="Times New Roman" w:hAnsi="Times New Roman" w:cs="Times New Roman"/>
          <w:b/>
          <w:sz w:val="28"/>
        </w:rPr>
      </w:pPr>
      <w:r w:rsidRPr="009E1C64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EC3F2D" w:rsidRPr="009E1C64" w:rsidRDefault="00EC3F2D" w:rsidP="00EC3F2D">
      <w:pPr>
        <w:rPr>
          <w:rFonts w:ascii="Times New Roman" w:hAnsi="Times New Roman" w:cs="Times New Roman"/>
          <w:b/>
          <w:sz w:val="28"/>
        </w:rPr>
      </w:pPr>
      <w:r w:rsidRPr="009E1C64">
        <w:rPr>
          <w:rFonts w:ascii="Times New Roman" w:hAnsi="Times New Roman" w:cs="Times New Roman"/>
          <w:b/>
          <w:sz w:val="28"/>
        </w:rPr>
        <w:t>ВАЛДАЙСКОГО РАЙОНА</w:t>
      </w:r>
    </w:p>
    <w:p w:rsidR="00EC3F2D" w:rsidRPr="009E1C64" w:rsidRDefault="00EC3F2D" w:rsidP="00EC3F2D">
      <w:pPr>
        <w:jc w:val="both"/>
        <w:rPr>
          <w:rFonts w:ascii="Times New Roman" w:hAnsi="Times New Roman" w:cs="Times New Roman"/>
          <w:b/>
          <w:sz w:val="28"/>
        </w:rPr>
      </w:pPr>
    </w:p>
    <w:p w:rsidR="00EC3F2D" w:rsidRPr="009E1C64" w:rsidRDefault="00EC3F2D" w:rsidP="00EC3F2D">
      <w:pPr>
        <w:rPr>
          <w:rFonts w:ascii="Times New Roman" w:hAnsi="Times New Roman" w:cs="Times New Roman"/>
          <w:sz w:val="28"/>
        </w:rPr>
      </w:pPr>
      <w:r w:rsidRPr="009E1C64">
        <w:rPr>
          <w:rFonts w:ascii="Times New Roman" w:hAnsi="Times New Roman" w:cs="Times New Roman"/>
          <w:b/>
          <w:sz w:val="28"/>
        </w:rPr>
        <w:t>ПОСТАНОВЛЕНИЕ</w:t>
      </w:r>
    </w:p>
    <w:p w:rsidR="00EC3F2D" w:rsidRPr="009E1C64" w:rsidRDefault="00EC3F2D" w:rsidP="00EC3F2D">
      <w:pPr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3528"/>
        <w:gridCol w:w="2662"/>
        <w:gridCol w:w="3038"/>
      </w:tblGrid>
      <w:tr w:rsidR="00EC3F2D" w:rsidRPr="009E1C64" w:rsidTr="00C257DF">
        <w:trPr>
          <w:jc w:val="center"/>
        </w:trPr>
        <w:tc>
          <w:tcPr>
            <w:tcW w:w="3528" w:type="dxa"/>
            <w:hideMark/>
          </w:tcPr>
          <w:p w:rsidR="00EC3F2D" w:rsidRPr="009E1C64" w:rsidRDefault="00F71918" w:rsidP="00C257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30</w:t>
            </w:r>
            <w:r w:rsidR="00EC3F2D">
              <w:rPr>
                <w:rFonts w:ascii="Times New Roman" w:hAnsi="Times New Roman" w:cs="Times New Roman"/>
                <w:sz w:val="28"/>
              </w:rPr>
              <w:t xml:space="preserve"> июня</w:t>
            </w:r>
            <w:r w:rsidR="00EC3F2D" w:rsidRPr="009E1C64">
              <w:rPr>
                <w:rFonts w:ascii="Times New Roman" w:hAnsi="Times New Roman" w:cs="Times New Roman"/>
                <w:sz w:val="28"/>
              </w:rPr>
              <w:t xml:space="preserve">  2022 г.</w:t>
            </w:r>
          </w:p>
        </w:tc>
        <w:tc>
          <w:tcPr>
            <w:tcW w:w="2662" w:type="dxa"/>
          </w:tcPr>
          <w:p w:rsidR="00EC3F2D" w:rsidRPr="009E1C64" w:rsidRDefault="00EC3F2D" w:rsidP="00C257DF">
            <w:pPr>
              <w:pStyle w:val="xl35"/>
              <w:spacing w:before="0" w:after="0" w:line="276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</w:rPr>
            </w:pPr>
          </w:p>
        </w:tc>
        <w:tc>
          <w:tcPr>
            <w:tcW w:w="3038" w:type="dxa"/>
            <w:hideMark/>
          </w:tcPr>
          <w:p w:rsidR="00EC3F2D" w:rsidRPr="009E1C64" w:rsidRDefault="00EC3F2D" w:rsidP="00C257DF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E1C64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F71918">
              <w:rPr>
                <w:rFonts w:ascii="Times New Roman" w:hAnsi="Times New Roman" w:cs="Times New Roman"/>
                <w:sz w:val="28"/>
              </w:rPr>
              <w:t>31/1</w:t>
            </w:r>
            <w:r>
              <w:rPr>
                <w:rFonts w:ascii="Times New Roman" w:hAnsi="Times New Roman" w:cs="Times New Roman"/>
                <w:sz w:val="28"/>
              </w:rPr>
              <w:t>-4</w:t>
            </w:r>
          </w:p>
        </w:tc>
      </w:tr>
      <w:tr w:rsidR="00EC3F2D" w:rsidRPr="009E1C64" w:rsidTr="00C257DF">
        <w:trPr>
          <w:jc w:val="center"/>
        </w:trPr>
        <w:tc>
          <w:tcPr>
            <w:tcW w:w="3528" w:type="dxa"/>
            <w:hideMark/>
          </w:tcPr>
          <w:p w:rsidR="00EC3F2D" w:rsidRPr="009E1C64" w:rsidRDefault="00EC3F2D" w:rsidP="00C257D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62" w:type="dxa"/>
            <w:hideMark/>
          </w:tcPr>
          <w:p w:rsidR="00EC3F2D" w:rsidRPr="009E1C64" w:rsidRDefault="00EC3F2D" w:rsidP="00C257DF">
            <w:pPr>
              <w:pStyle w:val="xl35"/>
              <w:spacing w:before="0" w:after="0" w:line="276" w:lineRule="auto"/>
              <w:rPr>
                <w:rFonts w:ascii="Times New Roman" w:eastAsia="Times New Roman" w:hAnsi="Times New Roman"/>
                <w:b w:val="0"/>
                <w:snapToGrid w:val="0"/>
                <w:sz w:val="28"/>
                <w:szCs w:val="24"/>
              </w:rPr>
            </w:pPr>
            <w:r w:rsidRPr="009E1C64">
              <w:rPr>
                <w:rFonts w:ascii="Times New Roman" w:hAnsi="Times New Roman"/>
                <w:b w:val="0"/>
                <w:sz w:val="28"/>
              </w:rPr>
              <w:t>г.Валдай</w:t>
            </w:r>
          </w:p>
        </w:tc>
        <w:tc>
          <w:tcPr>
            <w:tcW w:w="3038" w:type="dxa"/>
          </w:tcPr>
          <w:p w:rsidR="00EC3F2D" w:rsidRPr="009E1C64" w:rsidRDefault="00EC3F2D" w:rsidP="00C257DF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140E2" w:rsidRDefault="003140E2"/>
    <w:p w:rsidR="00EC3F2D" w:rsidRDefault="00EC3F2D"/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60"/>
      </w:tblGrid>
      <w:tr w:rsidR="00EC3F2D" w:rsidRPr="002C289F" w:rsidTr="00EC3F2D">
        <w:trPr>
          <w:jc w:val="center"/>
        </w:trPr>
        <w:tc>
          <w:tcPr>
            <w:tcW w:w="9360" w:type="dxa"/>
            <w:hideMark/>
          </w:tcPr>
          <w:p w:rsidR="00EC3F2D" w:rsidRPr="002C289F" w:rsidRDefault="00EC3F2D" w:rsidP="00EC3F2D">
            <w:pPr>
              <w:tabs>
                <w:tab w:val="left" w:pos="1701"/>
                <w:tab w:val="left" w:pos="5245"/>
              </w:tabs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28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</w:t>
            </w:r>
            <w:r w:rsidRPr="002C289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условиях предоставления помещений для встреч с избирателями </w:t>
            </w:r>
            <w:r w:rsidRPr="002C28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зарегистрированным кандидатам,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их доверенным</w:t>
            </w:r>
            <w:r w:rsidRPr="002C28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ам </w:t>
            </w:r>
            <w:r w:rsidRPr="002C28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 проведении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выборов Главы Ивантеевского  сельского поселения Валдайского  муниципального района Новгородской области</w:t>
            </w:r>
          </w:p>
        </w:tc>
      </w:tr>
    </w:tbl>
    <w:p w:rsidR="00EC3F2D" w:rsidRPr="002C289F" w:rsidRDefault="00EC3F2D" w:rsidP="00EC3F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F2D" w:rsidRPr="00EC3F2D" w:rsidRDefault="00EC3F2D" w:rsidP="00EC3F2D">
      <w:pPr>
        <w:widowControl w:val="0"/>
        <w:spacing w:line="36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статьей  42  Областного Закона от 21 июня 2007 года № 121-ОЗ «О выборах Главы муниципального образования в Новгородской области»,  </w:t>
      </w:r>
      <w:r w:rsidRPr="00EC3F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обеспечения равных условий  при проведении предвыборной агитации посредством агитационных публичных мероприятий </w:t>
      </w:r>
      <w:r w:rsidRPr="00EC3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зарегистрированным кандидатам, </w:t>
      </w:r>
      <w:r w:rsidRPr="00EC3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доверенным лицам при проведении </w:t>
      </w:r>
      <w:r w:rsidRPr="00EC3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выборов Главы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Ивантеевского с</w:t>
      </w:r>
      <w:r w:rsidRPr="00EC3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Валдайского </w:t>
      </w:r>
      <w:r w:rsidRPr="00EC3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Новгородской области (далее – выборы Главы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Ивантеевского </w:t>
      </w:r>
      <w:r w:rsidRPr="00EC3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поселения),</w:t>
      </w:r>
    </w:p>
    <w:p w:rsidR="00EC3F2D" w:rsidRPr="00DC5628" w:rsidRDefault="00EC3F2D" w:rsidP="00EC3F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r w:rsidR="00DC56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Валдайского</w:t>
      </w:r>
      <w:r w:rsidRPr="00DC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EC3F2D" w:rsidRPr="00DC5628" w:rsidRDefault="00EC3F2D" w:rsidP="00EC3F2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6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C3F2D" w:rsidRPr="00DC5628" w:rsidRDefault="00EC3F2D" w:rsidP="00EC3F2D">
      <w:pPr>
        <w:widowControl w:val="0"/>
        <w:spacing w:line="36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56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 Утвердить </w:t>
      </w:r>
      <w:hyperlink r:id="rId6" w:history="1">
        <w:r w:rsidRPr="00DC56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DC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6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предоставления помещений для встреч с избирателями </w:t>
      </w:r>
      <w:r w:rsidRPr="00DC5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зарегистрированным кандидатам, </w:t>
      </w:r>
      <w:r w:rsidRPr="00DC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доверенным лицам при проведении </w:t>
      </w:r>
      <w:r w:rsidRPr="00DC5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выборов Главы </w:t>
      </w:r>
      <w:r w:rsidR="00DC5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Ивантеевского </w:t>
      </w:r>
      <w:r w:rsidRPr="00DC5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DC56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(прилагается).</w:t>
      </w:r>
    </w:p>
    <w:p w:rsidR="00EC3F2D" w:rsidRPr="00F71918" w:rsidRDefault="00EC3F2D" w:rsidP="00EC3F2D">
      <w:pPr>
        <w:widowControl w:val="0"/>
        <w:spacing w:line="36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6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 Предложить Администрации </w:t>
      </w:r>
      <w:r w:rsidR="00DC5628" w:rsidRPr="00DC56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Валдайского </w:t>
      </w:r>
      <w:r w:rsidRPr="00DC56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муниципального района, определить в установленном порядке перечень пригодных помещений для </w:t>
      </w:r>
      <w:r w:rsidRPr="00DC562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встреч с избирателями зарегистрированным кандидатам, </w:t>
      </w:r>
      <w:r w:rsidRPr="00DC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доверенным </w:t>
      </w:r>
      <w:r w:rsidRPr="00F7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 при проведении </w:t>
      </w:r>
      <w:r w:rsidRPr="00F71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выборов Главы </w:t>
      </w:r>
      <w:r w:rsidR="00DC5628" w:rsidRPr="00F71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Ивантеевского </w:t>
      </w:r>
      <w:r w:rsidRPr="00F71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поселения.</w:t>
      </w:r>
    </w:p>
    <w:p w:rsidR="00EC3F2D" w:rsidRPr="00F71918" w:rsidRDefault="00EC3F2D" w:rsidP="00EC3F2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1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 Направить настоящее постановление Главе Администрации </w:t>
      </w:r>
      <w:r w:rsidR="00F71918" w:rsidRPr="00F71918">
        <w:rPr>
          <w:rFonts w:ascii="Times New Roman" w:eastAsia="Times New Roman" w:hAnsi="Times New Roman" w:cs="Times New Roman"/>
          <w:sz w:val="28"/>
          <w:szCs w:val="24"/>
          <w:lang w:eastAsia="ru-RU"/>
        </w:rPr>
        <w:t>Валдайского м</w:t>
      </w:r>
      <w:r w:rsidRPr="00F71918">
        <w:rPr>
          <w:rFonts w:ascii="Times New Roman" w:eastAsia="Times New Roman" w:hAnsi="Times New Roman" w:cs="Times New Roman"/>
          <w:sz w:val="28"/>
          <w:szCs w:val="24"/>
          <w:lang w:eastAsia="ru-RU"/>
        </w:rPr>
        <w:t>униципального района</w:t>
      </w:r>
      <w:r w:rsidR="00711BA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71918" w:rsidRPr="00F71918" w:rsidRDefault="00F71918" w:rsidP="00EC3F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918">
        <w:rPr>
          <w:rFonts w:ascii="Times New Roman" w:hAnsi="Times New Roman" w:cs="Times New Roman"/>
          <w:sz w:val="28"/>
          <w:szCs w:val="28"/>
        </w:rPr>
        <w:t>4.Разместить настоящее постановление на странице Территориальной избирательной комиссии Валдайского района официального сайта Администрации Валдайского муниципального района  в информационно-телекоммуникационной сети «Интернет».</w:t>
      </w:r>
    </w:p>
    <w:p w:rsidR="00EC3F2D" w:rsidRPr="00F71918" w:rsidRDefault="00EC3F2D" w:rsidP="00EC3F2D">
      <w:pPr>
        <w:spacing w:line="36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EC3F2D" w:rsidRPr="002C289F" w:rsidRDefault="00EC3F2D" w:rsidP="00EC3F2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F2D" w:rsidRDefault="00EC3F2D"/>
    <w:p w:rsidR="00EC3F2D" w:rsidRDefault="00EC3F2D"/>
    <w:p w:rsidR="00EC3F2D" w:rsidRDefault="00EC3F2D"/>
    <w:p w:rsidR="00EC3F2D" w:rsidRDefault="00EC3F2D"/>
    <w:tbl>
      <w:tblPr>
        <w:tblW w:w="0" w:type="auto"/>
        <w:tblLayout w:type="fixed"/>
        <w:tblLook w:val="04A0"/>
      </w:tblPr>
      <w:tblGrid>
        <w:gridCol w:w="4608"/>
        <w:gridCol w:w="2304"/>
        <w:gridCol w:w="2304"/>
      </w:tblGrid>
      <w:tr w:rsidR="00EC3F2D" w:rsidRPr="009E1C64" w:rsidTr="00C257DF">
        <w:tc>
          <w:tcPr>
            <w:tcW w:w="4608" w:type="dxa"/>
            <w:hideMark/>
          </w:tcPr>
          <w:p w:rsidR="00EC3F2D" w:rsidRPr="009E1C64" w:rsidRDefault="00EC3F2D" w:rsidP="00C257DF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1C64"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Территориальной</w:t>
            </w:r>
          </w:p>
          <w:p w:rsidR="00EC3F2D" w:rsidRPr="009E1C64" w:rsidRDefault="00EC3F2D" w:rsidP="00C257DF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1C64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  <w:p w:rsidR="00EC3F2D" w:rsidRPr="009E1C64" w:rsidRDefault="00EC3F2D" w:rsidP="00C257DF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1C64">
              <w:rPr>
                <w:rFonts w:ascii="Times New Roman" w:hAnsi="Times New Roman" w:cs="Times New Roman"/>
                <w:sz w:val="28"/>
                <w:szCs w:val="28"/>
              </w:rPr>
              <w:t>Валдайского  района</w:t>
            </w:r>
          </w:p>
        </w:tc>
        <w:tc>
          <w:tcPr>
            <w:tcW w:w="2304" w:type="dxa"/>
          </w:tcPr>
          <w:p w:rsidR="00EC3F2D" w:rsidRPr="009E1C64" w:rsidRDefault="00EC3F2D" w:rsidP="00C257DF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EC3F2D" w:rsidRPr="009E1C64" w:rsidRDefault="00EC3F2D" w:rsidP="00C257DF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F2D" w:rsidRPr="009E1C64" w:rsidRDefault="00EC3F2D" w:rsidP="00C257DF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F2D" w:rsidRPr="009E1C64" w:rsidRDefault="00EC3F2D" w:rsidP="00C257DF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1C64">
              <w:rPr>
                <w:rFonts w:ascii="Times New Roman" w:hAnsi="Times New Roman" w:cs="Times New Roman"/>
                <w:sz w:val="28"/>
                <w:szCs w:val="28"/>
              </w:rPr>
              <w:t>О.Я.Рудина</w:t>
            </w:r>
          </w:p>
        </w:tc>
      </w:tr>
      <w:tr w:rsidR="00EC3F2D" w:rsidTr="00C257DF">
        <w:tc>
          <w:tcPr>
            <w:tcW w:w="4608" w:type="dxa"/>
          </w:tcPr>
          <w:p w:rsidR="00EC3F2D" w:rsidRDefault="00EC3F2D" w:rsidP="00C257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EC3F2D" w:rsidRDefault="00EC3F2D" w:rsidP="00C257DF">
            <w:pPr>
              <w:pStyle w:val="1"/>
              <w:spacing w:line="276" w:lineRule="auto"/>
              <w:jc w:val="right"/>
              <w:rPr>
                <w:b w:val="0"/>
                <w:sz w:val="28"/>
                <w:szCs w:val="28"/>
              </w:rPr>
            </w:pPr>
          </w:p>
        </w:tc>
        <w:tc>
          <w:tcPr>
            <w:tcW w:w="2304" w:type="dxa"/>
          </w:tcPr>
          <w:p w:rsidR="00EC3F2D" w:rsidRDefault="00EC3F2D" w:rsidP="00C257DF">
            <w:pPr>
              <w:pStyle w:val="1"/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  <w:tr w:rsidR="00EC3F2D" w:rsidTr="00C257DF">
        <w:tc>
          <w:tcPr>
            <w:tcW w:w="4608" w:type="dxa"/>
          </w:tcPr>
          <w:p w:rsidR="00EC3F2D" w:rsidRDefault="00EC3F2D" w:rsidP="00C257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EC3F2D" w:rsidRDefault="00EC3F2D" w:rsidP="00C257DF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EC3F2D" w:rsidRDefault="00EC3F2D" w:rsidP="00C257DF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F2D" w:rsidRPr="009E1C64" w:rsidTr="00C257DF">
        <w:tc>
          <w:tcPr>
            <w:tcW w:w="4608" w:type="dxa"/>
            <w:hideMark/>
          </w:tcPr>
          <w:p w:rsidR="00EC3F2D" w:rsidRPr="009E1C64" w:rsidRDefault="00EC3F2D" w:rsidP="00C257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64">
              <w:rPr>
                <w:rFonts w:ascii="Times New Roman" w:hAnsi="Times New Roman" w:cs="Times New Roman"/>
                <w:sz w:val="28"/>
                <w:szCs w:val="28"/>
              </w:rPr>
              <w:t>Секретарь Территориальной</w:t>
            </w:r>
          </w:p>
          <w:p w:rsidR="00EC3F2D" w:rsidRPr="009E1C64" w:rsidRDefault="00EC3F2D" w:rsidP="00C257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64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2304" w:type="dxa"/>
          </w:tcPr>
          <w:p w:rsidR="00EC3F2D" w:rsidRPr="009E1C64" w:rsidRDefault="00EC3F2D" w:rsidP="00C257DF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EC3F2D" w:rsidRPr="009E1C64" w:rsidRDefault="00EC3F2D" w:rsidP="00C257DF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F2D" w:rsidRPr="009E1C64" w:rsidTr="00C257DF">
        <w:tc>
          <w:tcPr>
            <w:tcW w:w="4608" w:type="dxa"/>
            <w:hideMark/>
          </w:tcPr>
          <w:p w:rsidR="00EC3F2D" w:rsidRPr="009E1C64" w:rsidRDefault="00EC3F2D" w:rsidP="00C257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64">
              <w:rPr>
                <w:rFonts w:ascii="Times New Roman" w:hAnsi="Times New Roman" w:cs="Times New Roman"/>
                <w:sz w:val="28"/>
                <w:szCs w:val="28"/>
              </w:rPr>
              <w:t>Валдайского  района</w:t>
            </w:r>
          </w:p>
        </w:tc>
        <w:tc>
          <w:tcPr>
            <w:tcW w:w="2304" w:type="dxa"/>
          </w:tcPr>
          <w:p w:rsidR="00EC3F2D" w:rsidRPr="009E1C64" w:rsidRDefault="00EC3F2D" w:rsidP="00C257DF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hideMark/>
          </w:tcPr>
          <w:p w:rsidR="00EC3F2D" w:rsidRPr="009E1C64" w:rsidRDefault="00EC3F2D" w:rsidP="00C25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C64">
              <w:rPr>
                <w:rFonts w:ascii="Times New Roman" w:hAnsi="Times New Roman" w:cs="Times New Roman"/>
                <w:sz w:val="28"/>
                <w:szCs w:val="28"/>
              </w:rPr>
              <w:t>Е.В.Емельянова</w:t>
            </w:r>
          </w:p>
        </w:tc>
      </w:tr>
    </w:tbl>
    <w:p w:rsidR="00EC3F2D" w:rsidRDefault="00EC3F2D"/>
    <w:p w:rsidR="00EC3F2D" w:rsidRDefault="00EC3F2D"/>
    <w:p w:rsidR="00EC3F2D" w:rsidRDefault="00EC3F2D"/>
    <w:p w:rsidR="00EC3F2D" w:rsidRDefault="00EC3F2D"/>
    <w:p w:rsidR="00EC3F2D" w:rsidRDefault="00EC3F2D"/>
    <w:p w:rsidR="00EC3F2D" w:rsidRDefault="00EC3F2D"/>
    <w:p w:rsidR="00EC3F2D" w:rsidRDefault="00EC3F2D"/>
    <w:p w:rsidR="00EC3F2D" w:rsidRDefault="00EC3F2D"/>
    <w:p w:rsidR="00EC3F2D" w:rsidRDefault="00EC3F2D"/>
    <w:p w:rsidR="00EC3F2D" w:rsidRDefault="00EC3F2D"/>
    <w:p w:rsidR="00EC3F2D" w:rsidRDefault="00EC3F2D"/>
    <w:p w:rsidR="00EC3F2D" w:rsidRDefault="00EC3F2D"/>
    <w:p w:rsidR="00EC3F2D" w:rsidRDefault="00EC3F2D"/>
    <w:p w:rsidR="00EC3F2D" w:rsidRDefault="00EC3F2D"/>
    <w:p w:rsidR="00EC3F2D" w:rsidRDefault="00EC3F2D"/>
    <w:p w:rsidR="00EC3F2D" w:rsidRDefault="00EC3F2D"/>
    <w:p w:rsidR="00EC3F2D" w:rsidRDefault="00EC3F2D"/>
    <w:p w:rsidR="00EC3F2D" w:rsidRDefault="00EC3F2D"/>
    <w:tbl>
      <w:tblPr>
        <w:tblW w:w="5670" w:type="dxa"/>
        <w:tblInd w:w="4077" w:type="dxa"/>
        <w:tblLayout w:type="fixed"/>
        <w:tblLook w:val="04A0"/>
      </w:tblPr>
      <w:tblGrid>
        <w:gridCol w:w="5670"/>
      </w:tblGrid>
      <w:tr w:rsidR="00EC3F2D" w:rsidRPr="002C289F" w:rsidTr="00C257DF">
        <w:trPr>
          <w:trHeight w:val="186"/>
        </w:trPr>
        <w:tc>
          <w:tcPr>
            <w:tcW w:w="5670" w:type="dxa"/>
            <w:hideMark/>
          </w:tcPr>
          <w:p w:rsidR="00EC3F2D" w:rsidRPr="002C289F" w:rsidRDefault="00EC3F2D" w:rsidP="00C257DF">
            <w:pPr>
              <w:keepNext/>
              <w:outlineLvl w:val="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28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Приложение</w:t>
            </w:r>
          </w:p>
          <w:p w:rsidR="00EC3F2D" w:rsidRPr="002C289F" w:rsidRDefault="00EC3F2D" w:rsidP="00C257DF">
            <w:pPr>
              <w:keepNext/>
              <w:spacing w:before="120"/>
              <w:outlineLvl w:val="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28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УТВЕРЖДЕН</w:t>
            </w:r>
          </w:p>
        </w:tc>
      </w:tr>
      <w:tr w:rsidR="00EC3F2D" w:rsidRPr="002C289F" w:rsidTr="00C257DF">
        <w:trPr>
          <w:trHeight w:val="492"/>
        </w:trPr>
        <w:tc>
          <w:tcPr>
            <w:tcW w:w="5670" w:type="dxa"/>
            <w:hideMark/>
          </w:tcPr>
          <w:p w:rsidR="00EC3F2D" w:rsidRPr="002C289F" w:rsidRDefault="00EC3F2D" w:rsidP="00C257D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ТИК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Валдайского</w:t>
            </w:r>
            <w:r w:rsidRPr="002C2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EC3F2D" w:rsidRPr="002C289F" w:rsidRDefault="00EC3F2D" w:rsidP="00711BA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11BA5" w:rsidRPr="0071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1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11BA5" w:rsidRPr="0071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1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г № </w:t>
            </w:r>
            <w:r w:rsidR="00711BA5" w:rsidRPr="0071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71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711BA5" w:rsidRPr="0071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1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</w:tr>
    </w:tbl>
    <w:p w:rsidR="00EC3F2D" w:rsidRPr="002C289F" w:rsidRDefault="00EC3F2D" w:rsidP="00EC3F2D">
      <w:pPr>
        <w:autoSpaceDE w:val="0"/>
        <w:autoSpaceDN w:val="0"/>
        <w:adjustRightInd w:val="0"/>
        <w:spacing w:line="240" w:lineRule="exact"/>
        <w:ind w:firstLine="539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C3F2D" w:rsidRPr="00F71918" w:rsidRDefault="002804CC" w:rsidP="00EC3F2D">
      <w:pPr>
        <w:autoSpaceDE w:val="0"/>
        <w:autoSpaceDN w:val="0"/>
        <w:adjustRightInd w:val="0"/>
        <w:spacing w:line="240" w:lineRule="exact"/>
        <w:ind w:firstLine="53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7" w:history="1">
        <w:r w:rsidR="00EC3F2D" w:rsidRPr="00F7191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ПОРЯДОК</w:t>
        </w:r>
      </w:hyperlink>
    </w:p>
    <w:p w:rsidR="00EC3F2D" w:rsidRPr="00F71918" w:rsidRDefault="00EC3F2D" w:rsidP="00EC3F2D">
      <w:pPr>
        <w:autoSpaceDE w:val="0"/>
        <w:autoSpaceDN w:val="0"/>
        <w:adjustRightInd w:val="0"/>
        <w:spacing w:line="240" w:lineRule="exact"/>
        <w:ind w:firstLine="53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19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предоставления помещений для встреч с избирателями </w:t>
      </w:r>
      <w:r w:rsidRPr="00F71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зарегистрированным кандидатам, их доверенным лицам при проведении  выборов Главы </w:t>
      </w:r>
      <w:r w:rsidR="00F71918" w:rsidRPr="00F71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Ивантеевского </w:t>
      </w:r>
      <w:r w:rsidRPr="00F71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="00F71918" w:rsidRPr="00F71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Валдайского </w:t>
      </w:r>
      <w:r w:rsidRPr="00F71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Новгородской области</w:t>
      </w:r>
    </w:p>
    <w:p w:rsidR="00EC3F2D" w:rsidRPr="00F71918" w:rsidRDefault="00EC3F2D" w:rsidP="00EC3F2D">
      <w:pPr>
        <w:autoSpaceDE w:val="0"/>
        <w:autoSpaceDN w:val="0"/>
        <w:adjustRightInd w:val="0"/>
        <w:spacing w:line="240" w:lineRule="exact"/>
        <w:ind w:firstLine="539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C3F2D" w:rsidRPr="00F71918" w:rsidRDefault="00EC3F2D" w:rsidP="00EC3F2D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18">
        <w:rPr>
          <w:rFonts w:ascii="Times New Roman" w:eastAsia="Times New Roman" w:hAnsi="Times New Roman" w:cs="Times New Roman"/>
          <w:sz w:val="28"/>
          <w:szCs w:val="24"/>
          <w:lang w:eastAsia="ru-RU"/>
        </w:rPr>
        <w:t>1. </w:t>
      </w:r>
      <w:hyperlink r:id="rId8" w:history="1">
        <w:r w:rsidRPr="00F719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F7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предоставления помещений для встреч с избирателями </w:t>
      </w:r>
      <w:r w:rsidRPr="00F7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зарегистрированным кандидатам, их доверенным лицам (далее – Порядок) определяет условия проведения предвыборной агитации посредством агитационных публичных мероприятий в соответствии со </w:t>
      </w:r>
      <w:r w:rsidRPr="00F71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статьей 42  </w:t>
      </w:r>
      <w:r w:rsidRPr="00F7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закона от 21.06.2007 № 121-ОЗ «О выборах  Главы муниципального образования в Новгородской  области» </w:t>
      </w:r>
      <w:r w:rsidRPr="00F71918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обеспечения  их равенства при проведении указанной предвыборной агитации.</w:t>
      </w:r>
    </w:p>
    <w:p w:rsidR="00EC3F2D" w:rsidRPr="00F71918" w:rsidRDefault="00EC3F2D" w:rsidP="00EC3F2D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1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 Со дня регистрации зарегистрированный кандидат, его доверенное лицо </w:t>
      </w:r>
      <w:r w:rsidRPr="00F7191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при проведении </w:t>
      </w:r>
      <w:r w:rsidRPr="00F71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выборов Главы </w:t>
      </w:r>
      <w:r w:rsidR="00F71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Ивантеевского </w:t>
      </w:r>
      <w:r w:rsidRPr="00F71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F71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Валдайского</w:t>
      </w:r>
      <w:r w:rsidRPr="00F71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Новгородской</w:t>
      </w:r>
      <w:r w:rsidRPr="00F71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1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 w:rsidRPr="00F71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- </w:t>
      </w:r>
      <w:r w:rsidRPr="00F71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выборов Главы </w:t>
      </w:r>
      <w:r w:rsidR="00F71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Ивантеевского </w:t>
      </w:r>
      <w:r w:rsidRPr="00F71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поселения)</w:t>
      </w:r>
      <w:r w:rsidRPr="00F71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имеют право проводить предвыборную агитацию посредством агитационных публичных мероприятий в форме собраний в помещениях, пригодных для их проведения и находящихся в государственной или муниципальной собственности.</w:t>
      </w:r>
    </w:p>
    <w:p w:rsidR="00EC3F2D" w:rsidRPr="00F71918" w:rsidRDefault="00EC3F2D" w:rsidP="00EC3F2D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1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 Администрация </w:t>
      </w:r>
      <w:r w:rsidR="00F71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Валдайского </w:t>
      </w:r>
      <w:r w:rsidR="00926B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</w:t>
      </w:r>
      <w:r w:rsidRPr="00F71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установленном порядке определяют перечень пригодных для проведения агитационных публичных мероприятий в форме собраний и находящихся в государственной или муниципальной собственности помещений. Указанный перечень представляется органами местного самоуправления в Территориальную избирательную комиссию </w:t>
      </w:r>
      <w:r w:rsidR="00F71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Валдайского </w:t>
      </w:r>
      <w:r w:rsidRPr="00F71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(далее – ТИК).</w:t>
      </w:r>
    </w:p>
    <w:p w:rsidR="00EC3F2D" w:rsidRPr="00F71918" w:rsidRDefault="00EC3F2D" w:rsidP="00EC3F2D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1918">
        <w:rPr>
          <w:rFonts w:ascii="Times New Roman" w:eastAsia="Times New Roman" w:hAnsi="Times New Roman" w:cs="Times New Roman"/>
          <w:sz w:val="28"/>
          <w:szCs w:val="24"/>
          <w:lang w:eastAsia="ru-RU"/>
        </w:rPr>
        <w:t>4. Помещения, находящиеся в государственной или муниципальной собственности, предоставляются на безвозмездной основе.</w:t>
      </w:r>
    </w:p>
    <w:p w:rsidR="00EC3F2D" w:rsidRPr="00F71918" w:rsidRDefault="00EC3F2D" w:rsidP="00EC3F2D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191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5. ТИК обязана обеспечить равные условия для зарегистрированных кандидатов </w:t>
      </w:r>
      <w:r w:rsidRPr="00F7191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при проведении </w:t>
      </w:r>
      <w:r w:rsidRPr="00F71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выборов Главы </w:t>
      </w:r>
      <w:r w:rsidR="00F71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Ивантеевского </w:t>
      </w:r>
      <w:r w:rsidRPr="00F71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F71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предоставлении помещений для встреч с избирателями.</w:t>
      </w:r>
    </w:p>
    <w:p w:rsidR="00EC3F2D" w:rsidRPr="00EC3F2D" w:rsidRDefault="00EC3F2D" w:rsidP="00EC3F2D">
      <w:pPr>
        <w:autoSpaceDE w:val="0"/>
        <w:autoSpaceDN w:val="0"/>
        <w:adjustRightInd w:val="0"/>
        <w:spacing w:line="360" w:lineRule="auto"/>
        <w:ind w:firstLine="53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 w:rsidRPr="00F71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 Для предоставления помещения для встреч с избирателями зарегистрированные кандидаты обращаются с </w:t>
      </w:r>
      <w:hyperlink r:id="rId9" w:history="1">
        <w:r w:rsidRPr="00F7191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заявкой</w:t>
        </w:r>
      </w:hyperlink>
      <w:r w:rsidRPr="00F71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выделении помещения для проведения агитационных публичных мероприятий в форме собраний к собственнику, владельцу помещения на время, установленное ТИК </w:t>
      </w:r>
      <w:r w:rsidRPr="00F7191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при проведении </w:t>
      </w:r>
      <w:r w:rsidRPr="00F71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выборов Главы </w:t>
      </w:r>
      <w:r w:rsidR="00F71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Ивантеевского </w:t>
      </w:r>
      <w:r w:rsidRPr="00F71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F7191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EC3F2D" w:rsidRPr="00F71918" w:rsidRDefault="00EC3F2D" w:rsidP="00EC3F2D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1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 В </w:t>
      </w:r>
      <w:hyperlink r:id="rId10" w:history="1">
        <w:r w:rsidRPr="00F719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заявке</w:t>
        </w:r>
      </w:hyperlink>
      <w:r w:rsidRPr="00F7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указывается предполагаемая дата проведения мероприятия, его начало, продолжительность, примерное число участников, дата подачи </w:t>
      </w:r>
      <w:hyperlink r:id="rId11" w:history="1">
        <w:r w:rsidRPr="00F719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заявки</w:t>
        </w:r>
      </w:hyperlink>
      <w:r w:rsidRPr="00F7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1918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данные ответственного за проведение мероприятия, его контактный телефон (примерная форма заявки – Приложение № 1 к настоящему Порядку).</w:t>
      </w:r>
    </w:p>
    <w:p w:rsidR="00EC3F2D" w:rsidRPr="00F71918" w:rsidRDefault="00EC3F2D" w:rsidP="00EC3F2D">
      <w:pPr>
        <w:autoSpaceDE w:val="0"/>
        <w:autoSpaceDN w:val="0"/>
        <w:adjustRightInd w:val="0"/>
        <w:spacing w:line="360" w:lineRule="auto"/>
        <w:ind w:firstLine="53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1918">
        <w:rPr>
          <w:rFonts w:ascii="Times New Roman" w:eastAsia="Times New Roman" w:hAnsi="Times New Roman" w:cs="Times New Roman"/>
          <w:sz w:val="28"/>
          <w:szCs w:val="24"/>
          <w:lang w:eastAsia="ru-RU"/>
        </w:rPr>
        <w:t>8. </w:t>
      </w:r>
      <w:hyperlink r:id="rId12" w:history="1">
        <w:r w:rsidRPr="00F719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Заявка</w:t>
        </w:r>
      </w:hyperlink>
      <w:r w:rsidRPr="00F7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выделении помещения, находящегося в государственной или муниципальной собственности, а равно помещения, находящегося в собственности организации,  имеющей на день официального опубликования (публикации) решения о назначении </w:t>
      </w:r>
      <w:r w:rsidRPr="00F71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выборов Главы </w:t>
      </w:r>
      <w:r w:rsidR="00F71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Ивантеевского </w:t>
      </w:r>
      <w:r w:rsidRPr="00F71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F7191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(на </w:t>
      </w:r>
      <w:r w:rsidR="00F7191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24</w:t>
      </w:r>
      <w:r w:rsidRPr="00F7191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F7191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июня </w:t>
      </w:r>
      <w:r w:rsidRPr="00F7191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2022 года)</w:t>
      </w:r>
      <w:r w:rsidRPr="00F71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своем уставном (складочном) капитале долю (вклад): превышающую (превышающий) 30 процентов, для проведения встреч зарегистрированных кандидатов, их доверенных лиц с избирателями рассматривается собственниками, владельцами указанных помещений в течение трех дней со дня подачи </w:t>
      </w:r>
      <w:hyperlink r:id="rId13" w:history="1">
        <w:r w:rsidRPr="00F719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заявки</w:t>
        </w:r>
      </w:hyperlink>
      <w:r w:rsidRPr="00F7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918">
        <w:rPr>
          <w:rFonts w:ascii="Times New Roman" w:eastAsia="Times New Roman" w:hAnsi="Times New Roman" w:cs="Times New Roman"/>
          <w:sz w:val="28"/>
          <w:szCs w:val="24"/>
          <w:lang w:eastAsia="ru-RU"/>
        </w:rPr>
        <w:t>с предоставлением  заявителю соответствующего ответа.</w:t>
      </w:r>
    </w:p>
    <w:p w:rsidR="00EC3F2D" w:rsidRPr="00F71918" w:rsidRDefault="00EC3F2D" w:rsidP="00EC3F2D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1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 Помещения предоставляются по рабочим и выходным (праздничным) дням. </w:t>
      </w:r>
    </w:p>
    <w:p w:rsidR="00EC3F2D" w:rsidRPr="00F71918" w:rsidRDefault="00EC3F2D" w:rsidP="00EC3F2D">
      <w:pPr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1918">
        <w:rPr>
          <w:rFonts w:ascii="Times New Roman" w:eastAsia="Times New Roman" w:hAnsi="Times New Roman" w:cs="Times New Roman"/>
          <w:sz w:val="28"/>
          <w:szCs w:val="24"/>
          <w:lang w:eastAsia="ru-RU"/>
        </w:rPr>
        <w:t>10. </w:t>
      </w:r>
      <w:r w:rsidRPr="00F7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указанные в пунктах 6 и 8 настоящего Порядка помещения, были предоставлены </w:t>
      </w:r>
      <w:r w:rsidRPr="00F71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одному зарегистрированному кандидату, собственник, владелец помещения не вправе отказать другому зарегистрированному кандидату в предоставлении помещения на таких же условиях в иное время в течение агитационного периода. </w:t>
      </w:r>
    </w:p>
    <w:p w:rsidR="00EC3F2D" w:rsidRPr="00F71918" w:rsidRDefault="00EC3F2D" w:rsidP="00EC3F2D">
      <w:pPr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191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 случае предоставления помещения зарегистрированному кандидату, собственник, владелец помещения не позднее дня, следующего за днем предоставления помещения, обязаны уведомить в письменной форме ТИК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 (примерная форма уведомления – Приложение № 2 к настоящему Порядку). </w:t>
      </w:r>
    </w:p>
    <w:p w:rsidR="00EC3F2D" w:rsidRPr="00F71918" w:rsidRDefault="00EC3F2D" w:rsidP="00EC3F2D">
      <w:pPr>
        <w:autoSpaceDE w:val="0"/>
        <w:autoSpaceDN w:val="0"/>
        <w:adjustRightInd w:val="0"/>
        <w:spacing w:line="360" w:lineRule="auto"/>
        <w:ind w:firstLine="53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18">
        <w:rPr>
          <w:rFonts w:ascii="Times New Roman" w:eastAsia="Times New Roman" w:hAnsi="Times New Roman" w:cs="Times New Roman"/>
          <w:sz w:val="28"/>
          <w:szCs w:val="24"/>
          <w:lang w:eastAsia="ru-RU"/>
        </w:rPr>
        <w:t>11. ТИК</w:t>
      </w:r>
      <w:r w:rsidRPr="00F7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получившая уведомление о факте предоставления помещения зарегистрированному кандидату, в течение двух суток с момента получения уведомления обязана разместить содержащуюся в нем информацию в информационно-телекоммуникационной сети «Интернет» или иным способом довести ее до сведения других зарегистрированных кандидатов,  </w:t>
      </w:r>
      <w:r w:rsidR="00F71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F7191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литических партий.</w:t>
      </w:r>
    </w:p>
    <w:p w:rsidR="00EC3F2D" w:rsidRPr="00F71918" w:rsidRDefault="00EC3F2D" w:rsidP="00EC3F2D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1918">
        <w:rPr>
          <w:rFonts w:ascii="Times New Roman" w:eastAsia="Times New Roman" w:hAnsi="Times New Roman" w:cs="Times New Roman"/>
          <w:sz w:val="28"/>
          <w:szCs w:val="24"/>
          <w:lang w:eastAsia="ru-RU"/>
        </w:rPr>
        <w:t>12.  Зарегистрированные кандидаты вправе арендовать на основе договора здания и помещения, принадлежащие гражданам и организациям независимо от форм собственности, для проведения агитационных публичных мероприятий. Оплата в этом случае должна производиться из средств соответствующего избирательного фонда кандидата.</w:t>
      </w:r>
    </w:p>
    <w:p w:rsidR="00EC3F2D" w:rsidRPr="00F71918" w:rsidRDefault="00EC3F2D" w:rsidP="00EC3F2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F71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13. </w:t>
      </w:r>
      <w:r w:rsidRPr="00F7191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 ситуации, обусловленной необходимостью снижения рисков распространения коронавирусной инфекции, проведение агитационных мероприятий обязательно с соблюдением мероприятий по профилактике рисков, связанных с распространением коронавирусной инфекции, рекомендуемых Центральной избирательной комиссией РФ, Избирательной комиссией Новгородской области, федеральных и территориальными органами Роспотребнадзора, а также с соблюдением требований, установленных указами Губернатора Новгородской области с учетом текущей эпидемиологической ситуации в регионе.</w:t>
      </w:r>
    </w:p>
    <w:p w:rsidR="00EC3F2D" w:rsidRPr="007C0AE0" w:rsidRDefault="00EC3F2D" w:rsidP="00EC3F2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7C0AE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>Об указанном условии ТИК необходимо информировать зарегистрированных кандидатов</w:t>
      </w:r>
      <w:r w:rsidRPr="007C0AE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, </w:t>
      </w:r>
      <w:r w:rsidRPr="007C0AE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планирующих проведение агитационных публичных мероприятий и направивших заявку.</w:t>
      </w:r>
    </w:p>
    <w:p w:rsidR="00EC3F2D" w:rsidRPr="007C0AE0" w:rsidRDefault="00EC3F2D" w:rsidP="00EC3F2D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AE0">
        <w:rPr>
          <w:rFonts w:ascii="Times New Roman" w:eastAsia="Times New Roman" w:hAnsi="Times New Roman" w:cs="Times New Roman"/>
          <w:sz w:val="28"/>
          <w:szCs w:val="24"/>
          <w:lang w:eastAsia="ru-RU"/>
        </w:rPr>
        <w:t>14. Обеспечение безопасности при проведении агитационных публичных мероприятий осуществляется в соответствии с законодательством Российской Федерации.</w:t>
      </w:r>
    </w:p>
    <w:p w:rsidR="00EC3F2D" w:rsidRPr="007C0AE0" w:rsidRDefault="00EC3F2D" w:rsidP="00EC3F2D">
      <w:pPr>
        <w:autoSpaceDE w:val="0"/>
        <w:autoSpaceDN w:val="0"/>
        <w:adjustRightInd w:val="0"/>
        <w:spacing w:line="36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AE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</w:t>
      </w:r>
    </w:p>
    <w:p w:rsidR="00EC3F2D" w:rsidRPr="007C0AE0" w:rsidRDefault="00EC3F2D" w:rsidP="00EC3F2D">
      <w:pPr>
        <w:spacing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EC3F2D" w:rsidRPr="007C0AE0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W w:w="5670" w:type="dxa"/>
        <w:tblInd w:w="4077" w:type="dxa"/>
        <w:tblLayout w:type="fixed"/>
        <w:tblLook w:val="04A0"/>
      </w:tblPr>
      <w:tblGrid>
        <w:gridCol w:w="5670"/>
      </w:tblGrid>
      <w:tr w:rsidR="00EC3F2D" w:rsidRPr="00EC3F2D" w:rsidTr="00C257DF">
        <w:trPr>
          <w:trHeight w:val="186"/>
        </w:trPr>
        <w:tc>
          <w:tcPr>
            <w:tcW w:w="5670" w:type="dxa"/>
            <w:hideMark/>
          </w:tcPr>
          <w:p w:rsidR="00EC3F2D" w:rsidRPr="007C0AE0" w:rsidRDefault="00EC3F2D" w:rsidP="00C257DF">
            <w:pPr>
              <w:keepNext/>
              <w:spacing w:line="240" w:lineRule="exact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EC3F2D" w:rsidRPr="00EC3F2D" w:rsidRDefault="00EC3F2D" w:rsidP="007C0AE0">
            <w:pPr>
              <w:keepNext/>
              <w:spacing w:line="240" w:lineRule="exact"/>
              <w:outlineLvl w:val="7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7C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Порядку </w:t>
            </w:r>
            <w:r w:rsidRPr="007C0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предоставления помещений для встреч с избирателями зарегистрированным кандидатам, избирательным объединениям, при проведении  выборов Главы </w:t>
            </w:r>
            <w:r w:rsidR="007C0AE0" w:rsidRPr="007C0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Ивантеевского </w:t>
            </w:r>
            <w:r w:rsidRPr="007C0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EC3F2D" w:rsidRPr="007C0AE0" w:rsidRDefault="00EC3F2D" w:rsidP="00EC3F2D">
      <w:pPr>
        <w:keepNext/>
        <w:autoSpaceDE w:val="0"/>
        <w:autoSpaceDN w:val="0"/>
        <w:adjustRightInd w:val="0"/>
        <w:spacing w:line="36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3F2D" w:rsidRPr="007C0AE0" w:rsidRDefault="00EC3F2D" w:rsidP="00EC3F2D">
      <w:pPr>
        <w:keepNext/>
        <w:autoSpaceDE w:val="0"/>
        <w:autoSpaceDN w:val="0"/>
        <w:adjustRightInd w:val="0"/>
        <w:spacing w:line="36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</w:t>
      </w:r>
    </w:p>
    <w:p w:rsidR="00EC3F2D" w:rsidRPr="007C0AE0" w:rsidRDefault="00EC3F2D" w:rsidP="00EC3F2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AE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</w:t>
      </w:r>
    </w:p>
    <w:p w:rsidR="00EC3F2D" w:rsidRPr="007C0AE0" w:rsidRDefault="00EC3F2D" w:rsidP="00EC3F2D">
      <w:pPr>
        <w:keepNext/>
        <w:ind w:left="4860" w:right="-6"/>
        <w:outlineLvl w:val="6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C0AE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_____________________________________</w:t>
      </w:r>
    </w:p>
    <w:p w:rsidR="00EC3F2D" w:rsidRPr="007C0AE0" w:rsidRDefault="00EC3F2D" w:rsidP="00EC3F2D">
      <w:pPr>
        <w:ind w:left="4860" w:right="-6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C0AE0">
        <w:rPr>
          <w:rFonts w:ascii="Times New Roman" w:eastAsia="Times New Roman" w:hAnsi="Times New Roman" w:cs="Times New Roman"/>
          <w:sz w:val="18"/>
          <w:szCs w:val="24"/>
          <w:lang w:eastAsia="ru-RU"/>
        </w:rPr>
        <w:t>(наименование собственника, владельца помещения)</w:t>
      </w:r>
    </w:p>
    <w:p w:rsidR="00EC3F2D" w:rsidRPr="007C0AE0" w:rsidRDefault="00EC3F2D" w:rsidP="00EC3F2D">
      <w:pPr>
        <w:ind w:left="4860" w:right="-6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C0AE0">
        <w:rPr>
          <w:rFonts w:ascii="Times New Roman" w:eastAsia="Times New Roman" w:hAnsi="Times New Roman" w:cs="Times New Roman"/>
          <w:sz w:val="18"/>
          <w:szCs w:val="24"/>
          <w:lang w:eastAsia="ru-RU"/>
        </w:rPr>
        <w:t>__________________________________________________(Ф.И.О. лица, действующего от имени политической партии, Ф.И.О. зарегистрированного кандидата)</w:t>
      </w:r>
    </w:p>
    <w:p w:rsidR="00EC3F2D" w:rsidRPr="007C0AE0" w:rsidRDefault="00EC3F2D" w:rsidP="00EC3F2D">
      <w:pPr>
        <w:keepNext/>
        <w:outlineLvl w:val="4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EC3F2D" w:rsidRPr="007C0AE0" w:rsidRDefault="00EC3F2D" w:rsidP="00EC3F2D">
      <w:pPr>
        <w:keepNext/>
        <w:outlineLvl w:val="4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7C0AE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Заявление о предоставлении помещения</w:t>
      </w:r>
    </w:p>
    <w:p w:rsidR="00EC3F2D" w:rsidRPr="007C0AE0" w:rsidRDefault="00EC3F2D" w:rsidP="00EC3F2D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C0AE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для проведения агитационного</w:t>
      </w:r>
    </w:p>
    <w:p w:rsidR="00EC3F2D" w:rsidRPr="007C0AE0" w:rsidRDefault="00EC3F2D" w:rsidP="00EC3F2D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C0AE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публичного мероприятия</w:t>
      </w:r>
    </w:p>
    <w:p w:rsidR="00EC3F2D" w:rsidRPr="007C0AE0" w:rsidRDefault="00EC3F2D" w:rsidP="00EC3F2D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3F2D" w:rsidRPr="007C0AE0" w:rsidRDefault="00EC3F2D" w:rsidP="00EC3F2D">
      <w:pPr>
        <w:autoSpaceDE w:val="0"/>
        <w:autoSpaceDN w:val="0"/>
        <w:adjustRightInd w:val="0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7C0AE0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В соответствии _____________________________________________________ </w:t>
      </w:r>
    </w:p>
    <w:p w:rsidR="00EC3F2D" w:rsidRPr="007C0AE0" w:rsidRDefault="00EC3F2D" w:rsidP="00EC3F2D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AE0">
        <w:rPr>
          <w:rFonts w:ascii="Times New Roman" w:eastAsia="Times New Roman" w:hAnsi="Times New Roman" w:cs="Courier New"/>
          <w:sz w:val="20"/>
          <w:szCs w:val="20"/>
          <w:lang w:eastAsia="ru-RU"/>
        </w:rPr>
        <w:t>(</w:t>
      </w:r>
      <w:r w:rsidRPr="007C0A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 статьей </w:t>
      </w:r>
      <w:r w:rsidRPr="007C0AE0">
        <w:rPr>
          <w:rFonts w:ascii="Times New Roman" w:eastAsia="Times New Roman" w:hAnsi="Times New Roman" w:cs="Courier New"/>
          <w:sz w:val="20"/>
          <w:szCs w:val="20"/>
          <w:lang w:eastAsia="ru-RU"/>
        </w:rPr>
        <w:t>42 областного закона от 21.06.2007 № 121-ОЗ «О выборах Главы муниципального образования в Новгородской области»)</w:t>
      </w:r>
      <w:r w:rsidRPr="007C0A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C3F2D" w:rsidRPr="007C0AE0" w:rsidRDefault="00EC3F2D" w:rsidP="00EC3F2D">
      <w:pPr>
        <w:autoSpaceDE w:val="0"/>
        <w:autoSpaceDN w:val="0"/>
        <w:adjustRightInd w:val="0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7C0AE0">
        <w:rPr>
          <w:rFonts w:ascii="Times New Roman" w:eastAsia="Times New Roman" w:hAnsi="Times New Roman" w:cs="Courier New"/>
          <w:sz w:val="28"/>
          <w:szCs w:val="20"/>
          <w:lang w:eastAsia="ru-RU"/>
        </w:rPr>
        <w:t>прошу:</w:t>
      </w:r>
    </w:p>
    <w:p w:rsidR="00EC3F2D" w:rsidRPr="007C0AE0" w:rsidRDefault="00EC3F2D" w:rsidP="00EC3F2D">
      <w:pPr>
        <w:autoSpaceDE w:val="0"/>
        <w:autoSpaceDN w:val="0"/>
        <w:adjustRightInd w:val="0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7C0AE0">
        <w:rPr>
          <w:rFonts w:ascii="Times New Roman" w:eastAsia="Times New Roman" w:hAnsi="Times New Roman" w:cs="Courier New"/>
          <w:sz w:val="28"/>
          <w:szCs w:val="20"/>
          <w:lang w:eastAsia="ru-RU"/>
        </w:rPr>
        <w:t>предоставить помещение по адресу: ___________________________________</w:t>
      </w:r>
    </w:p>
    <w:p w:rsidR="00EC3F2D" w:rsidRPr="007C0AE0" w:rsidRDefault="00EC3F2D" w:rsidP="00EC3F2D">
      <w:pPr>
        <w:autoSpaceDE w:val="0"/>
        <w:autoSpaceDN w:val="0"/>
        <w:adjustRightInd w:val="0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7C0AE0">
        <w:rPr>
          <w:rFonts w:ascii="Times New Roman" w:eastAsia="Times New Roman" w:hAnsi="Times New Roman" w:cs="Courier New"/>
          <w:sz w:val="28"/>
          <w:szCs w:val="20"/>
          <w:lang w:eastAsia="ru-RU"/>
        </w:rPr>
        <w:t>__________________________________________________________________</w:t>
      </w:r>
    </w:p>
    <w:p w:rsidR="00EC3F2D" w:rsidRPr="007C0AE0" w:rsidRDefault="00EC3F2D" w:rsidP="007C0AE0">
      <w:pPr>
        <w:autoSpaceDE w:val="0"/>
        <w:autoSpaceDN w:val="0"/>
        <w:adjustRightInd w:val="0"/>
        <w:jc w:val="left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7C0AE0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                                                   (место проведения собрания)</w:t>
      </w:r>
    </w:p>
    <w:p w:rsidR="00EC3F2D" w:rsidRPr="007C0AE0" w:rsidRDefault="00EC3F2D" w:rsidP="00EC3F2D">
      <w:pPr>
        <w:autoSpaceDE w:val="0"/>
        <w:autoSpaceDN w:val="0"/>
        <w:adjustRightInd w:val="0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7C0AE0">
        <w:rPr>
          <w:rFonts w:ascii="Times New Roman" w:eastAsia="Times New Roman" w:hAnsi="Times New Roman" w:cs="Courier New"/>
          <w:sz w:val="28"/>
          <w:szCs w:val="20"/>
          <w:lang w:eastAsia="ru-RU"/>
        </w:rPr>
        <w:t>для проведения агитационного публичного мероприятия в форме собрания, которое планируется «___» _____________ 2022 года в __________________,</w:t>
      </w:r>
    </w:p>
    <w:p w:rsidR="00EC3F2D" w:rsidRPr="007C0AE0" w:rsidRDefault="00EC3F2D" w:rsidP="00EC3F2D">
      <w:pPr>
        <w:autoSpaceDE w:val="0"/>
        <w:autoSpaceDN w:val="0"/>
        <w:adjustRightInd w:val="0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7C0AE0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                                                                                             (время начала проведения собрания)</w:t>
      </w:r>
    </w:p>
    <w:p w:rsidR="00EC3F2D" w:rsidRPr="007C0AE0" w:rsidRDefault="00EC3F2D" w:rsidP="00EC3F2D">
      <w:pPr>
        <w:autoSpaceDE w:val="0"/>
        <w:autoSpaceDN w:val="0"/>
        <w:adjustRightInd w:val="0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7C0AE0">
        <w:rPr>
          <w:rFonts w:ascii="Times New Roman" w:eastAsia="Times New Roman" w:hAnsi="Times New Roman" w:cs="Courier New"/>
          <w:sz w:val="28"/>
          <w:szCs w:val="20"/>
          <w:lang w:eastAsia="ru-RU"/>
        </w:rPr>
        <w:t>продолжительностью ______________________________________________.</w:t>
      </w:r>
    </w:p>
    <w:p w:rsidR="00EC3F2D" w:rsidRPr="007C0AE0" w:rsidRDefault="00EC3F2D" w:rsidP="00EC3F2D">
      <w:pPr>
        <w:autoSpaceDE w:val="0"/>
        <w:autoSpaceDN w:val="0"/>
        <w:adjustRightInd w:val="0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7C0AE0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            (продолжительность собрания в соответствии с временем, установленным соответствующей избирательной комиссией)</w:t>
      </w:r>
    </w:p>
    <w:p w:rsidR="00EC3F2D" w:rsidRPr="007C0AE0" w:rsidRDefault="00EC3F2D" w:rsidP="00EC3F2D">
      <w:pPr>
        <w:autoSpaceDE w:val="0"/>
        <w:autoSpaceDN w:val="0"/>
        <w:adjustRightInd w:val="0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7C0AE0">
        <w:rPr>
          <w:rFonts w:ascii="Times New Roman" w:eastAsia="Times New Roman" w:hAnsi="Times New Roman" w:cs="Courier New"/>
          <w:sz w:val="28"/>
          <w:szCs w:val="20"/>
          <w:lang w:eastAsia="ru-RU"/>
        </w:rPr>
        <w:t>Примерное число участников: _____________________________________.</w:t>
      </w:r>
    </w:p>
    <w:p w:rsidR="00EC3F2D" w:rsidRPr="007C0AE0" w:rsidRDefault="00EC3F2D" w:rsidP="00EC3F2D">
      <w:pPr>
        <w:autoSpaceDE w:val="0"/>
        <w:autoSpaceDN w:val="0"/>
        <w:adjustRightInd w:val="0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7C0AE0">
        <w:rPr>
          <w:rFonts w:ascii="Times New Roman" w:eastAsia="Times New Roman" w:hAnsi="Times New Roman" w:cs="Courier New"/>
          <w:sz w:val="28"/>
          <w:szCs w:val="20"/>
          <w:lang w:eastAsia="ru-RU"/>
        </w:rPr>
        <w:t>Ответственный за проведение мероприятия ____________________________,</w:t>
      </w:r>
    </w:p>
    <w:p w:rsidR="00EC3F2D" w:rsidRPr="007C0AE0" w:rsidRDefault="00EC3F2D" w:rsidP="00EC3F2D">
      <w:pPr>
        <w:autoSpaceDE w:val="0"/>
        <w:autoSpaceDN w:val="0"/>
        <w:adjustRightInd w:val="0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7C0AE0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                                                     (Ф.И.О., статус)</w:t>
      </w:r>
    </w:p>
    <w:p w:rsidR="00EC3F2D" w:rsidRPr="007C0AE0" w:rsidRDefault="00EC3F2D" w:rsidP="00EC3F2D">
      <w:pPr>
        <w:autoSpaceDE w:val="0"/>
        <w:autoSpaceDN w:val="0"/>
        <w:adjustRightInd w:val="0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7C0AE0">
        <w:rPr>
          <w:rFonts w:ascii="Times New Roman" w:eastAsia="Times New Roman" w:hAnsi="Times New Roman" w:cs="Courier New"/>
          <w:sz w:val="28"/>
          <w:szCs w:val="20"/>
          <w:lang w:eastAsia="ru-RU"/>
        </w:rPr>
        <w:t>контактный телефон __________________________________________.</w:t>
      </w:r>
    </w:p>
    <w:p w:rsidR="00EC3F2D" w:rsidRPr="007C0AE0" w:rsidRDefault="00EC3F2D" w:rsidP="00EC3F2D">
      <w:pPr>
        <w:autoSpaceDE w:val="0"/>
        <w:autoSpaceDN w:val="0"/>
        <w:adjustRightInd w:val="0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7C0AE0">
        <w:rPr>
          <w:rFonts w:ascii="Times New Roman" w:eastAsia="Times New Roman" w:hAnsi="Times New Roman" w:cs="Courier New"/>
          <w:sz w:val="28"/>
          <w:szCs w:val="20"/>
          <w:lang w:eastAsia="ru-RU"/>
        </w:rPr>
        <w:t>Дата подачи заявки: _________________________</w:t>
      </w:r>
    </w:p>
    <w:p w:rsidR="00EC3F2D" w:rsidRPr="007C0AE0" w:rsidRDefault="00EC3F2D" w:rsidP="00EC3F2D">
      <w:pPr>
        <w:tabs>
          <w:tab w:val="left" w:pos="1985"/>
          <w:tab w:val="left" w:pos="2268"/>
          <w:tab w:val="left" w:pos="2694"/>
        </w:tabs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F2D" w:rsidRPr="007C0AE0" w:rsidRDefault="00EC3F2D" w:rsidP="007C0AE0">
      <w:pPr>
        <w:keepNext/>
        <w:tabs>
          <w:tab w:val="left" w:pos="1985"/>
          <w:tab w:val="left" w:pos="2268"/>
          <w:tab w:val="left" w:pos="2694"/>
          <w:tab w:val="left" w:pos="3060"/>
        </w:tabs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C0AE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Кандидат</w:t>
      </w:r>
      <w:r w:rsidRPr="007C0AE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  <w:t>(уполномоченный представитель</w:t>
      </w:r>
    </w:p>
    <w:p w:rsidR="00EC3F2D" w:rsidRPr="007C0AE0" w:rsidRDefault="00EC3F2D" w:rsidP="007C0AE0">
      <w:pPr>
        <w:tabs>
          <w:tab w:val="left" w:pos="1985"/>
          <w:tab w:val="left" w:pos="2268"/>
          <w:tab w:val="left" w:pos="2694"/>
        </w:tabs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AE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политической партии,</w:t>
      </w:r>
    </w:p>
    <w:p w:rsidR="00EC3F2D" w:rsidRPr="007C0AE0" w:rsidRDefault="00EC3F2D" w:rsidP="00EC3F2D">
      <w:pPr>
        <w:tabs>
          <w:tab w:val="left" w:pos="1985"/>
          <w:tab w:val="left" w:pos="2268"/>
          <w:tab w:val="left" w:pos="2694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A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избирательного объединения)                   </w:t>
      </w:r>
      <w:r w:rsidRPr="007C0A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___________________</w:t>
      </w:r>
    </w:p>
    <w:p w:rsidR="00EC3F2D" w:rsidRPr="007C0AE0" w:rsidRDefault="00EC3F2D" w:rsidP="00EC3F2D">
      <w:pPr>
        <w:autoSpaceDE w:val="0"/>
        <w:autoSpaceDN w:val="0"/>
        <w:adjustRightInd w:val="0"/>
        <w:ind w:left="558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C0AE0">
        <w:rPr>
          <w:rFonts w:ascii="Times New Roman" w:eastAsia="Times New Roman" w:hAnsi="Times New Roman" w:cs="Times New Roman"/>
          <w:sz w:val="18"/>
          <w:szCs w:val="20"/>
          <w:lang w:eastAsia="ru-RU"/>
        </w:rPr>
        <w:t>(подпись)                        (расшифровка подписи)</w:t>
      </w:r>
    </w:p>
    <w:p w:rsidR="00EC3F2D" w:rsidRPr="007C0AE0" w:rsidRDefault="00EC3F2D" w:rsidP="00EC3F2D">
      <w:pPr>
        <w:autoSpaceDE w:val="0"/>
        <w:autoSpaceDN w:val="0"/>
        <w:adjustRightInd w:val="0"/>
        <w:ind w:left="468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EC3F2D" w:rsidRPr="007C0AE0" w:rsidRDefault="00EC3F2D" w:rsidP="007C0AE0">
      <w:pPr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AE0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«______»____________2022 года</w:t>
      </w:r>
    </w:p>
    <w:p w:rsidR="00EC3F2D" w:rsidRPr="007C0AE0" w:rsidRDefault="00EC3F2D" w:rsidP="00EC3F2D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3F2D" w:rsidRPr="007C0AE0" w:rsidRDefault="00EC3F2D" w:rsidP="00EC3F2D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3F2D" w:rsidRPr="007C0AE0" w:rsidRDefault="00EC3F2D" w:rsidP="00EC3F2D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3F2D" w:rsidRPr="007C0AE0" w:rsidRDefault="00EC3F2D" w:rsidP="00EC3F2D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3F2D" w:rsidRPr="007C0AE0" w:rsidRDefault="00EC3F2D" w:rsidP="00EC3F2D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3F2D" w:rsidRPr="007C0AE0" w:rsidRDefault="00EC3F2D" w:rsidP="00EC3F2D">
      <w:pPr>
        <w:keepNext/>
        <w:spacing w:line="240" w:lineRule="exact"/>
        <w:ind w:left="4678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EC3F2D" w:rsidRPr="007C0AE0" w:rsidRDefault="00EC3F2D" w:rsidP="00EC3F2D">
      <w:pPr>
        <w:widowControl w:val="0"/>
        <w:ind w:left="467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Pr="007C0A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помещений для встреч с избирателями зарегистрированным кандидатам, избирательным объединениям, при проведении  выборов Главы </w:t>
      </w:r>
      <w:r w:rsidR="007C0A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Ивантеевского </w:t>
      </w:r>
      <w:r w:rsidRPr="007C0A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EC3F2D" w:rsidRPr="007C0AE0" w:rsidRDefault="00EC3F2D" w:rsidP="00EC3F2D">
      <w:pPr>
        <w:widowControl w:val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3F2D" w:rsidRPr="007C0AE0" w:rsidRDefault="00EC3F2D" w:rsidP="00EC3F2D">
      <w:pPr>
        <w:widowControl w:val="0"/>
        <w:jc w:val="right"/>
        <w:outlineLvl w:val="1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7C0AE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Примерная форма</w:t>
      </w:r>
    </w:p>
    <w:p w:rsidR="00EC3F2D" w:rsidRPr="007C0AE0" w:rsidRDefault="00EC3F2D" w:rsidP="00EC3F2D">
      <w:pPr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EC3F2D" w:rsidRPr="007C0AE0" w:rsidRDefault="00EC3F2D" w:rsidP="00EC3F2D">
      <w:pPr>
        <w:autoSpaceDE w:val="0"/>
        <w:autoSpaceDN w:val="0"/>
        <w:adjustRightInd w:val="0"/>
        <w:ind w:left="4500"/>
        <w:outlineLvl w:val="0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7C0AE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В _______________________________</w:t>
      </w:r>
    </w:p>
    <w:p w:rsidR="00EC3F2D" w:rsidRPr="007C0AE0" w:rsidRDefault="00EC3F2D" w:rsidP="00EC3F2D">
      <w:pPr>
        <w:ind w:left="4500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  <w:r w:rsidRPr="007C0AE0"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(наименование избирательной комиссии)</w:t>
      </w:r>
    </w:p>
    <w:p w:rsidR="00EC3F2D" w:rsidRPr="007C0AE0" w:rsidRDefault="00EC3F2D" w:rsidP="00EC3F2D">
      <w:pPr>
        <w:autoSpaceDE w:val="0"/>
        <w:autoSpaceDN w:val="0"/>
        <w:adjustRightInd w:val="0"/>
        <w:ind w:left="4500"/>
        <w:outlineLvl w:val="0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7C0AE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от _______________________________</w:t>
      </w:r>
    </w:p>
    <w:p w:rsidR="00EC3F2D" w:rsidRPr="007C0AE0" w:rsidRDefault="00EC3F2D" w:rsidP="00EC3F2D">
      <w:pPr>
        <w:keepNext/>
        <w:autoSpaceDE w:val="0"/>
        <w:autoSpaceDN w:val="0"/>
        <w:adjustRightInd w:val="0"/>
        <w:ind w:left="4500" w:firstLine="36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EC3F2D" w:rsidRPr="007C0AE0" w:rsidRDefault="00EC3F2D" w:rsidP="00EC3F2D">
      <w:pPr>
        <w:ind w:left="4500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  <w:r w:rsidRPr="007C0AE0"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(наименование собственника, владельца помещения)</w:t>
      </w:r>
    </w:p>
    <w:p w:rsidR="00EC3F2D" w:rsidRPr="007C0AE0" w:rsidRDefault="00EC3F2D" w:rsidP="00EC3F2D">
      <w:pPr>
        <w:keepNext/>
        <w:spacing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3F2D" w:rsidRPr="007C0AE0" w:rsidRDefault="00EC3F2D" w:rsidP="00EC3F2D">
      <w:pPr>
        <w:keepNext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0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о предоставлении помещения</w:t>
      </w:r>
    </w:p>
    <w:p w:rsidR="00EC3F2D" w:rsidRPr="007C0AE0" w:rsidRDefault="00EC3F2D" w:rsidP="00EC3F2D">
      <w:pPr>
        <w:rPr>
          <w:rFonts w:ascii="Times New Roman CYR" w:eastAsia="Times New Roman" w:hAnsi="Times New Roman CYR" w:cs="Times New Roman"/>
          <w:b/>
          <w:bCs/>
          <w:sz w:val="28"/>
          <w:szCs w:val="20"/>
          <w:lang w:eastAsia="ru-RU"/>
        </w:rPr>
      </w:pPr>
      <w:r w:rsidRPr="007C0AE0">
        <w:rPr>
          <w:rFonts w:ascii="Times New Roman CYR" w:eastAsia="Times New Roman" w:hAnsi="Times New Roman CYR" w:cs="Times New Roman"/>
          <w:b/>
          <w:bCs/>
          <w:sz w:val="28"/>
          <w:szCs w:val="20"/>
          <w:lang w:eastAsia="ru-RU"/>
        </w:rPr>
        <w:t>для проведения агитационного публичного мероприятия</w:t>
      </w:r>
    </w:p>
    <w:p w:rsidR="00EC3F2D" w:rsidRPr="007C0AE0" w:rsidRDefault="00EC3F2D" w:rsidP="00EC3F2D">
      <w:pP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EC3F2D" w:rsidRPr="007C0AE0" w:rsidRDefault="00EC3F2D" w:rsidP="00EC3F2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7C0AE0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В соответствии _________________________________________________ </w:t>
      </w:r>
    </w:p>
    <w:p w:rsidR="00EC3F2D" w:rsidRPr="007C0AE0" w:rsidRDefault="00EC3F2D" w:rsidP="00EC3F2D">
      <w:pPr>
        <w:autoSpaceDE w:val="0"/>
        <w:autoSpaceDN w:val="0"/>
        <w:adjustRightInd w:val="0"/>
        <w:ind w:left="1985"/>
        <w:rPr>
          <w:rFonts w:ascii="Times New Roman" w:eastAsia="Times New Roman" w:hAnsi="Times New Roman" w:cs="Courier New"/>
          <w:i/>
          <w:sz w:val="20"/>
          <w:szCs w:val="20"/>
          <w:lang w:eastAsia="ru-RU"/>
        </w:rPr>
      </w:pPr>
      <w:r w:rsidRPr="007C0AE0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>(со статьей 42 областного закона от 21.06.2007 № 121-ОЗ «О выборах Главы муниципального образования в Новгородской области»)</w:t>
      </w:r>
    </w:p>
    <w:p w:rsidR="00EC3F2D" w:rsidRPr="007C0AE0" w:rsidRDefault="00EC3F2D" w:rsidP="00EC3F2D">
      <w:pPr>
        <w:autoSpaceDE w:val="0"/>
        <w:autoSpaceDN w:val="0"/>
        <w:adjustRightInd w:val="0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7C0AE0">
        <w:rPr>
          <w:rFonts w:ascii="Times New Roman" w:eastAsia="Times New Roman" w:hAnsi="Times New Roman" w:cs="Courier New"/>
          <w:sz w:val="28"/>
          <w:szCs w:val="20"/>
          <w:lang w:eastAsia="ru-RU"/>
        </w:rPr>
        <w:t>__________________________________________________________________</w:t>
      </w:r>
    </w:p>
    <w:p w:rsidR="00EC3F2D" w:rsidRPr="007C0AE0" w:rsidRDefault="00EC3F2D" w:rsidP="00EC3F2D">
      <w:pPr>
        <w:ind w:left="4500" w:hanging="4500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  <w:r w:rsidRPr="007C0AE0"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(наименование собственника, владельца помещения, адрес, телефон)</w:t>
      </w:r>
    </w:p>
    <w:p w:rsidR="00EC3F2D" w:rsidRPr="007C0AE0" w:rsidRDefault="00EC3F2D" w:rsidP="00EC3F2D">
      <w:pPr>
        <w:autoSpaceDE w:val="0"/>
        <w:autoSpaceDN w:val="0"/>
        <w:adjustRightInd w:val="0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7C0AE0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предоставила(о) помещение по адресу: ________________________________ </w:t>
      </w:r>
    </w:p>
    <w:p w:rsidR="00EC3F2D" w:rsidRPr="007C0AE0" w:rsidRDefault="00EC3F2D" w:rsidP="00EC3F2D">
      <w:pPr>
        <w:autoSpaceDE w:val="0"/>
        <w:autoSpaceDN w:val="0"/>
        <w:adjustRightInd w:val="0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7C0AE0">
        <w:rPr>
          <w:rFonts w:ascii="Times New Roman" w:eastAsia="Times New Roman" w:hAnsi="Times New Roman" w:cs="Courier New"/>
          <w:sz w:val="28"/>
          <w:szCs w:val="20"/>
          <w:lang w:eastAsia="ru-RU"/>
        </w:rPr>
        <w:t>__________________________________________________________________</w:t>
      </w:r>
    </w:p>
    <w:p w:rsidR="00EC3F2D" w:rsidRPr="007C0AE0" w:rsidRDefault="00EC3F2D" w:rsidP="00EC3F2D">
      <w:pPr>
        <w:autoSpaceDE w:val="0"/>
        <w:autoSpaceDN w:val="0"/>
        <w:adjustRightInd w:val="0"/>
        <w:rPr>
          <w:rFonts w:ascii="Times New Roman" w:eastAsia="Times New Roman" w:hAnsi="Times New Roman" w:cs="Courier New"/>
          <w:i/>
          <w:sz w:val="20"/>
          <w:szCs w:val="20"/>
          <w:lang w:eastAsia="ru-RU"/>
        </w:rPr>
      </w:pPr>
      <w:r w:rsidRPr="007C0AE0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>(место проведения собрания)</w:t>
      </w:r>
    </w:p>
    <w:p w:rsidR="00EC3F2D" w:rsidRPr="007C0AE0" w:rsidRDefault="00EC3F2D" w:rsidP="00EC3F2D">
      <w:pPr>
        <w:autoSpaceDE w:val="0"/>
        <w:autoSpaceDN w:val="0"/>
        <w:adjustRightInd w:val="0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7C0AE0">
        <w:rPr>
          <w:rFonts w:ascii="Times New Roman" w:eastAsia="Times New Roman" w:hAnsi="Times New Roman" w:cs="Courier New"/>
          <w:sz w:val="28"/>
          <w:szCs w:val="20"/>
          <w:lang w:eastAsia="ru-RU"/>
        </w:rPr>
        <w:t>для проведения агитационного публичного мероприятия в форме собрания:</w:t>
      </w:r>
    </w:p>
    <w:p w:rsidR="00EC3F2D" w:rsidRPr="007C0AE0" w:rsidRDefault="00EC3F2D" w:rsidP="007C0AE0">
      <w:pPr>
        <w:autoSpaceDE w:val="0"/>
        <w:autoSpaceDN w:val="0"/>
        <w:adjustRightInd w:val="0"/>
        <w:jc w:val="left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7C0AE0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зарегистрированному кандидату на должность Главы </w:t>
      </w:r>
      <w:r w:rsidR="007C0AE0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Ивантеевского </w:t>
      </w:r>
      <w:r w:rsidRPr="007C0AE0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сельского</w:t>
      </w:r>
      <w:r w:rsidR="007C0AE0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7C0AE0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поселения </w:t>
      </w:r>
      <w:r w:rsidR="007C0AE0">
        <w:rPr>
          <w:rFonts w:ascii="Times New Roman" w:eastAsia="Times New Roman" w:hAnsi="Times New Roman" w:cs="Courier New"/>
          <w:sz w:val="28"/>
          <w:szCs w:val="20"/>
          <w:lang w:eastAsia="ru-RU"/>
        </w:rPr>
        <w:t>Валдайского муниципального района Новгородской области</w:t>
      </w:r>
      <w:r w:rsidRPr="007C0AE0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________________________________________________________;</w:t>
      </w:r>
    </w:p>
    <w:p w:rsidR="00EC3F2D" w:rsidRPr="007C0AE0" w:rsidRDefault="00EC3F2D" w:rsidP="00EC3F2D">
      <w:pPr>
        <w:autoSpaceDE w:val="0"/>
        <w:autoSpaceDN w:val="0"/>
        <w:adjustRightInd w:val="0"/>
        <w:ind w:left="993"/>
        <w:rPr>
          <w:rFonts w:ascii="Times New Roman" w:eastAsia="Times New Roman" w:hAnsi="Times New Roman" w:cs="Courier New"/>
          <w:i/>
          <w:sz w:val="20"/>
          <w:szCs w:val="20"/>
          <w:lang w:eastAsia="ru-RU"/>
        </w:rPr>
      </w:pPr>
      <w:r w:rsidRPr="007C0AE0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 xml:space="preserve">             (фамилия, инициалы зарегистрированного кандидата, его доверенного лица)</w:t>
      </w:r>
    </w:p>
    <w:p w:rsidR="00EC3F2D" w:rsidRPr="007C0AE0" w:rsidRDefault="00EC3F2D" w:rsidP="00EC3F2D">
      <w:pPr>
        <w:autoSpaceDE w:val="0"/>
        <w:autoSpaceDN w:val="0"/>
        <w:adjustRightInd w:val="0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7C0AE0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которое </w:t>
      </w:r>
      <w:r w:rsidR="00711BA5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7C0AE0">
        <w:rPr>
          <w:rFonts w:ascii="Times New Roman" w:eastAsia="Times New Roman" w:hAnsi="Times New Roman" w:cs="Courier New"/>
          <w:sz w:val="28"/>
          <w:szCs w:val="20"/>
          <w:lang w:eastAsia="ru-RU"/>
        </w:rPr>
        <w:t>проведено «___» _______ 2022 года в __________________________,</w:t>
      </w:r>
    </w:p>
    <w:p w:rsidR="00EC3F2D" w:rsidRPr="007C0AE0" w:rsidRDefault="00EC3F2D" w:rsidP="00EC3F2D">
      <w:pPr>
        <w:autoSpaceDE w:val="0"/>
        <w:autoSpaceDN w:val="0"/>
        <w:adjustRightInd w:val="0"/>
        <w:ind w:firstLine="5812"/>
        <w:rPr>
          <w:rFonts w:ascii="Times New Roman" w:eastAsia="Times New Roman" w:hAnsi="Times New Roman" w:cs="Courier New"/>
          <w:i/>
          <w:sz w:val="20"/>
          <w:szCs w:val="20"/>
          <w:lang w:eastAsia="ru-RU"/>
        </w:rPr>
      </w:pPr>
      <w:r w:rsidRPr="007C0AE0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>(время начала проведения собрания)</w:t>
      </w:r>
    </w:p>
    <w:p w:rsidR="00EC3F2D" w:rsidRPr="007C0AE0" w:rsidRDefault="00EC3F2D" w:rsidP="00EC3F2D">
      <w:pPr>
        <w:autoSpaceDE w:val="0"/>
        <w:autoSpaceDN w:val="0"/>
        <w:adjustRightInd w:val="0"/>
        <w:ind w:left="2699" w:hanging="2699"/>
        <w:rPr>
          <w:rFonts w:ascii="Times New Roman" w:eastAsia="Times New Roman" w:hAnsi="Times New Roman" w:cs="Courier New"/>
          <w:i/>
          <w:lang w:eastAsia="ru-RU"/>
        </w:rPr>
      </w:pPr>
      <w:r w:rsidRPr="007C0AE0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продолжительностью _______________________________________________ </w:t>
      </w:r>
      <w:r w:rsidRPr="007C0AE0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>(продолжительность собрания)</w:t>
      </w:r>
    </w:p>
    <w:p w:rsidR="00EC3F2D" w:rsidRPr="007C0AE0" w:rsidRDefault="00EC3F2D" w:rsidP="00EC3F2D">
      <w:pPr>
        <w:autoSpaceDE w:val="0"/>
        <w:autoSpaceDN w:val="0"/>
        <w:adjustRightInd w:val="0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7C0AE0">
        <w:rPr>
          <w:rFonts w:ascii="Times New Roman" w:eastAsia="Times New Roman" w:hAnsi="Times New Roman" w:cs="Courier New"/>
          <w:sz w:val="28"/>
          <w:szCs w:val="20"/>
          <w:lang w:eastAsia="ru-RU"/>
        </w:rPr>
        <w:t>на следующих условиях _____________________________________________.</w:t>
      </w:r>
    </w:p>
    <w:p w:rsidR="00EC3F2D" w:rsidRPr="007C0AE0" w:rsidRDefault="00EC3F2D" w:rsidP="00EC3F2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7C0AE0">
        <w:rPr>
          <w:rFonts w:ascii="Times New Roman" w:eastAsia="Times New Roman" w:hAnsi="Times New Roman" w:cs="Courier New"/>
          <w:sz w:val="28"/>
          <w:szCs w:val="20"/>
          <w:lang w:eastAsia="ru-RU"/>
        </w:rPr>
        <w:t>Указанное помещение может быть предоставлено в течение агитационного периода с ___ до ___ часов по «___» ______ 2022 года __________________________________________________________________.</w:t>
      </w:r>
    </w:p>
    <w:p w:rsidR="00EC3F2D" w:rsidRPr="007C0AE0" w:rsidRDefault="00EC3F2D" w:rsidP="00EC3F2D">
      <w:pPr>
        <w:autoSpaceDE w:val="0"/>
        <w:autoSpaceDN w:val="0"/>
        <w:adjustRightInd w:val="0"/>
        <w:rPr>
          <w:rFonts w:ascii="Times New Roman" w:eastAsia="Times New Roman" w:hAnsi="Times New Roman" w:cs="Courier New"/>
          <w:i/>
          <w:sz w:val="20"/>
          <w:szCs w:val="20"/>
          <w:lang w:eastAsia="ru-RU"/>
        </w:rPr>
      </w:pPr>
      <w:r w:rsidRPr="007C0AE0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>(условия предоставления помещения)</w:t>
      </w:r>
    </w:p>
    <w:p w:rsidR="00EC3F2D" w:rsidRPr="007C0AE0" w:rsidRDefault="00EC3F2D" w:rsidP="00EC3F2D">
      <w:pPr>
        <w:tabs>
          <w:tab w:val="left" w:pos="1985"/>
          <w:tab w:val="left" w:pos="2268"/>
          <w:tab w:val="left" w:pos="2694"/>
        </w:tabs>
        <w:ind w:firstLine="709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tbl>
      <w:tblPr>
        <w:tblW w:w="9468" w:type="dxa"/>
        <w:tblLook w:val="01E0"/>
      </w:tblPr>
      <w:tblGrid>
        <w:gridCol w:w="4276"/>
        <w:gridCol w:w="2036"/>
        <w:gridCol w:w="3156"/>
      </w:tblGrid>
      <w:tr w:rsidR="00EC3F2D" w:rsidRPr="007C0AE0" w:rsidTr="00C257DF">
        <w:tc>
          <w:tcPr>
            <w:tcW w:w="4428" w:type="dxa"/>
            <w:hideMark/>
          </w:tcPr>
          <w:p w:rsidR="00EC3F2D" w:rsidRPr="007C0AE0" w:rsidRDefault="00EC3F2D" w:rsidP="00C257DF">
            <w:pPr>
              <w:tabs>
                <w:tab w:val="left" w:pos="1985"/>
                <w:tab w:val="left" w:pos="2268"/>
                <w:tab w:val="left" w:pos="2694"/>
              </w:tabs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  <w:r w:rsidRPr="007C0AE0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_____________________________</w:t>
            </w:r>
          </w:p>
        </w:tc>
        <w:tc>
          <w:tcPr>
            <w:tcW w:w="2160" w:type="dxa"/>
            <w:hideMark/>
          </w:tcPr>
          <w:p w:rsidR="00EC3F2D" w:rsidRPr="007C0AE0" w:rsidRDefault="00EC3F2D" w:rsidP="00C257DF">
            <w:pPr>
              <w:tabs>
                <w:tab w:val="left" w:pos="1985"/>
                <w:tab w:val="left" w:pos="2268"/>
                <w:tab w:val="left" w:pos="2694"/>
              </w:tabs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</w:pPr>
            <w:r w:rsidRPr="007C0AE0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2880" w:type="dxa"/>
            <w:hideMark/>
          </w:tcPr>
          <w:p w:rsidR="00EC3F2D" w:rsidRPr="007C0AE0" w:rsidRDefault="00EC3F2D" w:rsidP="00C257DF">
            <w:pPr>
              <w:tabs>
                <w:tab w:val="left" w:pos="1985"/>
                <w:tab w:val="left" w:pos="2268"/>
                <w:tab w:val="left" w:pos="2694"/>
              </w:tabs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</w:pPr>
            <w:r w:rsidRPr="007C0AE0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EC3F2D" w:rsidRPr="007C0AE0" w:rsidTr="00C257DF">
        <w:tc>
          <w:tcPr>
            <w:tcW w:w="4428" w:type="dxa"/>
            <w:hideMark/>
          </w:tcPr>
          <w:p w:rsidR="00EC3F2D" w:rsidRPr="007C0AE0" w:rsidRDefault="00EC3F2D" w:rsidP="00C257DF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i/>
                <w:sz w:val="20"/>
                <w:szCs w:val="20"/>
                <w:lang w:eastAsia="ru-RU"/>
              </w:rPr>
            </w:pPr>
            <w:r w:rsidRPr="007C0A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(должность представителя собственника </w:t>
            </w:r>
            <w:r w:rsidRPr="007C0A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  <w:t>(владельца) помещения)</w:t>
            </w:r>
          </w:p>
        </w:tc>
        <w:tc>
          <w:tcPr>
            <w:tcW w:w="2160" w:type="dxa"/>
            <w:hideMark/>
          </w:tcPr>
          <w:p w:rsidR="00EC3F2D" w:rsidRPr="007C0AE0" w:rsidRDefault="00EC3F2D" w:rsidP="00C257DF">
            <w:pPr>
              <w:tabs>
                <w:tab w:val="left" w:pos="1985"/>
                <w:tab w:val="left" w:pos="2268"/>
                <w:tab w:val="left" w:pos="2694"/>
              </w:tabs>
              <w:rPr>
                <w:rFonts w:ascii="Times New Roman CYR" w:eastAsia="Times New Roman" w:hAnsi="Times New Roman CYR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C0AE0">
              <w:rPr>
                <w:rFonts w:ascii="Times New Roman CYR" w:eastAsia="Times New Roman" w:hAnsi="Times New Roman CYR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80" w:type="dxa"/>
            <w:hideMark/>
          </w:tcPr>
          <w:p w:rsidR="00EC3F2D" w:rsidRPr="007C0AE0" w:rsidRDefault="00EC3F2D" w:rsidP="00C257DF">
            <w:pPr>
              <w:tabs>
                <w:tab w:val="left" w:pos="1985"/>
                <w:tab w:val="left" w:pos="2268"/>
                <w:tab w:val="left" w:pos="2694"/>
              </w:tabs>
              <w:rPr>
                <w:rFonts w:ascii="Times New Roman CYR" w:eastAsia="Times New Roman" w:hAnsi="Times New Roman CYR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C0AE0">
              <w:rPr>
                <w:rFonts w:ascii="Times New Roman CYR" w:eastAsia="Times New Roman" w:hAnsi="Times New Roman CYR" w:cs="Times New Roman"/>
                <w:i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EC3F2D" w:rsidRPr="007C0AE0" w:rsidRDefault="00EC3F2D" w:rsidP="00EC3F2D">
      <w:pPr>
        <w:autoSpaceDE w:val="0"/>
        <w:autoSpaceDN w:val="0"/>
        <w:adjustRightInd w:val="0"/>
        <w:ind w:left="468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EC3F2D" w:rsidRPr="007C0AE0" w:rsidRDefault="00EC3F2D" w:rsidP="00EC3F2D">
      <w:pPr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EC3F2D" w:rsidRPr="0000055D" w:rsidRDefault="00EC3F2D" w:rsidP="007C0AE0">
      <w:pPr>
        <w:jc w:val="left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7C0AE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«___» _________ 2022 года</w:t>
      </w:r>
    </w:p>
    <w:p w:rsidR="00EC3F2D" w:rsidRPr="002C289F" w:rsidRDefault="00EC3F2D" w:rsidP="00EC3F2D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3F2D" w:rsidRPr="002C289F" w:rsidRDefault="00EC3F2D" w:rsidP="00EC3F2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3F2D" w:rsidRDefault="00EC3F2D"/>
    <w:sectPr w:rsidR="00EC3F2D" w:rsidSect="00314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3F2D"/>
    <w:rsid w:val="00064AF8"/>
    <w:rsid w:val="000A0225"/>
    <w:rsid w:val="002804CC"/>
    <w:rsid w:val="003140E2"/>
    <w:rsid w:val="00711BA5"/>
    <w:rsid w:val="007C0AE0"/>
    <w:rsid w:val="00926B69"/>
    <w:rsid w:val="00DC4A2F"/>
    <w:rsid w:val="00DC5628"/>
    <w:rsid w:val="00EC3F2D"/>
    <w:rsid w:val="00F7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2D"/>
    <w:pPr>
      <w:jc w:val="center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C3F2D"/>
    <w:pPr>
      <w:keepNext/>
      <w:autoSpaceDE w:val="0"/>
      <w:autoSpaceDN w:val="0"/>
      <w:ind w:left="2268" w:right="2238"/>
      <w:jc w:val="left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3F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EC3F2D"/>
    <w:rPr>
      <w:rFonts w:eastAsia="Times New Roman" w:cs="Times New Roman"/>
      <w:b/>
      <w:szCs w:val="20"/>
      <w:lang w:eastAsia="ru-RU"/>
    </w:rPr>
  </w:style>
  <w:style w:type="paragraph" w:customStyle="1" w:styleId="xl35">
    <w:name w:val="xl35"/>
    <w:basedOn w:val="a"/>
    <w:rsid w:val="00EC3F2D"/>
    <w:pPr>
      <w:spacing w:before="100" w:after="100"/>
    </w:pPr>
    <w:rPr>
      <w:rFonts w:ascii="Arial CYR" w:eastAsia="Arial Unicode MS" w:hAnsi="Arial CYR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C3F2D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8;n=23709;fld=134;dst=100012" TargetMode="External"/><Relationship Id="rId13" Type="http://schemas.openxmlformats.org/officeDocument/2006/relationships/hyperlink" Target="consultantplus://offline/main?base=RLAW358;n=23709;fld=134;dst=100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358;n=23709;fld=134;dst=100012" TargetMode="External"/><Relationship Id="rId12" Type="http://schemas.openxmlformats.org/officeDocument/2006/relationships/hyperlink" Target="consultantplus://offline/main?base=RLAW358;n=23709;fld=134;dst=100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58;n=23709;fld=134;dst=100012" TargetMode="External"/><Relationship Id="rId11" Type="http://schemas.openxmlformats.org/officeDocument/2006/relationships/hyperlink" Target="consultantplus://offline/main?base=RLAW358;n=23709;fld=134;dst=100024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358;n=23709;fld=134;dst=100024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main?base=RLAW358;n=23709;fld=134;dst=1000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2022-06-30T06:05:00Z</cp:lastPrinted>
  <dcterms:created xsi:type="dcterms:W3CDTF">2022-07-01T11:50:00Z</dcterms:created>
  <dcterms:modified xsi:type="dcterms:W3CDTF">2022-07-01T11:50:00Z</dcterms:modified>
</cp:coreProperties>
</file>