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9789C">
      <w:pPr>
        <w:jc w:val="center"/>
        <w:rPr>
          <w:sz w:val="28"/>
        </w:rPr>
      </w:pPr>
      <w:r>
        <w:rPr>
          <w:sz w:val="28"/>
        </w:rPr>
        <w:t>0</w:t>
      </w:r>
      <w:r w:rsidR="005255F7">
        <w:rPr>
          <w:sz w:val="28"/>
        </w:rPr>
        <w:t>5</w:t>
      </w:r>
      <w:r w:rsidR="003520FB">
        <w:rPr>
          <w:sz w:val="28"/>
        </w:rPr>
        <w:t>.0</w:t>
      </w:r>
      <w:r w:rsidR="00826E5C">
        <w:rPr>
          <w:sz w:val="28"/>
        </w:rPr>
        <w:t>9</w:t>
      </w:r>
      <w:r w:rsidR="00D87DEB">
        <w:rPr>
          <w:sz w:val="28"/>
        </w:rPr>
        <w:t xml:space="preserve">.2025 № </w:t>
      </w:r>
      <w:r w:rsidR="005255F7">
        <w:rPr>
          <w:sz w:val="28"/>
        </w:rPr>
        <w:t>2075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5255F7" w:rsidRPr="00F87A90" w:rsidRDefault="005255F7" w:rsidP="005255F7">
      <w:pPr>
        <w:spacing w:line="240" w:lineRule="exact"/>
        <w:jc w:val="center"/>
        <w:rPr>
          <w:b/>
          <w:sz w:val="28"/>
          <w:szCs w:val="28"/>
        </w:rPr>
      </w:pPr>
      <w:r w:rsidRPr="00F87A90">
        <w:rPr>
          <w:b/>
          <w:sz w:val="28"/>
          <w:szCs w:val="28"/>
        </w:rPr>
        <w:t>О проведении публичных слушаний</w:t>
      </w:r>
    </w:p>
    <w:p w:rsidR="005255F7" w:rsidRPr="00F87A90" w:rsidRDefault="005255F7" w:rsidP="005255F7">
      <w:pPr>
        <w:spacing w:line="240" w:lineRule="exact"/>
        <w:jc w:val="center"/>
        <w:rPr>
          <w:b/>
          <w:sz w:val="28"/>
          <w:szCs w:val="28"/>
        </w:rPr>
      </w:pPr>
      <w:r w:rsidRPr="00F87A90">
        <w:rPr>
          <w:b/>
          <w:sz w:val="28"/>
          <w:szCs w:val="28"/>
        </w:rPr>
        <w:t>по вопросу предоставления разрешения</w:t>
      </w:r>
    </w:p>
    <w:p w:rsidR="005255F7" w:rsidRPr="00F87A90" w:rsidRDefault="005255F7" w:rsidP="005255F7">
      <w:pPr>
        <w:spacing w:line="240" w:lineRule="exact"/>
        <w:jc w:val="center"/>
        <w:rPr>
          <w:b/>
          <w:sz w:val="28"/>
          <w:szCs w:val="28"/>
        </w:rPr>
      </w:pPr>
      <w:r w:rsidRPr="00F87A90">
        <w:rPr>
          <w:b/>
          <w:sz w:val="28"/>
          <w:szCs w:val="28"/>
        </w:rPr>
        <w:t>на условно разрешённый вид использования</w:t>
      </w:r>
    </w:p>
    <w:p w:rsidR="005255F7" w:rsidRPr="00F87A90" w:rsidRDefault="005255F7" w:rsidP="005255F7">
      <w:pPr>
        <w:spacing w:line="240" w:lineRule="exact"/>
        <w:jc w:val="center"/>
        <w:rPr>
          <w:sz w:val="24"/>
          <w:szCs w:val="24"/>
        </w:rPr>
      </w:pPr>
      <w:r>
        <w:rPr>
          <w:b/>
          <w:sz w:val="28"/>
          <w:szCs w:val="28"/>
        </w:rPr>
        <w:t>земельных</w:t>
      </w:r>
      <w:r w:rsidRPr="00F87A90"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ов</w:t>
      </w:r>
    </w:p>
    <w:p w:rsidR="005255F7" w:rsidRDefault="005255F7" w:rsidP="005255F7">
      <w:pPr>
        <w:ind w:left="-142" w:firstLine="708"/>
        <w:jc w:val="both"/>
        <w:rPr>
          <w:sz w:val="28"/>
          <w:szCs w:val="28"/>
        </w:rPr>
      </w:pPr>
    </w:p>
    <w:p w:rsidR="005255F7" w:rsidRDefault="005255F7" w:rsidP="005255F7">
      <w:pPr>
        <w:ind w:left="-142" w:firstLine="708"/>
        <w:jc w:val="both"/>
        <w:rPr>
          <w:sz w:val="28"/>
          <w:szCs w:val="28"/>
        </w:rPr>
      </w:pPr>
    </w:p>
    <w:p w:rsidR="005255F7" w:rsidRPr="00F87A90" w:rsidRDefault="005255F7" w:rsidP="005255F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F87A90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в соответствии со ст</w:t>
      </w:r>
      <w:r>
        <w:rPr>
          <w:sz w:val="28"/>
          <w:szCs w:val="28"/>
        </w:rPr>
        <w:t xml:space="preserve">атьей </w:t>
      </w:r>
      <w:r w:rsidRPr="00F87A90">
        <w:rPr>
          <w:sz w:val="28"/>
          <w:szCs w:val="28"/>
        </w:rPr>
        <w:t>39 Градостроительного кодекса Российской Федерации, Правилами землепользования и застройки Валдайского городского поселения, Администрация Валдайского муниципального района</w:t>
      </w:r>
      <w:r>
        <w:rPr>
          <w:sz w:val="28"/>
          <w:szCs w:val="28"/>
        </w:rPr>
        <w:t xml:space="preserve"> </w:t>
      </w:r>
      <w:r w:rsidRPr="00F87A90">
        <w:rPr>
          <w:b/>
          <w:sz w:val="28"/>
          <w:szCs w:val="28"/>
        </w:rPr>
        <w:t>ПОСТАНОВЛЯЕТ:</w:t>
      </w:r>
    </w:p>
    <w:p w:rsidR="005255F7" w:rsidRDefault="005255F7" w:rsidP="00525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87A90">
        <w:rPr>
          <w:sz w:val="28"/>
          <w:szCs w:val="28"/>
        </w:rPr>
        <w:t>Комиссии по землепользованию и застройке провести публичные слушания по вопросу предоставления разрешения на условно разрешён</w:t>
      </w:r>
      <w:r>
        <w:rPr>
          <w:sz w:val="28"/>
          <w:szCs w:val="28"/>
        </w:rPr>
        <w:t>ный вид использования земельных</w:t>
      </w:r>
      <w:r w:rsidRPr="00F87A90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 с кадастровыми номерами: 53:03:0101002:16, 53:03:0101002:18,</w:t>
      </w:r>
      <w:r w:rsidRPr="006949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53:03:0101002:19  расположенных в территориальной зоне Ж.2 Зона застройки малоэтажными жилыми домами по ул. Мелиораторов в г. Валдай на условно разрешённый вид использования: </w:t>
      </w:r>
      <w:r w:rsidRPr="0069498B">
        <w:rPr>
          <w:sz w:val="28"/>
          <w:szCs w:val="28"/>
        </w:rPr>
        <w:t>Среднеэтажная жилая застройка</w:t>
      </w:r>
      <w:r>
        <w:rPr>
          <w:sz w:val="28"/>
          <w:szCs w:val="28"/>
        </w:rPr>
        <w:t xml:space="preserve"> код. </w:t>
      </w:r>
      <w:r w:rsidRPr="0069498B">
        <w:rPr>
          <w:sz w:val="28"/>
          <w:szCs w:val="28"/>
        </w:rPr>
        <w:t>2.5</w:t>
      </w:r>
      <w:r>
        <w:rPr>
          <w:sz w:val="28"/>
          <w:szCs w:val="28"/>
        </w:rPr>
        <w:t>.</w:t>
      </w:r>
    </w:p>
    <w:p w:rsidR="005255F7" w:rsidRDefault="005255F7" w:rsidP="00525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87A90">
        <w:rPr>
          <w:sz w:val="28"/>
          <w:szCs w:val="28"/>
        </w:rPr>
        <w:t>Публичн</w:t>
      </w:r>
      <w:r>
        <w:rPr>
          <w:sz w:val="28"/>
          <w:szCs w:val="28"/>
        </w:rPr>
        <w:t>ые слушания назначить на 6 октября 2025</w:t>
      </w:r>
      <w:r w:rsidRPr="00F87A90">
        <w:rPr>
          <w:sz w:val="28"/>
          <w:szCs w:val="28"/>
        </w:rPr>
        <w:t xml:space="preserve"> г</w:t>
      </w:r>
      <w:r>
        <w:rPr>
          <w:sz w:val="28"/>
          <w:szCs w:val="28"/>
        </w:rPr>
        <w:t>ода в 15.00 часов в кабинете 406 А</w:t>
      </w:r>
      <w:r w:rsidRPr="00F87A90">
        <w:rPr>
          <w:sz w:val="28"/>
          <w:szCs w:val="28"/>
        </w:rPr>
        <w:t>дминистрации Валдайского муниципального района по адресу: Новгородская область, г.</w:t>
      </w:r>
      <w:r>
        <w:rPr>
          <w:sz w:val="28"/>
          <w:szCs w:val="28"/>
        </w:rPr>
        <w:t xml:space="preserve"> </w:t>
      </w:r>
      <w:r w:rsidRPr="00F87A90">
        <w:rPr>
          <w:sz w:val="28"/>
          <w:szCs w:val="28"/>
        </w:rPr>
        <w:t>Валдай, пр.</w:t>
      </w:r>
      <w:r>
        <w:rPr>
          <w:sz w:val="28"/>
          <w:szCs w:val="28"/>
        </w:rPr>
        <w:t xml:space="preserve"> </w:t>
      </w:r>
      <w:r w:rsidRPr="00F87A90">
        <w:rPr>
          <w:sz w:val="28"/>
          <w:szCs w:val="28"/>
        </w:rPr>
        <w:t>Комсомольский, д.</w:t>
      </w:r>
      <w:r>
        <w:rPr>
          <w:sz w:val="28"/>
          <w:szCs w:val="28"/>
        </w:rPr>
        <w:t xml:space="preserve"> </w:t>
      </w:r>
      <w:r w:rsidRPr="00F87A90">
        <w:rPr>
          <w:sz w:val="28"/>
          <w:szCs w:val="28"/>
        </w:rPr>
        <w:t>19/21.</w:t>
      </w:r>
    </w:p>
    <w:p w:rsidR="005255F7" w:rsidRPr="006D28EA" w:rsidRDefault="005255F7" w:rsidP="005255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28EA">
        <w:rPr>
          <w:sz w:val="28"/>
          <w:szCs w:val="28"/>
        </w:rPr>
        <w:t>. Опубликовать постановление в бюллетене</w:t>
      </w:r>
      <w:r>
        <w:rPr>
          <w:sz w:val="28"/>
          <w:szCs w:val="28"/>
        </w:rPr>
        <w:t xml:space="preserve"> «Валдайский Вестник» и разместить на сайте А</w:t>
      </w:r>
      <w:r w:rsidRPr="006D28EA">
        <w:rPr>
          <w:sz w:val="28"/>
          <w:szCs w:val="28"/>
        </w:rPr>
        <w:t>дминистрации Валдайского муниципального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55B" w:rsidRDefault="00FE655B" w:rsidP="00E62ADA">
      <w:r>
        <w:separator/>
      </w:r>
    </w:p>
  </w:endnote>
  <w:endnote w:type="continuationSeparator" w:id="1">
    <w:p w:rsidR="00FE655B" w:rsidRDefault="00FE655B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55B" w:rsidRDefault="00FE655B" w:rsidP="00E62ADA">
      <w:r>
        <w:separator/>
      </w:r>
    </w:p>
  </w:footnote>
  <w:footnote w:type="continuationSeparator" w:id="1">
    <w:p w:rsidR="00FE655B" w:rsidRDefault="00FE655B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237B85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231314"/>
    <w:rsid w:val="00237B85"/>
    <w:rsid w:val="002638EB"/>
    <w:rsid w:val="002E49D7"/>
    <w:rsid w:val="00327BDD"/>
    <w:rsid w:val="003520FB"/>
    <w:rsid w:val="00361E0C"/>
    <w:rsid w:val="00394DC5"/>
    <w:rsid w:val="00465CB6"/>
    <w:rsid w:val="005255F7"/>
    <w:rsid w:val="0054389E"/>
    <w:rsid w:val="005B4481"/>
    <w:rsid w:val="007366A6"/>
    <w:rsid w:val="00807B44"/>
    <w:rsid w:val="00826E5C"/>
    <w:rsid w:val="008376BB"/>
    <w:rsid w:val="00845D1D"/>
    <w:rsid w:val="0095691A"/>
    <w:rsid w:val="00A441C1"/>
    <w:rsid w:val="00AB2CAA"/>
    <w:rsid w:val="00B02C93"/>
    <w:rsid w:val="00B165A9"/>
    <w:rsid w:val="00BA359F"/>
    <w:rsid w:val="00C9789C"/>
    <w:rsid w:val="00CD4A74"/>
    <w:rsid w:val="00CE4A91"/>
    <w:rsid w:val="00D61F22"/>
    <w:rsid w:val="00D87DEB"/>
    <w:rsid w:val="00DA1328"/>
    <w:rsid w:val="00E62ADA"/>
    <w:rsid w:val="00ED45AF"/>
    <w:rsid w:val="00F57119"/>
    <w:rsid w:val="00FE655B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1285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2025-09-08T13:06:00Z</cp:lastPrinted>
  <dcterms:created xsi:type="dcterms:W3CDTF">2025-09-08T13:08:00Z</dcterms:created>
  <dcterms:modified xsi:type="dcterms:W3CDTF">2025-09-08T13:08:00Z</dcterms:modified>
</cp:coreProperties>
</file>